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AB37D" w14:textId="77777777" w:rsidR="00E978F6" w:rsidRPr="00B840DC" w:rsidRDefault="00E978F6" w:rsidP="00C51051">
      <w:pPr>
        <w:tabs>
          <w:tab w:val="left" w:pos="5148"/>
          <w:tab w:val="left" w:pos="6084"/>
          <w:tab w:val="left" w:pos="8658"/>
        </w:tabs>
        <w:jc w:val="center"/>
        <w:rPr>
          <w:rFonts w:ascii="Arial" w:hAnsi="Arial" w:cs="Arial"/>
          <w:b/>
          <w:sz w:val="22"/>
          <w:szCs w:val="22"/>
        </w:rPr>
      </w:pPr>
      <w:bookmarkStart w:id="0" w:name="LASTCURSORPOSITION"/>
      <w:bookmarkEnd w:id="0"/>
      <w:r w:rsidRPr="00B840DC">
        <w:rPr>
          <w:rFonts w:ascii="Arial" w:hAnsi="Arial" w:cs="Arial"/>
          <w:b/>
          <w:sz w:val="22"/>
          <w:szCs w:val="22"/>
        </w:rPr>
        <w:t>CONDITIONS OF CONTRACT</w:t>
      </w:r>
    </w:p>
    <w:p w14:paraId="6884A47D" w14:textId="77777777" w:rsidR="00F435ED" w:rsidRPr="00B840DC" w:rsidRDefault="001E6D51">
      <w:pPr>
        <w:jc w:val="center"/>
        <w:rPr>
          <w:rFonts w:ascii="Arial" w:hAnsi="Arial" w:cs="Arial"/>
          <w:b/>
          <w:sz w:val="22"/>
          <w:szCs w:val="22"/>
        </w:rPr>
      </w:pPr>
      <w:r w:rsidRPr="00B840DC">
        <w:rPr>
          <w:rFonts w:ascii="Arial" w:hAnsi="Arial" w:cs="Arial"/>
          <w:b/>
          <w:sz w:val="22"/>
          <w:szCs w:val="22"/>
        </w:rPr>
        <w:t>FOR SERVICES</w:t>
      </w:r>
    </w:p>
    <w:p w14:paraId="43A746C5" w14:textId="77777777" w:rsidR="00E978F6" w:rsidRPr="00D828A5" w:rsidRDefault="00E978F6">
      <w:pPr>
        <w:rPr>
          <w:rFonts w:ascii="Arial" w:hAnsi="Arial" w:cs="Arial"/>
          <w:sz w:val="22"/>
          <w:szCs w:val="22"/>
        </w:rPr>
      </w:pPr>
      <w:r w:rsidRPr="00D828A5">
        <w:rPr>
          <w:rFonts w:ascii="Arial" w:hAnsi="Arial" w:cs="Arial"/>
          <w:sz w:val="22"/>
          <w:szCs w:val="22"/>
        </w:rPr>
        <w:t xml:space="preserve">     </w:t>
      </w:r>
    </w:p>
    <w:p w14:paraId="0352DAF9" w14:textId="77777777" w:rsidR="00E978F6" w:rsidRPr="00D828A5" w:rsidRDefault="00E978F6">
      <w:pPr>
        <w:rPr>
          <w:rFonts w:ascii="Arial" w:hAnsi="Arial" w:cs="Arial"/>
          <w:sz w:val="22"/>
          <w:szCs w:val="22"/>
        </w:rPr>
      </w:pPr>
    </w:p>
    <w:p w14:paraId="1CA7290C" w14:textId="77777777" w:rsidR="00692602" w:rsidRPr="00D828A5" w:rsidRDefault="00692602" w:rsidP="00D828A5">
      <w:pPr>
        <w:rPr>
          <w:rFonts w:ascii="Arial" w:hAnsi="Arial" w:cs="Arial"/>
          <w:sz w:val="22"/>
          <w:szCs w:val="22"/>
        </w:rPr>
      </w:pPr>
      <w:r w:rsidRPr="00D828A5">
        <w:rPr>
          <w:rFonts w:ascii="Arial" w:hAnsi="Arial" w:cs="Arial"/>
          <w:sz w:val="22"/>
          <w:szCs w:val="22"/>
        </w:rPr>
        <w:t xml:space="preserve">This agreement is made on the </w:t>
      </w:r>
      <w:r w:rsidR="000D5FDC" w:rsidRPr="000D5FDC">
        <w:rPr>
          <w:rFonts w:ascii="Arial" w:hAnsi="Arial" w:cs="Arial"/>
          <w:sz w:val="22"/>
          <w:szCs w:val="22"/>
        </w:rPr>
        <w:t xml:space="preserve">_____________________ </w:t>
      </w:r>
      <w:r w:rsidRPr="00D828A5">
        <w:rPr>
          <w:rFonts w:ascii="Arial" w:hAnsi="Arial" w:cs="Arial"/>
          <w:sz w:val="22"/>
          <w:szCs w:val="22"/>
        </w:rPr>
        <w:t>day of [date].</w:t>
      </w:r>
    </w:p>
    <w:p w14:paraId="53DE79BE" w14:textId="77777777" w:rsidR="00692602" w:rsidRPr="00D828A5" w:rsidRDefault="00692602" w:rsidP="00692602">
      <w:pPr>
        <w:ind w:left="780"/>
        <w:rPr>
          <w:rFonts w:ascii="Arial" w:hAnsi="Arial" w:cs="Arial"/>
          <w:sz w:val="22"/>
          <w:szCs w:val="22"/>
        </w:rPr>
      </w:pPr>
    </w:p>
    <w:p w14:paraId="18F14A56" w14:textId="504453A3" w:rsidR="00D828A5" w:rsidRDefault="00692602" w:rsidP="00D828A5">
      <w:pPr>
        <w:rPr>
          <w:rFonts w:ascii="Arial" w:hAnsi="Arial" w:cs="Arial"/>
          <w:sz w:val="22"/>
          <w:szCs w:val="22"/>
        </w:rPr>
      </w:pPr>
      <w:r w:rsidRPr="00D828A5">
        <w:rPr>
          <w:rFonts w:ascii="Arial" w:hAnsi="Arial" w:cs="Arial"/>
          <w:sz w:val="22"/>
          <w:szCs w:val="22"/>
        </w:rPr>
        <w:t xml:space="preserve">Between </w:t>
      </w:r>
      <w:r w:rsidR="00E978F6" w:rsidRPr="00D828A5">
        <w:rPr>
          <w:rFonts w:ascii="Arial" w:hAnsi="Arial" w:cs="Arial"/>
          <w:b/>
          <w:sz w:val="22"/>
          <w:szCs w:val="22"/>
        </w:rPr>
        <w:t xml:space="preserve">University of </w:t>
      </w:r>
      <w:proofErr w:type="spellStart"/>
      <w:r w:rsidR="00E978F6" w:rsidRPr="00D828A5">
        <w:rPr>
          <w:rFonts w:ascii="Arial" w:hAnsi="Arial" w:cs="Arial"/>
          <w:b/>
          <w:sz w:val="22"/>
          <w:szCs w:val="22"/>
        </w:rPr>
        <w:t>Keele</w:t>
      </w:r>
      <w:proofErr w:type="spellEnd"/>
      <w:r w:rsidR="00026726" w:rsidRPr="00026726">
        <w:rPr>
          <w:rFonts w:ascii="Arial" w:hAnsi="Arial" w:cs="Arial"/>
          <w:sz w:val="22"/>
          <w:szCs w:val="22"/>
        </w:rPr>
        <w:t>,</w:t>
      </w:r>
      <w:r w:rsidRPr="00026726">
        <w:rPr>
          <w:rFonts w:ascii="Arial" w:hAnsi="Arial" w:cs="Arial"/>
          <w:sz w:val="22"/>
          <w:szCs w:val="22"/>
        </w:rPr>
        <w:t xml:space="preserve"> </w:t>
      </w:r>
      <w:r w:rsidR="00026726" w:rsidRPr="00026726">
        <w:rPr>
          <w:rFonts w:ascii="Arial" w:hAnsi="Arial" w:cs="Arial"/>
          <w:sz w:val="22"/>
          <w:szCs w:val="22"/>
        </w:rPr>
        <w:t xml:space="preserve">a university established by the University of </w:t>
      </w:r>
      <w:proofErr w:type="spellStart"/>
      <w:r w:rsidR="00026726" w:rsidRPr="00026726">
        <w:rPr>
          <w:rFonts w:ascii="Arial" w:hAnsi="Arial" w:cs="Arial"/>
          <w:sz w:val="22"/>
          <w:szCs w:val="22"/>
        </w:rPr>
        <w:t>Keele</w:t>
      </w:r>
      <w:proofErr w:type="spellEnd"/>
      <w:r w:rsidR="00026726" w:rsidRPr="00026726">
        <w:rPr>
          <w:rFonts w:ascii="Arial" w:hAnsi="Arial" w:cs="Arial"/>
          <w:sz w:val="22"/>
          <w:szCs w:val="22"/>
        </w:rPr>
        <w:t xml:space="preserve"> Act 1962 (10 &amp;11 Eliz. 2 </w:t>
      </w:r>
      <w:proofErr w:type="spellStart"/>
      <w:r w:rsidR="00026726" w:rsidRPr="00026726">
        <w:rPr>
          <w:rFonts w:ascii="Arial" w:hAnsi="Arial" w:cs="Arial"/>
          <w:sz w:val="22"/>
          <w:szCs w:val="22"/>
        </w:rPr>
        <w:t>Ch</w:t>
      </w:r>
      <w:proofErr w:type="spellEnd"/>
      <w:r w:rsidR="00026726" w:rsidRPr="00026726">
        <w:rPr>
          <w:rFonts w:ascii="Arial" w:hAnsi="Arial" w:cs="Arial"/>
          <w:sz w:val="22"/>
          <w:szCs w:val="22"/>
        </w:rPr>
        <w:t xml:space="preserve"> Xv) and the granting of a Royal Charter in 1962,</w:t>
      </w:r>
      <w:r w:rsidR="00026726" w:rsidRPr="00375886">
        <w:rPr>
          <w:rFonts w:ascii="Calibri" w:hAnsi="Calibri" w:cs="Arial"/>
          <w:sz w:val="22"/>
          <w:szCs w:val="22"/>
        </w:rPr>
        <w:t xml:space="preserve"> </w:t>
      </w:r>
      <w:r w:rsidRPr="00D828A5">
        <w:rPr>
          <w:rFonts w:ascii="Arial" w:hAnsi="Arial" w:cs="Arial"/>
          <w:sz w:val="22"/>
          <w:szCs w:val="22"/>
        </w:rPr>
        <w:t xml:space="preserve">of </w:t>
      </w:r>
      <w:proofErr w:type="spellStart"/>
      <w:r w:rsidR="00E978F6" w:rsidRPr="00D828A5">
        <w:rPr>
          <w:rFonts w:ascii="Arial" w:hAnsi="Arial" w:cs="Arial"/>
          <w:sz w:val="22"/>
          <w:szCs w:val="22"/>
        </w:rPr>
        <w:t>Keele</w:t>
      </w:r>
      <w:proofErr w:type="spellEnd"/>
      <w:r w:rsidRPr="00D828A5">
        <w:rPr>
          <w:rFonts w:ascii="Arial" w:hAnsi="Arial" w:cs="Arial"/>
          <w:sz w:val="22"/>
          <w:szCs w:val="22"/>
        </w:rPr>
        <w:t xml:space="preserve">, </w:t>
      </w:r>
      <w:r w:rsidR="00E978F6" w:rsidRPr="00D828A5">
        <w:rPr>
          <w:rFonts w:ascii="Arial" w:hAnsi="Arial" w:cs="Arial"/>
          <w:sz w:val="22"/>
          <w:szCs w:val="22"/>
        </w:rPr>
        <w:t>Staffordshire</w:t>
      </w:r>
      <w:r w:rsidRPr="00D828A5">
        <w:rPr>
          <w:rFonts w:ascii="Arial" w:hAnsi="Arial" w:cs="Arial"/>
          <w:sz w:val="22"/>
          <w:szCs w:val="22"/>
        </w:rPr>
        <w:t xml:space="preserve">, </w:t>
      </w:r>
      <w:r w:rsidR="00E978F6" w:rsidRPr="00D828A5">
        <w:rPr>
          <w:rFonts w:ascii="Arial" w:hAnsi="Arial" w:cs="Arial"/>
          <w:sz w:val="22"/>
          <w:szCs w:val="22"/>
        </w:rPr>
        <w:t>ST5 5BG</w:t>
      </w:r>
      <w:r w:rsidR="00D26317" w:rsidRPr="00D828A5">
        <w:rPr>
          <w:rFonts w:ascii="Arial" w:hAnsi="Arial" w:cs="Arial"/>
          <w:sz w:val="22"/>
          <w:szCs w:val="22"/>
        </w:rPr>
        <w:t xml:space="preserve"> </w:t>
      </w:r>
      <w:r w:rsidR="0060510C">
        <w:rPr>
          <w:rFonts w:ascii="Arial" w:hAnsi="Arial" w:cs="Arial"/>
          <w:sz w:val="22"/>
          <w:szCs w:val="22"/>
        </w:rPr>
        <w:t>(</w:t>
      </w:r>
      <w:r w:rsidR="00D26317" w:rsidRPr="00D828A5">
        <w:rPr>
          <w:rFonts w:ascii="Arial" w:hAnsi="Arial" w:cs="Arial"/>
          <w:sz w:val="22"/>
          <w:szCs w:val="22"/>
        </w:rPr>
        <w:t>‘the University'</w:t>
      </w:r>
      <w:r w:rsidR="0060510C">
        <w:rPr>
          <w:rFonts w:ascii="Arial" w:hAnsi="Arial" w:cs="Arial"/>
          <w:sz w:val="22"/>
          <w:szCs w:val="22"/>
        </w:rPr>
        <w:t>);</w:t>
      </w:r>
      <w:r w:rsidR="00D26317" w:rsidRPr="00D828A5">
        <w:rPr>
          <w:rFonts w:ascii="Arial" w:hAnsi="Arial" w:cs="Arial"/>
          <w:sz w:val="22"/>
          <w:szCs w:val="22"/>
        </w:rPr>
        <w:t xml:space="preserve"> </w:t>
      </w:r>
    </w:p>
    <w:p w14:paraId="7BBD96B0" w14:textId="3C999B1B" w:rsidR="00E978F6" w:rsidRPr="00D828A5" w:rsidRDefault="00E978F6" w:rsidP="00D828A5">
      <w:pPr>
        <w:rPr>
          <w:rFonts w:ascii="Arial" w:hAnsi="Arial" w:cs="Arial"/>
          <w:sz w:val="22"/>
          <w:szCs w:val="22"/>
        </w:rPr>
      </w:pPr>
      <w:proofErr w:type="gramStart"/>
      <w:r w:rsidRPr="00D828A5">
        <w:rPr>
          <w:rFonts w:ascii="Arial" w:hAnsi="Arial" w:cs="Arial"/>
          <w:sz w:val="22"/>
          <w:szCs w:val="22"/>
        </w:rPr>
        <w:t>and</w:t>
      </w:r>
      <w:proofErr w:type="gramEnd"/>
      <w:r w:rsidR="00D26317" w:rsidRPr="00D828A5">
        <w:rPr>
          <w:rFonts w:ascii="Arial" w:hAnsi="Arial" w:cs="Arial"/>
          <w:sz w:val="22"/>
          <w:szCs w:val="22"/>
        </w:rPr>
        <w:t xml:space="preserve"> </w:t>
      </w:r>
      <w:r w:rsidR="00D828A5">
        <w:rPr>
          <w:rFonts w:ascii="Arial" w:hAnsi="Arial" w:cs="Arial"/>
          <w:sz w:val="22"/>
          <w:szCs w:val="22"/>
        </w:rPr>
        <w:t xml:space="preserve">_____________________ </w:t>
      </w:r>
      <w:r w:rsidR="00D26317" w:rsidRPr="00D828A5">
        <w:rPr>
          <w:rFonts w:ascii="Arial" w:hAnsi="Arial" w:cs="Arial"/>
          <w:sz w:val="22"/>
          <w:szCs w:val="22"/>
        </w:rPr>
        <w:t xml:space="preserve">of </w:t>
      </w:r>
      <w:r w:rsidR="00D828A5">
        <w:rPr>
          <w:rFonts w:ascii="Arial" w:hAnsi="Arial" w:cs="Arial"/>
          <w:sz w:val="22"/>
          <w:szCs w:val="22"/>
        </w:rPr>
        <w:t>_____________________ (</w:t>
      </w:r>
      <w:r w:rsidR="00D26317" w:rsidRPr="00D828A5">
        <w:rPr>
          <w:rFonts w:ascii="Arial" w:hAnsi="Arial" w:cs="Arial"/>
          <w:sz w:val="22"/>
          <w:szCs w:val="22"/>
        </w:rPr>
        <w:t xml:space="preserve">Address) </w:t>
      </w:r>
      <w:r w:rsidR="0060510C">
        <w:rPr>
          <w:rFonts w:ascii="Arial" w:hAnsi="Arial" w:cs="Arial"/>
          <w:sz w:val="22"/>
          <w:szCs w:val="22"/>
        </w:rPr>
        <w:t>(</w:t>
      </w:r>
      <w:r w:rsidR="00D26317" w:rsidRPr="00D828A5">
        <w:rPr>
          <w:rFonts w:ascii="Arial" w:hAnsi="Arial" w:cs="Arial"/>
          <w:sz w:val="22"/>
          <w:szCs w:val="22"/>
        </w:rPr>
        <w:t>‘the Consultant’</w:t>
      </w:r>
      <w:r w:rsidR="00FF243C">
        <w:rPr>
          <w:rFonts w:ascii="Arial" w:hAnsi="Arial" w:cs="Arial"/>
          <w:sz w:val="22"/>
          <w:szCs w:val="22"/>
        </w:rPr>
        <w:t>, “You”, or “Your”</w:t>
      </w:r>
      <w:r w:rsidR="0060510C">
        <w:rPr>
          <w:rFonts w:ascii="Arial" w:hAnsi="Arial" w:cs="Arial"/>
          <w:sz w:val="22"/>
          <w:szCs w:val="22"/>
        </w:rPr>
        <w:t>)</w:t>
      </w:r>
    </w:p>
    <w:p w14:paraId="334AC8C9" w14:textId="77777777" w:rsidR="00E978F6" w:rsidRPr="00D828A5" w:rsidRDefault="00E978F6" w:rsidP="00692602">
      <w:pPr>
        <w:rPr>
          <w:rFonts w:ascii="Arial" w:hAnsi="Arial" w:cs="Arial"/>
          <w:sz w:val="22"/>
          <w:szCs w:val="22"/>
        </w:rPr>
      </w:pPr>
    </w:p>
    <w:p w14:paraId="5705A1C2" w14:textId="77777777" w:rsidR="00E978F6" w:rsidRPr="00D828A5" w:rsidRDefault="00D828A5">
      <w:pPr>
        <w:ind w:left="-497"/>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E978F6" w:rsidRPr="00D828A5">
        <w:rPr>
          <w:rFonts w:ascii="Arial" w:hAnsi="Arial" w:cs="Arial"/>
          <w:sz w:val="22"/>
          <w:szCs w:val="22"/>
        </w:rPr>
        <w:t>WHEREAS:</w:t>
      </w:r>
    </w:p>
    <w:p w14:paraId="0E1B680C" w14:textId="77777777" w:rsidR="00E978F6" w:rsidRPr="00D828A5" w:rsidRDefault="00E978F6">
      <w:pPr>
        <w:ind w:left="-497"/>
        <w:jc w:val="both"/>
        <w:rPr>
          <w:rFonts w:ascii="Arial" w:hAnsi="Arial" w:cs="Arial"/>
          <w:sz w:val="22"/>
          <w:szCs w:val="22"/>
        </w:rPr>
      </w:pPr>
      <w:r w:rsidRPr="00D828A5">
        <w:rPr>
          <w:rFonts w:ascii="Arial" w:hAnsi="Arial" w:cs="Arial"/>
          <w:sz w:val="22"/>
          <w:szCs w:val="22"/>
        </w:rPr>
        <w:tab/>
      </w:r>
      <w:r w:rsidRPr="00D828A5">
        <w:rPr>
          <w:rFonts w:ascii="Arial" w:hAnsi="Arial" w:cs="Arial"/>
          <w:sz w:val="22"/>
          <w:szCs w:val="22"/>
        </w:rPr>
        <w:tab/>
      </w:r>
    </w:p>
    <w:p w14:paraId="4C733C4C" w14:textId="77777777" w:rsidR="00E978F6" w:rsidRPr="00D828A5" w:rsidRDefault="00E978F6" w:rsidP="000D5FDC">
      <w:pPr>
        <w:numPr>
          <w:ilvl w:val="0"/>
          <w:numId w:val="4"/>
        </w:numPr>
        <w:tabs>
          <w:tab w:val="left" w:pos="0"/>
        </w:tabs>
        <w:ind w:left="720"/>
        <w:jc w:val="both"/>
        <w:rPr>
          <w:rFonts w:ascii="Arial" w:hAnsi="Arial" w:cs="Arial"/>
          <w:sz w:val="22"/>
          <w:szCs w:val="22"/>
        </w:rPr>
      </w:pPr>
      <w:r w:rsidRPr="00D828A5">
        <w:rPr>
          <w:rFonts w:ascii="Arial" w:hAnsi="Arial" w:cs="Arial"/>
          <w:sz w:val="22"/>
          <w:szCs w:val="22"/>
        </w:rPr>
        <w:t>The University has asked the Consulta</w:t>
      </w:r>
      <w:r w:rsidR="00D26317" w:rsidRPr="00D828A5">
        <w:rPr>
          <w:rFonts w:ascii="Arial" w:hAnsi="Arial" w:cs="Arial"/>
          <w:sz w:val="22"/>
          <w:szCs w:val="22"/>
        </w:rPr>
        <w:t>nt to provide certain services [</w:t>
      </w:r>
      <w:r w:rsidRPr="00D828A5">
        <w:rPr>
          <w:rFonts w:ascii="Arial" w:hAnsi="Arial" w:cs="Arial"/>
          <w:sz w:val="22"/>
          <w:szCs w:val="22"/>
        </w:rPr>
        <w:t>'the Services'</w:t>
      </w:r>
      <w:r w:rsidR="00D26317" w:rsidRPr="00D828A5">
        <w:rPr>
          <w:rFonts w:ascii="Arial" w:hAnsi="Arial" w:cs="Arial"/>
          <w:sz w:val="22"/>
          <w:szCs w:val="22"/>
        </w:rPr>
        <w:t>]</w:t>
      </w:r>
      <w:r w:rsidRPr="00D828A5">
        <w:rPr>
          <w:rFonts w:ascii="Arial" w:hAnsi="Arial" w:cs="Arial"/>
          <w:sz w:val="22"/>
          <w:szCs w:val="22"/>
        </w:rPr>
        <w:t xml:space="preserve"> as </w:t>
      </w:r>
      <w:proofErr w:type="gramStart"/>
      <w:r w:rsidRPr="00D828A5">
        <w:rPr>
          <w:rFonts w:ascii="Arial" w:hAnsi="Arial" w:cs="Arial"/>
          <w:sz w:val="22"/>
          <w:szCs w:val="22"/>
        </w:rPr>
        <w:t>described</w:t>
      </w:r>
      <w:proofErr w:type="gramEnd"/>
      <w:r w:rsidRPr="00D828A5">
        <w:rPr>
          <w:rFonts w:ascii="Arial" w:hAnsi="Arial" w:cs="Arial"/>
          <w:sz w:val="22"/>
          <w:szCs w:val="22"/>
        </w:rPr>
        <w:t xml:space="preserve"> in Schedule A to this Contract.</w:t>
      </w:r>
    </w:p>
    <w:p w14:paraId="7BDD0254" w14:textId="77777777" w:rsidR="00E978F6" w:rsidRPr="00D828A5" w:rsidRDefault="00E978F6" w:rsidP="00D828A5">
      <w:pPr>
        <w:jc w:val="both"/>
        <w:rPr>
          <w:rFonts w:ascii="Arial" w:hAnsi="Arial" w:cs="Arial"/>
          <w:sz w:val="22"/>
          <w:szCs w:val="22"/>
        </w:rPr>
      </w:pPr>
    </w:p>
    <w:p w14:paraId="68AF3EBC" w14:textId="77777777" w:rsidR="00E978F6" w:rsidRDefault="00E978F6" w:rsidP="000D5FDC">
      <w:pPr>
        <w:numPr>
          <w:ilvl w:val="0"/>
          <w:numId w:val="4"/>
        </w:numPr>
        <w:ind w:left="720"/>
        <w:jc w:val="both"/>
        <w:rPr>
          <w:rFonts w:ascii="Arial" w:hAnsi="Arial" w:cs="Arial"/>
          <w:sz w:val="22"/>
          <w:szCs w:val="22"/>
        </w:rPr>
      </w:pPr>
      <w:r w:rsidRPr="00D828A5">
        <w:rPr>
          <w:rFonts w:ascii="Arial" w:hAnsi="Arial" w:cs="Arial"/>
          <w:sz w:val="22"/>
          <w:szCs w:val="22"/>
        </w:rPr>
        <w:t>The Consultant has agreed to provide those Services in accordance with the terms set out below and in consideration of the payments herein agreed to be made.</w:t>
      </w:r>
    </w:p>
    <w:p w14:paraId="260693A1" w14:textId="77777777" w:rsidR="00D828A5" w:rsidRPr="00D828A5" w:rsidRDefault="00D828A5" w:rsidP="00D828A5">
      <w:pPr>
        <w:ind w:left="720"/>
        <w:jc w:val="both"/>
        <w:rPr>
          <w:rFonts w:ascii="Arial" w:hAnsi="Arial" w:cs="Arial"/>
          <w:sz w:val="22"/>
          <w:szCs w:val="22"/>
        </w:rPr>
      </w:pPr>
    </w:p>
    <w:p w14:paraId="655A5F74" w14:textId="77777777" w:rsidR="00E978F6" w:rsidRPr="00D828A5" w:rsidRDefault="00E978F6" w:rsidP="000D5FDC">
      <w:pPr>
        <w:numPr>
          <w:ilvl w:val="0"/>
          <w:numId w:val="5"/>
        </w:numPr>
        <w:jc w:val="both"/>
        <w:rPr>
          <w:rFonts w:ascii="Arial" w:hAnsi="Arial" w:cs="Arial"/>
          <w:sz w:val="22"/>
          <w:szCs w:val="22"/>
        </w:rPr>
      </w:pPr>
      <w:r w:rsidRPr="00D828A5">
        <w:rPr>
          <w:rFonts w:ascii="Arial" w:hAnsi="Arial" w:cs="Arial"/>
          <w:sz w:val="22"/>
          <w:szCs w:val="22"/>
        </w:rPr>
        <w:t>Period of Contract</w:t>
      </w:r>
    </w:p>
    <w:p w14:paraId="570CC86B" w14:textId="77777777" w:rsidR="00E978F6" w:rsidRPr="00D828A5" w:rsidRDefault="00E978F6">
      <w:pPr>
        <w:jc w:val="both"/>
        <w:rPr>
          <w:rFonts w:ascii="Arial" w:hAnsi="Arial" w:cs="Arial"/>
          <w:sz w:val="22"/>
          <w:szCs w:val="22"/>
        </w:rPr>
      </w:pPr>
    </w:p>
    <w:p w14:paraId="2071A490" w14:textId="2E259300" w:rsidR="00E978F6" w:rsidRPr="00D828A5" w:rsidRDefault="00E978F6" w:rsidP="000D5FDC">
      <w:pPr>
        <w:numPr>
          <w:ilvl w:val="0"/>
          <w:numId w:val="6"/>
        </w:numPr>
        <w:jc w:val="both"/>
        <w:rPr>
          <w:rFonts w:ascii="Arial" w:hAnsi="Arial" w:cs="Arial"/>
          <w:sz w:val="22"/>
          <w:szCs w:val="22"/>
        </w:rPr>
      </w:pPr>
      <w:r w:rsidRPr="00D828A5">
        <w:rPr>
          <w:rFonts w:ascii="Arial" w:hAnsi="Arial" w:cs="Arial"/>
          <w:sz w:val="22"/>
          <w:szCs w:val="22"/>
        </w:rPr>
        <w:t>Subject to the provisions of these Conditions, the Contract shall commence on</w:t>
      </w:r>
      <w:r w:rsidR="00D56994">
        <w:rPr>
          <w:rFonts w:ascii="Arial" w:hAnsi="Arial" w:cs="Arial"/>
          <w:sz w:val="22"/>
          <w:szCs w:val="22"/>
        </w:rPr>
        <w:t xml:space="preserve"> the date shown in Schedule </w:t>
      </w:r>
      <w:proofErr w:type="gramStart"/>
      <w:r w:rsidR="00D56994">
        <w:rPr>
          <w:rFonts w:ascii="Arial" w:hAnsi="Arial" w:cs="Arial"/>
          <w:sz w:val="22"/>
          <w:szCs w:val="22"/>
        </w:rPr>
        <w:t>A</w:t>
      </w:r>
      <w:r w:rsidRPr="00D828A5">
        <w:rPr>
          <w:rFonts w:ascii="Arial" w:hAnsi="Arial" w:cs="Arial"/>
          <w:sz w:val="22"/>
          <w:szCs w:val="22"/>
        </w:rPr>
        <w:t xml:space="preserve"> </w:t>
      </w:r>
      <w:r w:rsidR="00D56994">
        <w:rPr>
          <w:rFonts w:ascii="Arial" w:hAnsi="Arial" w:cs="Arial"/>
          <w:sz w:val="22"/>
          <w:szCs w:val="22"/>
        </w:rPr>
        <w:t xml:space="preserve"> and</w:t>
      </w:r>
      <w:proofErr w:type="gramEnd"/>
      <w:r w:rsidR="00D56994">
        <w:rPr>
          <w:rFonts w:ascii="Arial" w:hAnsi="Arial" w:cs="Arial"/>
          <w:sz w:val="22"/>
          <w:szCs w:val="22"/>
        </w:rPr>
        <w:t xml:space="preserve"> shall continue unless terminated in accordance with these Conditions</w:t>
      </w:r>
      <w:r w:rsidRPr="00D828A5">
        <w:rPr>
          <w:rFonts w:ascii="Arial" w:hAnsi="Arial" w:cs="Arial"/>
          <w:sz w:val="22"/>
          <w:szCs w:val="22"/>
        </w:rPr>
        <w:t>.</w:t>
      </w:r>
    </w:p>
    <w:p w14:paraId="42C2ED2C" w14:textId="77777777" w:rsidR="00E978F6" w:rsidRPr="00D828A5" w:rsidRDefault="00E978F6">
      <w:pPr>
        <w:tabs>
          <w:tab w:val="left" w:pos="1491"/>
        </w:tabs>
        <w:ind w:left="1491"/>
        <w:jc w:val="both"/>
        <w:rPr>
          <w:rFonts w:ascii="Arial" w:hAnsi="Arial" w:cs="Arial"/>
          <w:sz w:val="22"/>
          <w:szCs w:val="22"/>
        </w:rPr>
      </w:pPr>
    </w:p>
    <w:p w14:paraId="4B11880D" w14:textId="77777777" w:rsidR="00E978F6" w:rsidRPr="00D828A5" w:rsidRDefault="00E978F6" w:rsidP="000D5FDC">
      <w:pPr>
        <w:numPr>
          <w:ilvl w:val="0"/>
          <w:numId w:val="6"/>
        </w:numPr>
        <w:jc w:val="both"/>
        <w:rPr>
          <w:rFonts w:ascii="Arial" w:hAnsi="Arial" w:cs="Arial"/>
          <w:sz w:val="22"/>
          <w:szCs w:val="22"/>
        </w:rPr>
      </w:pPr>
      <w:r w:rsidRPr="00D828A5">
        <w:rPr>
          <w:rFonts w:ascii="Arial" w:hAnsi="Arial" w:cs="Arial"/>
          <w:sz w:val="22"/>
          <w:szCs w:val="22"/>
        </w:rPr>
        <w:t>In the event of any breach by the Consultant of any</w:t>
      </w:r>
      <w:r w:rsidR="00D828A5">
        <w:rPr>
          <w:rFonts w:ascii="Arial" w:hAnsi="Arial" w:cs="Arial"/>
          <w:sz w:val="22"/>
          <w:szCs w:val="22"/>
        </w:rPr>
        <w:t xml:space="preserve"> of the Conditions of Contract,</w:t>
      </w:r>
      <w:r w:rsidRPr="00D828A5">
        <w:rPr>
          <w:rFonts w:ascii="Arial" w:hAnsi="Arial" w:cs="Arial"/>
          <w:sz w:val="22"/>
          <w:szCs w:val="22"/>
        </w:rPr>
        <w:t xml:space="preserve"> the University may summarily determine the Contract without liability for compensation or otherwise to the Consultant in accordance to </w:t>
      </w:r>
      <w:r w:rsidR="00287B2F" w:rsidRPr="00D828A5">
        <w:rPr>
          <w:rFonts w:ascii="Arial" w:hAnsi="Arial" w:cs="Arial"/>
          <w:sz w:val="22"/>
          <w:szCs w:val="22"/>
        </w:rPr>
        <w:t>8(d</w:t>
      </w:r>
      <w:r w:rsidRPr="00D828A5">
        <w:rPr>
          <w:rFonts w:ascii="Arial" w:hAnsi="Arial" w:cs="Arial"/>
          <w:sz w:val="22"/>
          <w:szCs w:val="22"/>
        </w:rPr>
        <w:t>) and 9(c).</w:t>
      </w:r>
    </w:p>
    <w:p w14:paraId="7A9D371B" w14:textId="77777777" w:rsidR="00E978F6" w:rsidRPr="00D828A5" w:rsidRDefault="00E978F6">
      <w:pPr>
        <w:ind w:left="715"/>
        <w:jc w:val="both"/>
        <w:rPr>
          <w:rFonts w:ascii="Arial" w:hAnsi="Arial" w:cs="Arial"/>
          <w:sz w:val="22"/>
          <w:szCs w:val="22"/>
        </w:rPr>
      </w:pPr>
    </w:p>
    <w:p w14:paraId="7C580595" w14:textId="77777777" w:rsidR="00E978F6" w:rsidRPr="00D828A5" w:rsidRDefault="00E978F6" w:rsidP="000D5FDC">
      <w:pPr>
        <w:numPr>
          <w:ilvl w:val="0"/>
          <w:numId w:val="5"/>
        </w:numPr>
        <w:jc w:val="both"/>
        <w:rPr>
          <w:rFonts w:ascii="Arial" w:hAnsi="Arial" w:cs="Arial"/>
          <w:sz w:val="22"/>
          <w:szCs w:val="22"/>
        </w:rPr>
      </w:pPr>
      <w:r w:rsidRPr="00D828A5">
        <w:rPr>
          <w:rFonts w:ascii="Arial" w:hAnsi="Arial" w:cs="Arial"/>
          <w:sz w:val="22"/>
          <w:szCs w:val="22"/>
        </w:rPr>
        <w:t>Prices</w:t>
      </w:r>
    </w:p>
    <w:p w14:paraId="57DB3238" w14:textId="77777777" w:rsidR="00E978F6" w:rsidRPr="00D828A5" w:rsidRDefault="00E978F6">
      <w:pPr>
        <w:jc w:val="both"/>
        <w:rPr>
          <w:rFonts w:ascii="Arial" w:hAnsi="Arial" w:cs="Arial"/>
          <w:sz w:val="22"/>
          <w:szCs w:val="22"/>
          <w:u w:val="single"/>
        </w:rPr>
      </w:pPr>
    </w:p>
    <w:p w14:paraId="0F226963" w14:textId="77777777" w:rsidR="00E978F6" w:rsidRPr="00D828A5" w:rsidRDefault="00E978F6" w:rsidP="000D5FDC">
      <w:pPr>
        <w:pStyle w:val="BodyTextIndent"/>
        <w:numPr>
          <w:ilvl w:val="0"/>
          <w:numId w:val="7"/>
        </w:numPr>
        <w:jc w:val="both"/>
        <w:rPr>
          <w:rFonts w:ascii="Arial" w:hAnsi="Arial" w:cs="Arial"/>
          <w:sz w:val="22"/>
          <w:szCs w:val="22"/>
        </w:rPr>
      </w:pPr>
      <w:r w:rsidRPr="00D828A5">
        <w:rPr>
          <w:rFonts w:ascii="Arial" w:hAnsi="Arial" w:cs="Arial"/>
          <w:sz w:val="22"/>
          <w:szCs w:val="22"/>
        </w:rPr>
        <w:t>Subject to the provisions of this clause all prices quoted in Schedule B shall remain in force for the duration of the contract.</w:t>
      </w:r>
    </w:p>
    <w:p w14:paraId="3631A2AE" w14:textId="77777777" w:rsidR="00E978F6" w:rsidRPr="00D828A5" w:rsidRDefault="00E978F6">
      <w:pPr>
        <w:jc w:val="both"/>
        <w:rPr>
          <w:rFonts w:ascii="Arial" w:hAnsi="Arial" w:cs="Arial"/>
          <w:sz w:val="22"/>
          <w:szCs w:val="22"/>
        </w:rPr>
      </w:pPr>
    </w:p>
    <w:p w14:paraId="293AAB07" w14:textId="77777777" w:rsidR="00E978F6" w:rsidRPr="00D828A5" w:rsidRDefault="00E978F6" w:rsidP="000D5FDC">
      <w:pPr>
        <w:numPr>
          <w:ilvl w:val="0"/>
          <w:numId w:val="7"/>
        </w:numPr>
        <w:jc w:val="both"/>
        <w:rPr>
          <w:rFonts w:ascii="Arial" w:hAnsi="Arial" w:cs="Arial"/>
          <w:sz w:val="22"/>
          <w:szCs w:val="22"/>
        </w:rPr>
      </w:pPr>
      <w:r w:rsidRPr="00D828A5">
        <w:rPr>
          <w:rFonts w:ascii="Arial" w:hAnsi="Arial" w:cs="Arial"/>
          <w:sz w:val="22"/>
          <w:szCs w:val="22"/>
        </w:rPr>
        <w:t>No variation will be permitted to any such price unless the Contract so provides (in which case the University will require evidence in writing in support of the variation to be given not less than 7 days prior to the date upon which such variation is to take effect), and second the University give their consent in writing to the said variation. Such consent will not be given retrospectively.</w:t>
      </w:r>
    </w:p>
    <w:p w14:paraId="4ABFFFC3" w14:textId="77777777" w:rsidR="00E978F6" w:rsidRPr="00D828A5" w:rsidRDefault="00E978F6">
      <w:pPr>
        <w:jc w:val="both"/>
        <w:rPr>
          <w:rFonts w:ascii="Arial" w:hAnsi="Arial" w:cs="Arial"/>
          <w:sz w:val="22"/>
          <w:szCs w:val="22"/>
        </w:rPr>
      </w:pPr>
    </w:p>
    <w:p w14:paraId="42C3BBF9" w14:textId="77777777" w:rsidR="00E978F6" w:rsidRPr="00D828A5" w:rsidRDefault="00E978F6" w:rsidP="000D5FDC">
      <w:pPr>
        <w:numPr>
          <w:ilvl w:val="0"/>
          <w:numId w:val="5"/>
        </w:numPr>
        <w:jc w:val="both"/>
        <w:rPr>
          <w:rFonts w:ascii="Arial" w:hAnsi="Arial" w:cs="Arial"/>
          <w:sz w:val="22"/>
          <w:szCs w:val="22"/>
        </w:rPr>
      </w:pPr>
      <w:r w:rsidRPr="00D828A5">
        <w:rPr>
          <w:rFonts w:ascii="Arial" w:hAnsi="Arial" w:cs="Arial"/>
          <w:sz w:val="22"/>
          <w:szCs w:val="22"/>
        </w:rPr>
        <w:t xml:space="preserve">Quality and Duty of Care </w:t>
      </w:r>
    </w:p>
    <w:p w14:paraId="6A0F1B04" w14:textId="77777777" w:rsidR="00E978F6" w:rsidRPr="00D828A5" w:rsidRDefault="00E978F6">
      <w:pPr>
        <w:ind w:left="720"/>
        <w:jc w:val="both"/>
        <w:rPr>
          <w:rFonts w:ascii="Arial" w:hAnsi="Arial" w:cs="Arial"/>
          <w:sz w:val="22"/>
          <w:szCs w:val="22"/>
          <w:u w:val="single"/>
        </w:rPr>
      </w:pPr>
    </w:p>
    <w:p w14:paraId="608C674E" w14:textId="71BF6113" w:rsidR="00E978F6" w:rsidRPr="00D828A5" w:rsidRDefault="00B8390A" w:rsidP="000D5FDC">
      <w:pPr>
        <w:pStyle w:val="BodyTextIndent"/>
        <w:numPr>
          <w:ilvl w:val="0"/>
          <w:numId w:val="8"/>
        </w:numPr>
        <w:jc w:val="both"/>
        <w:rPr>
          <w:rFonts w:ascii="Arial" w:hAnsi="Arial" w:cs="Arial"/>
          <w:sz w:val="22"/>
          <w:szCs w:val="22"/>
        </w:rPr>
      </w:pPr>
      <w:r w:rsidRPr="00D828A5">
        <w:rPr>
          <w:rFonts w:ascii="Arial" w:hAnsi="Arial" w:cs="Arial"/>
          <w:sz w:val="22"/>
          <w:szCs w:val="22"/>
        </w:rPr>
        <w:t xml:space="preserve">The Consultant (being either a specified individual or an entity) identified in Schedule A undertakes to perform the agreed services.  If for any reason the specified Consultant in Schedule A, or the entity providing the Consultant if the individual is not specified, is unable to perform the </w:t>
      </w:r>
      <w:proofErr w:type="gramStart"/>
      <w:r w:rsidRPr="00D828A5">
        <w:rPr>
          <w:rFonts w:ascii="Arial" w:hAnsi="Arial" w:cs="Arial"/>
          <w:sz w:val="22"/>
          <w:szCs w:val="22"/>
        </w:rPr>
        <w:t xml:space="preserve">agreed </w:t>
      </w:r>
      <w:r w:rsidR="00D56994">
        <w:rPr>
          <w:rFonts w:ascii="Arial" w:hAnsi="Arial" w:cs="Arial"/>
          <w:sz w:val="22"/>
          <w:szCs w:val="22"/>
        </w:rPr>
        <w:t xml:space="preserve"> S</w:t>
      </w:r>
      <w:r w:rsidRPr="00D828A5">
        <w:rPr>
          <w:rFonts w:ascii="Arial" w:hAnsi="Arial" w:cs="Arial"/>
          <w:sz w:val="22"/>
          <w:szCs w:val="22"/>
        </w:rPr>
        <w:t>ervices</w:t>
      </w:r>
      <w:proofErr w:type="gramEnd"/>
      <w:r w:rsidRPr="00D828A5">
        <w:rPr>
          <w:rFonts w:ascii="Arial" w:hAnsi="Arial" w:cs="Arial"/>
          <w:sz w:val="22"/>
          <w:szCs w:val="22"/>
        </w:rPr>
        <w:t>, the Consultant may substitute any individual with another, providing that the University is satisfied that the proposed substitute has the necessary skills, experience and training to fulfil the contracted services.  Where such a substitute is appointed, the Consultant will be responsible for paying the substitute for any works undertaken.</w:t>
      </w:r>
    </w:p>
    <w:p w14:paraId="05640909" w14:textId="77777777" w:rsidR="006E10EB" w:rsidRPr="00D828A5" w:rsidRDefault="006E10EB" w:rsidP="00D828A5">
      <w:pPr>
        <w:pStyle w:val="BodyTextIndent"/>
        <w:jc w:val="both"/>
        <w:rPr>
          <w:rFonts w:ascii="Arial" w:hAnsi="Arial" w:cs="Arial"/>
          <w:sz w:val="22"/>
          <w:szCs w:val="22"/>
        </w:rPr>
      </w:pPr>
    </w:p>
    <w:p w14:paraId="69BB4EBF" w14:textId="77777777" w:rsidR="009823E9" w:rsidRPr="00D828A5" w:rsidRDefault="00E978F6" w:rsidP="000D5FDC">
      <w:pPr>
        <w:pStyle w:val="BodyTextIndent"/>
        <w:numPr>
          <w:ilvl w:val="0"/>
          <w:numId w:val="8"/>
        </w:numPr>
        <w:jc w:val="both"/>
        <w:rPr>
          <w:rFonts w:ascii="Arial" w:hAnsi="Arial" w:cs="Arial"/>
          <w:sz w:val="22"/>
          <w:szCs w:val="22"/>
        </w:rPr>
      </w:pPr>
      <w:r w:rsidRPr="00D828A5">
        <w:rPr>
          <w:rFonts w:ascii="Arial" w:hAnsi="Arial" w:cs="Arial"/>
          <w:sz w:val="22"/>
          <w:szCs w:val="22"/>
        </w:rPr>
        <w:t>Where the Consultant considers that it is necessary to us</w:t>
      </w:r>
      <w:r w:rsidR="008516E7" w:rsidRPr="00D828A5">
        <w:rPr>
          <w:rFonts w:ascii="Arial" w:hAnsi="Arial" w:cs="Arial"/>
          <w:sz w:val="22"/>
          <w:szCs w:val="22"/>
        </w:rPr>
        <w:t>e the services of a third party</w:t>
      </w:r>
      <w:r w:rsidR="00D828A5">
        <w:rPr>
          <w:rFonts w:ascii="Arial" w:hAnsi="Arial" w:cs="Arial"/>
          <w:sz w:val="22"/>
          <w:szCs w:val="22"/>
        </w:rPr>
        <w:t xml:space="preserve"> </w:t>
      </w:r>
      <w:r w:rsidRPr="00D828A5">
        <w:rPr>
          <w:rFonts w:ascii="Arial" w:hAnsi="Arial" w:cs="Arial"/>
          <w:sz w:val="22"/>
          <w:szCs w:val="22"/>
        </w:rPr>
        <w:t>whether for information or for the supply of goods or services it shall</w:t>
      </w:r>
      <w:r w:rsidR="00B8390A" w:rsidRPr="00D828A5">
        <w:rPr>
          <w:rFonts w:ascii="Arial" w:hAnsi="Arial" w:cs="Arial"/>
          <w:sz w:val="22"/>
          <w:szCs w:val="22"/>
        </w:rPr>
        <w:t xml:space="preserve"> ensure the third party is appropriately qualified and accredited.  </w:t>
      </w:r>
    </w:p>
    <w:p w14:paraId="51C8E33B" w14:textId="77777777" w:rsidR="00B8390A" w:rsidRPr="00D828A5" w:rsidRDefault="00B8390A" w:rsidP="00D828A5">
      <w:pPr>
        <w:pStyle w:val="BodyTextIndent"/>
        <w:jc w:val="both"/>
        <w:rPr>
          <w:rFonts w:ascii="Arial" w:hAnsi="Arial" w:cs="Arial"/>
          <w:sz w:val="22"/>
          <w:szCs w:val="22"/>
        </w:rPr>
      </w:pPr>
    </w:p>
    <w:p w14:paraId="22C23337" w14:textId="77777777" w:rsidR="00E978F6" w:rsidRPr="00D828A5" w:rsidRDefault="00E978F6" w:rsidP="000D5FDC">
      <w:pPr>
        <w:pStyle w:val="BodyTextIndent"/>
        <w:numPr>
          <w:ilvl w:val="0"/>
          <w:numId w:val="8"/>
        </w:numPr>
        <w:jc w:val="both"/>
        <w:rPr>
          <w:rFonts w:ascii="Arial" w:hAnsi="Arial" w:cs="Arial"/>
          <w:sz w:val="22"/>
          <w:szCs w:val="22"/>
        </w:rPr>
      </w:pPr>
      <w:r w:rsidRPr="00D828A5">
        <w:rPr>
          <w:rFonts w:ascii="Arial" w:hAnsi="Arial" w:cs="Arial"/>
          <w:sz w:val="22"/>
          <w:szCs w:val="22"/>
        </w:rPr>
        <w:t>The Consultant undertakes that appropriate time will be spent (if appropriate at the University) in the preparation of any documentation to ensure the timely completion of work within any set deadlines.</w:t>
      </w:r>
    </w:p>
    <w:p w14:paraId="0F338439" w14:textId="77777777" w:rsidR="00E978F6" w:rsidRPr="00D828A5" w:rsidRDefault="00E978F6" w:rsidP="00D828A5">
      <w:pPr>
        <w:pStyle w:val="BodyTextIndent"/>
        <w:jc w:val="both"/>
        <w:rPr>
          <w:rFonts w:ascii="Arial" w:hAnsi="Arial" w:cs="Arial"/>
          <w:sz w:val="22"/>
          <w:szCs w:val="22"/>
        </w:rPr>
      </w:pPr>
    </w:p>
    <w:p w14:paraId="46643DDF" w14:textId="77777777" w:rsidR="00E978F6" w:rsidRPr="00D828A5" w:rsidRDefault="00E978F6" w:rsidP="000D5FDC">
      <w:pPr>
        <w:pStyle w:val="BodyTextIndent"/>
        <w:numPr>
          <w:ilvl w:val="0"/>
          <w:numId w:val="8"/>
        </w:numPr>
        <w:jc w:val="both"/>
        <w:rPr>
          <w:rFonts w:ascii="Arial" w:hAnsi="Arial" w:cs="Arial"/>
          <w:sz w:val="22"/>
          <w:szCs w:val="22"/>
        </w:rPr>
      </w:pPr>
      <w:r w:rsidRPr="00D828A5">
        <w:rPr>
          <w:rFonts w:ascii="Arial" w:hAnsi="Arial" w:cs="Arial"/>
          <w:sz w:val="22"/>
          <w:szCs w:val="22"/>
        </w:rPr>
        <w:t xml:space="preserve">The Services shall conform </w:t>
      </w:r>
      <w:r w:rsidR="00D26317" w:rsidRPr="00D828A5">
        <w:rPr>
          <w:rFonts w:ascii="Arial" w:hAnsi="Arial" w:cs="Arial"/>
          <w:sz w:val="22"/>
          <w:szCs w:val="22"/>
        </w:rPr>
        <w:t>to</w:t>
      </w:r>
      <w:r w:rsidRPr="00D828A5">
        <w:rPr>
          <w:rFonts w:ascii="Arial" w:hAnsi="Arial" w:cs="Arial"/>
          <w:sz w:val="22"/>
          <w:szCs w:val="22"/>
        </w:rPr>
        <w:t xml:space="preserve"> the particulars (if any) set out in Schedule A, (or in any relevant correspondence between the parties) and in any event shall be performed by the Consultant using reasonable skill</w:t>
      </w:r>
      <w:r w:rsidR="0062288D">
        <w:rPr>
          <w:rFonts w:ascii="Arial" w:hAnsi="Arial" w:cs="Arial"/>
          <w:sz w:val="22"/>
          <w:szCs w:val="22"/>
        </w:rPr>
        <w:t>,</w:t>
      </w:r>
      <w:r w:rsidRPr="00D828A5">
        <w:rPr>
          <w:rFonts w:ascii="Arial" w:hAnsi="Arial" w:cs="Arial"/>
          <w:sz w:val="22"/>
          <w:szCs w:val="22"/>
        </w:rPr>
        <w:t xml:space="preserve"> care and diligence. </w:t>
      </w:r>
    </w:p>
    <w:p w14:paraId="0EA67293" w14:textId="77777777" w:rsidR="00411355" w:rsidRPr="00D828A5" w:rsidRDefault="00411355">
      <w:pPr>
        <w:ind w:left="2155" w:hanging="720"/>
        <w:jc w:val="both"/>
        <w:rPr>
          <w:rFonts w:ascii="Arial" w:hAnsi="Arial" w:cs="Arial"/>
          <w:color w:val="000000"/>
          <w:sz w:val="22"/>
          <w:szCs w:val="22"/>
        </w:rPr>
      </w:pPr>
    </w:p>
    <w:p w14:paraId="22862DB9" w14:textId="77777777" w:rsidR="00E978F6" w:rsidRPr="00D828A5" w:rsidRDefault="00E978F6" w:rsidP="000D5FDC">
      <w:pPr>
        <w:numPr>
          <w:ilvl w:val="0"/>
          <w:numId w:val="5"/>
        </w:numPr>
        <w:jc w:val="both"/>
        <w:rPr>
          <w:rFonts w:ascii="Arial" w:hAnsi="Arial" w:cs="Arial"/>
          <w:sz w:val="22"/>
          <w:szCs w:val="22"/>
        </w:rPr>
      </w:pPr>
      <w:r w:rsidRPr="00D828A5">
        <w:rPr>
          <w:rFonts w:ascii="Arial" w:hAnsi="Arial" w:cs="Arial"/>
          <w:sz w:val="22"/>
          <w:szCs w:val="22"/>
        </w:rPr>
        <w:t>Ordering</w:t>
      </w:r>
    </w:p>
    <w:p w14:paraId="1094CE27" w14:textId="77777777" w:rsidR="00E978F6" w:rsidRPr="00D828A5" w:rsidRDefault="00E978F6">
      <w:pPr>
        <w:jc w:val="both"/>
        <w:rPr>
          <w:rFonts w:ascii="Arial" w:hAnsi="Arial" w:cs="Arial"/>
          <w:sz w:val="22"/>
          <w:szCs w:val="22"/>
          <w:u w:val="single"/>
        </w:rPr>
      </w:pPr>
    </w:p>
    <w:p w14:paraId="37B56DA2" w14:textId="77777777" w:rsidR="00E978F6" w:rsidRPr="00D828A5" w:rsidRDefault="00E978F6" w:rsidP="000D5FDC">
      <w:pPr>
        <w:pStyle w:val="BodyTextIndent"/>
        <w:numPr>
          <w:ilvl w:val="0"/>
          <w:numId w:val="9"/>
        </w:numPr>
        <w:jc w:val="both"/>
        <w:rPr>
          <w:rFonts w:ascii="Arial" w:hAnsi="Arial" w:cs="Arial"/>
          <w:sz w:val="22"/>
          <w:szCs w:val="22"/>
        </w:rPr>
      </w:pPr>
      <w:r w:rsidRPr="00D828A5">
        <w:rPr>
          <w:rFonts w:ascii="Arial" w:hAnsi="Arial" w:cs="Arial"/>
          <w:sz w:val="22"/>
          <w:szCs w:val="22"/>
        </w:rPr>
        <w:t>The University will not be liable for payment in respect of any delivery of goods or the provision of any services which have not been requested by the University on an official Purchase Order.</w:t>
      </w:r>
    </w:p>
    <w:p w14:paraId="463BB3EC" w14:textId="77777777" w:rsidR="00C51051" w:rsidRPr="00D828A5" w:rsidRDefault="00C51051">
      <w:pPr>
        <w:jc w:val="both"/>
        <w:rPr>
          <w:rFonts w:ascii="Arial" w:hAnsi="Arial" w:cs="Arial"/>
          <w:sz w:val="22"/>
          <w:szCs w:val="22"/>
        </w:rPr>
      </w:pPr>
    </w:p>
    <w:p w14:paraId="7B7236ED" w14:textId="77777777" w:rsidR="00E978F6" w:rsidRPr="00D828A5" w:rsidRDefault="00E978F6" w:rsidP="000D5FDC">
      <w:pPr>
        <w:numPr>
          <w:ilvl w:val="0"/>
          <w:numId w:val="5"/>
        </w:numPr>
        <w:jc w:val="both"/>
        <w:rPr>
          <w:rFonts w:ascii="Arial" w:hAnsi="Arial" w:cs="Arial"/>
          <w:sz w:val="22"/>
          <w:szCs w:val="22"/>
        </w:rPr>
      </w:pPr>
      <w:r w:rsidRPr="00D828A5">
        <w:rPr>
          <w:rFonts w:ascii="Arial" w:hAnsi="Arial" w:cs="Arial"/>
          <w:sz w:val="22"/>
          <w:szCs w:val="22"/>
        </w:rPr>
        <w:t>Delivery</w:t>
      </w:r>
    </w:p>
    <w:p w14:paraId="67B22C43" w14:textId="77777777" w:rsidR="00E978F6" w:rsidRPr="00D828A5" w:rsidRDefault="00E978F6">
      <w:pPr>
        <w:jc w:val="both"/>
        <w:rPr>
          <w:rFonts w:ascii="Arial" w:hAnsi="Arial" w:cs="Arial"/>
          <w:sz w:val="22"/>
          <w:szCs w:val="22"/>
          <w:u w:val="single"/>
        </w:rPr>
      </w:pPr>
    </w:p>
    <w:p w14:paraId="39590472" w14:textId="77777777" w:rsidR="00E978F6" w:rsidRPr="00D828A5" w:rsidRDefault="00E978F6" w:rsidP="000D5FDC">
      <w:pPr>
        <w:pStyle w:val="BodyTextIndent"/>
        <w:numPr>
          <w:ilvl w:val="0"/>
          <w:numId w:val="10"/>
        </w:numPr>
        <w:jc w:val="both"/>
        <w:rPr>
          <w:rFonts w:ascii="Arial" w:hAnsi="Arial" w:cs="Arial"/>
          <w:sz w:val="22"/>
          <w:szCs w:val="22"/>
        </w:rPr>
      </w:pPr>
      <w:r w:rsidRPr="00D828A5">
        <w:rPr>
          <w:rFonts w:ascii="Arial" w:hAnsi="Arial" w:cs="Arial"/>
          <w:sz w:val="22"/>
          <w:szCs w:val="22"/>
        </w:rPr>
        <w:t>Unless otherwise agreed to by the University in writing at the time of placing the order, time of delivery shall be of the essence.</w:t>
      </w:r>
    </w:p>
    <w:p w14:paraId="270C57CA" w14:textId="77777777" w:rsidR="00E978F6" w:rsidRPr="00D828A5" w:rsidRDefault="00E978F6" w:rsidP="00D828A5">
      <w:pPr>
        <w:pStyle w:val="BodyTextIndent"/>
        <w:ind w:left="718"/>
        <w:jc w:val="both"/>
        <w:rPr>
          <w:rFonts w:ascii="Arial" w:hAnsi="Arial" w:cs="Arial"/>
          <w:sz w:val="22"/>
          <w:szCs w:val="22"/>
        </w:rPr>
      </w:pPr>
    </w:p>
    <w:p w14:paraId="1F90BA13" w14:textId="7899D594" w:rsidR="00E978F6" w:rsidRPr="00D828A5" w:rsidRDefault="00E978F6" w:rsidP="000D5FDC">
      <w:pPr>
        <w:pStyle w:val="BodyTextIndent"/>
        <w:numPr>
          <w:ilvl w:val="0"/>
          <w:numId w:val="10"/>
        </w:numPr>
        <w:jc w:val="both"/>
        <w:rPr>
          <w:rFonts w:ascii="Arial" w:hAnsi="Arial" w:cs="Arial"/>
          <w:sz w:val="22"/>
          <w:szCs w:val="22"/>
        </w:rPr>
      </w:pPr>
      <w:r w:rsidRPr="00D828A5">
        <w:rPr>
          <w:rFonts w:ascii="Arial" w:hAnsi="Arial" w:cs="Arial"/>
          <w:sz w:val="22"/>
          <w:szCs w:val="22"/>
        </w:rPr>
        <w:t>Any delay in delivering the Contract on time shall be reported at once to the named contact</w:t>
      </w:r>
      <w:r w:rsidR="0062288D">
        <w:rPr>
          <w:rFonts w:ascii="Arial" w:hAnsi="Arial" w:cs="Arial"/>
          <w:sz w:val="22"/>
          <w:szCs w:val="22"/>
        </w:rPr>
        <w:t xml:space="preserve"> of the University</w:t>
      </w:r>
      <w:r w:rsidRPr="00D828A5">
        <w:rPr>
          <w:rFonts w:ascii="Arial" w:hAnsi="Arial" w:cs="Arial"/>
          <w:sz w:val="22"/>
          <w:szCs w:val="22"/>
        </w:rPr>
        <w:t xml:space="preserve">. The University reserves the right (without prejudice to any right </w:t>
      </w:r>
      <w:r w:rsidR="00793DAF">
        <w:rPr>
          <w:rFonts w:ascii="Arial" w:hAnsi="Arial" w:cs="Arial"/>
          <w:sz w:val="22"/>
          <w:szCs w:val="22"/>
        </w:rPr>
        <w:t>it</w:t>
      </w:r>
      <w:r w:rsidRPr="00D828A5">
        <w:rPr>
          <w:rFonts w:ascii="Arial" w:hAnsi="Arial" w:cs="Arial"/>
          <w:sz w:val="22"/>
          <w:szCs w:val="22"/>
        </w:rPr>
        <w:t xml:space="preserve"> may have to common law or otherwise to claim damages) to cancel the Contract without further liability if delivery and service is not made in accordance with the provisions set out in the Contract. In such circumstances the University reserves the right, without liability and in addition to other rights and remedies, to arrange for completion of performance and/or to appoint another person to supply the Services and charge the Consultant with any loss incurred, according to 8(</w:t>
      </w:r>
      <w:r w:rsidR="00C851CE" w:rsidRPr="00D828A5">
        <w:rPr>
          <w:rFonts w:ascii="Arial" w:hAnsi="Arial" w:cs="Arial"/>
          <w:sz w:val="22"/>
          <w:szCs w:val="22"/>
        </w:rPr>
        <w:t>d</w:t>
      </w:r>
      <w:r w:rsidRPr="00D828A5">
        <w:rPr>
          <w:rFonts w:ascii="Arial" w:hAnsi="Arial" w:cs="Arial"/>
          <w:sz w:val="22"/>
          <w:szCs w:val="22"/>
        </w:rPr>
        <w:t xml:space="preserve">) below. </w:t>
      </w:r>
    </w:p>
    <w:p w14:paraId="0E3F2EA4" w14:textId="77777777" w:rsidR="00E978F6" w:rsidRPr="00D828A5" w:rsidRDefault="00E978F6">
      <w:pPr>
        <w:ind w:left="1440"/>
        <w:jc w:val="both"/>
        <w:rPr>
          <w:rFonts w:ascii="Arial" w:hAnsi="Arial" w:cs="Arial"/>
          <w:sz w:val="22"/>
          <w:szCs w:val="22"/>
        </w:rPr>
      </w:pPr>
    </w:p>
    <w:p w14:paraId="28ED04D9" w14:textId="77777777" w:rsidR="00E978F6" w:rsidRPr="00D828A5" w:rsidRDefault="00E978F6" w:rsidP="000D5FDC">
      <w:pPr>
        <w:numPr>
          <w:ilvl w:val="0"/>
          <w:numId w:val="5"/>
        </w:numPr>
        <w:jc w:val="both"/>
        <w:rPr>
          <w:rFonts w:ascii="Arial" w:hAnsi="Arial" w:cs="Arial"/>
          <w:sz w:val="22"/>
          <w:szCs w:val="22"/>
        </w:rPr>
      </w:pPr>
      <w:r w:rsidRPr="00D828A5">
        <w:rPr>
          <w:rFonts w:ascii="Arial" w:hAnsi="Arial" w:cs="Arial"/>
          <w:sz w:val="22"/>
          <w:szCs w:val="22"/>
        </w:rPr>
        <w:t>Intellectual Property</w:t>
      </w:r>
    </w:p>
    <w:p w14:paraId="27DFC64F" w14:textId="77777777" w:rsidR="00E978F6" w:rsidRPr="00D828A5" w:rsidRDefault="00E978F6">
      <w:pPr>
        <w:ind w:left="720"/>
        <w:jc w:val="both"/>
        <w:rPr>
          <w:rFonts w:ascii="Arial" w:hAnsi="Arial" w:cs="Arial"/>
          <w:sz w:val="22"/>
          <w:szCs w:val="22"/>
          <w:u w:val="single"/>
        </w:rPr>
      </w:pPr>
    </w:p>
    <w:p w14:paraId="4EC7977F" w14:textId="77777777" w:rsidR="00E978F6" w:rsidRPr="00D828A5" w:rsidRDefault="00E978F6" w:rsidP="000D5FDC">
      <w:pPr>
        <w:pStyle w:val="BodyTextIndent"/>
        <w:numPr>
          <w:ilvl w:val="0"/>
          <w:numId w:val="11"/>
        </w:numPr>
        <w:jc w:val="both"/>
        <w:rPr>
          <w:rFonts w:ascii="Arial" w:hAnsi="Arial" w:cs="Arial"/>
          <w:sz w:val="22"/>
          <w:szCs w:val="22"/>
        </w:rPr>
      </w:pPr>
      <w:r w:rsidRPr="00D828A5">
        <w:rPr>
          <w:rFonts w:ascii="Arial" w:hAnsi="Arial" w:cs="Arial"/>
          <w:sz w:val="22"/>
          <w:szCs w:val="22"/>
        </w:rPr>
        <w:t>Unless otherwise agreed all intellectual property rights (including but not limited to all results, data, reports, software, drawings, designs and inventions) generated by or utilised in the production of, or contained within any materials used in the provision of the Services shall vest in and be the property of the University absolutely.</w:t>
      </w:r>
    </w:p>
    <w:p w14:paraId="5A0BB1F6" w14:textId="77777777" w:rsidR="00E978F6" w:rsidRPr="00D828A5" w:rsidRDefault="00E978F6" w:rsidP="00D828A5">
      <w:pPr>
        <w:pStyle w:val="BodyTextIndent"/>
        <w:ind w:left="718"/>
        <w:jc w:val="both"/>
        <w:rPr>
          <w:rFonts w:ascii="Arial" w:hAnsi="Arial" w:cs="Arial"/>
          <w:sz w:val="22"/>
          <w:szCs w:val="22"/>
        </w:rPr>
      </w:pPr>
    </w:p>
    <w:p w14:paraId="0DB70782" w14:textId="77777777" w:rsidR="00E978F6" w:rsidRPr="00D828A5" w:rsidRDefault="00E978F6" w:rsidP="000D5FDC">
      <w:pPr>
        <w:pStyle w:val="BodyTextIndent"/>
        <w:numPr>
          <w:ilvl w:val="0"/>
          <w:numId w:val="11"/>
        </w:numPr>
        <w:jc w:val="both"/>
        <w:rPr>
          <w:rFonts w:ascii="Arial" w:hAnsi="Arial" w:cs="Arial"/>
          <w:sz w:val="22"/>
          <w:szCs w:val="22"/>
        </w:rPr>
      </w:pPr>
      <w:r w:rsidRPr="00D828A5">
        <w:rPr>
          <w:rFonts w:ascii="Arial" w:hAnsi="Arial" w:cs="Arial"/>
          <w:sz w:val="22"/>
          <w:szCs w:val="22"/>
        </w:rPr>
        <w:t xml:space="preserve">The University shall be entitled to call for copies of any data relevant to this Contract in the possession of the Consultant (except any specific matter that is exclusive property of any other client of the Consultant). </w:t>
      </w:r>
    </w:p>
    <w:p w14:paraId="41A7B13C" w14:textId="77777777" w:rsidR="00E978F6" w:rsidRPr="00D828A5" w:rsidRDefault="00E978F6">
      <w:pPr>
        <w:jc w:val="both"/>
        <w:rPr>
          <w:rFonts w:ascii="Arial" w:hAnsi="Arial" w:cs="Arial"/>
          <w:sz w:val="22"/>
          <w:szCs w:val="22"/>
        </w:rPr>
      </w:pPr>
    </w:p>
    <w:p w14:paraId="59472EAD" w14:textId="77777777" w:rsidR="00E978F6" w:rsidRPr="00D828A5" w:rsidRDefault="00E978F6" w:rsidP="000D5FDC">
      <w:pPr>
        <w:numPr>
          <w:ilvl w:val="0"/>
          <w:numId w:val="5"/>
        </w:numPr>
        <w:jc w:val="both"/>
        <w:rPr>
          <w:rFonts w:ascii="Arial" w:hAnsi="Arial" w:cs="Arial"/>
          <w:sz w:val="22"/>
          <w:szCs w:val="22"/>
        </w:rPr>
      </w:pPr>
      <w:r w:rsidRPr="00D828A5">
        <w:rPr>
          <w:rFonts w:ascii="Arial" w:hAnsi="Arial" w:cs="Arial"/>
          <w:sz w:val="22"/>
          <w:szCs w:val="22"/>
        </w:rPr>
        <w:t>Accounts</w:t>
      </w:r>
    </w:p>
    <w:p w14:paraId="1AD6818F" w14:textId="77777777" w:rsidR="00E978F6" w:rsidRPr="00D828A5" w:rsidRDefault="00E978F6">
      <w:pPr>
        <w:ind w:left="720"/>
        <w:jc w:val="both"/>
        <w:rPr>
          <w:rFonts w:ascii="Arial" w:hAnsi="Arial" w:cs="Arial"/>
          <w:sz w:val="22"/>
          <w:szCs w:val="22"/>
          <w:u w:val="single"/>
        </w:rPr>
      </w:pPr>
    </w:p>
    <w:p w14:paraId="32351534" w14:textId="77777777" w:rsidR="00E978F6" w:rsidRPr="00D828A5" w:rsidRDefault="00E978F6" w:rsidP="000D5FDC">
      <w:pPr>
        <w:pStyle w:val="BodyTextIndent"/>
        <w:numPr>
          <w:ilvl w:val="0"/>
          <w:numId w:val="12"/>
        </w:numPr>
        <w:jc w:val="both"/>
        <w:rPr>
          <w:rFonts w:ascii="Arial" w:hAnsi="Arial" w:cs="Arial"/>
          <w:sz w:val="22"/>
          <w:szCs w:val="22"/>
        </w:rPr>
      </w:pPr>
      <w:r w:rsidRPr="00D828A5">
        <w:rPr>
          <w:rFonts w:ascii="Arial" w:hAnsi="Arial" w:cs="Arial"/>
          <w:sz w:val="22"/>
          <w:szCs w:val="22"/>
        </w:rPr>
        <w:t>In consideration of the provision of the Services the University shall pay to the Consultant such amounts, and in accordance with the procedures, as are set out in Schedule B hereto. The said amounts are exclusive of Value Added Tax which shall be charged and paid unless otherwise agreed at rates then current.</w:t>
      </w:r>
    </w:p>
    <w:p w14:paraId="397B45F5" w14:textId="77777777" w:rsidR="00E978F6" w:rsidRPr="00D828A5" w:rsidRDefault="00E978F6" w:rsidP="00D828A5">
      <w:pPr>
        <w:pStyle w:val="BodyTextIndent"/>
        <w:ind w:left="718"/>
        <w:jc w:val="both"/>
        <w:rPr>
          <w:rFonts w:ascii="Arial" w:hAnsi="Arial" w:cs="Arial"/>
          <w:sz w:val="22"/>
          <w:szCs w:val="22"/>
        </w:rPr>
      </w:pPr>
    </w:p>
    <w:p w14:paraId="49378838" w14:textId="77777777" w:rsidR="00E978F6" w:rsidRPr="00D828A5" w:rsidRDefault="00E978F6" w:rsidP="000D5FDC">
      <w:pPr>
        <w:pStyle w:val="BodyTextIndent"/>
        <w:numPr>
          <w:ilvl w:val="0"/>
          <w:numId w:val="12"/>
        </w:numPr>
        <w:jc w:val="both"/>
        <w:rPr>
          <w:rFonts w:ascii="Arial" w:hAnsi="Arial" w:cs="Arial"/>
          <w:sz w:val="22"/>
          <w:szCs w:val="22"/>
        </w:rPr>
      </w:pPr>
      <w:r w:rsidRPr="00D828A5">
        <w:rPr>
          <w:rFonts w:ascii="Arial" w:hAnsi="Arial" w:cs="Arial"/>
          <w:sz w:val="22"/>
          <w:szCs w:val="22"/>
        </w:rPr>
        <w:t xml:space="preserve">The amounts set out in Schedule B are on a fixed price basis and no modifications </w:t>
      </w:r>
      <w:r w:rsidR="00D828A5">
        <w:rPr>
          <w:rFonts w:ascii="Arial" w:hAnsi="Arial" w:cs="Arial"/>
          <w:sz w:val="22"/>
          <w:szCs w:val="22"/>
        </w:rPr>
        <w:t xml:space="preserve">or </w:t>
      </w:r>
      <w:r w:rsidRPr="00D828A5">
        <w:rPr>
          <w:rFonts w:ascii="Arial" w:hAnsi="Arial" w:cs="Arial"/>
          <w:sz w:val="22"/>
          <w:szCs w:val="22"/>
        </w:rPr>
        <w:t xml:space="preserve">variations to those amounts will be allowed except as may be agreed as a result of variations according to item 2(b) above. </w:t>
      </w:r>
    </w:p>
    <w:p w14:paraId="7271995E" w14:textId="77777777" w:rsidR="00E978F6" w:rsidRPr="00D828A5" w:rsidRDefault="00E978F6" w:rsidP="000D5FDC">
      <w:pPr>
        <w:pStyle w:val="BodyTextIndent"/>
        <w:numPr>
          <w:ilvl w:val="0"/>
          <w:numId w:val="12"/>
        </w:numPr>
        <w:jc w:val="both"/>
        <w:rPr>
          <w:rFonts w:ascii="Arial" w:hAnsi="Arial" w:cs="Arial"/>
          <w:sz w:val="22"/>
          <w:szCs w:val="22"/>
        </w:rPr>
      </w:pPr>
      <w:r w:rsidRPr="00D828A5">
        <w:rPr>
          <w:rFonts w:ascii="Arial" w:hAnsi="Arial" w:cs="Arial"/>
          <w:sz w:val="22"/>
          <w:szCs w:val="22"/>
        </w:rPr>
        <w:t xml:space="preserve">Unless otherwise provided in Schedule B the Consultant will submit to the University an invoice for all payments due (including expenses) not earlier than the date </w:t>
      </w:r>
      <w:r w:rsidR="00D828A5">
        <w:rPr>
          <w:rFonts w:ascii="Arial" w:hAnsi="Arial" w:cs="Arial"/>
          <w:sz w:val="22"/>
          <w:szCs w:val="22"/>
        </w:rPr>
        <w:t xml:space="preserve">of completion of the Services. </w:t>
      </w:r>
      <w:r w:rsidRPr="00D828A5">
        <w:rPr>
          <w:rFonts w:ascii="Arial" w:hAnsi="Arial" w:cs="Arial"/>
          <w:sz w:val="22"/>
          <w:szCs w:val="22"/>
        </w:rPr>
        <w:t xml:space="preserve">The University will pay in full upon receipt of a correctly rendered invoice within </w:t>
      </w:r>
      <w:r w:rsidR="00193293" w:rsidRPr="00D828A5">
        <w:rPr>
          <w:rFonts w:ascii="Arial" w:hAnsi="Arial" w:cs="Arial"/>
          <w:sz w:val="22"/>
          <w:szCs w:val="22"/>
        </w:rPr>
        <w:t>thirty</w:t>
      </w:r>
      <w:r w:rsidRPr="00D828A5">
        <w:rPr>
          <w:rFonts w:ascii="Arial" w:hAnsi="Arial" w:cs="Arial"/>
          <w:sz w:val="22"/>
          <w:szCs w:val="22"/>
        </w:rPr>
        <w:t xml:space="preserve"> (</w:t>
      </w:r>
      <w:r w:rsidR="00193293" w:rsidRPr="00D828A5">
        <w:rPr>
          <w:rFonts w:ascii="Arial" w:hAnsi="Arial" w:cs="Arial"/>
          <w:sz w:val="22"/>
          <w:szCs w:val="22"/>
        </w:rPr>
        <w:t>30</w:t>
      </w:r>
      <w:r w:rsidRPr="00D828A5">
        <w:rPr>
          <w:rFonts w:ascii="Arial" w:hAnsi="Arial" w:cs="Arial"/>
          <w:sz w:val="22"/>
          <w:szCs w:val="22"/>
        </w:rPr>
        <w:t>) days of the date of the invoic</w:t>
      </w:r>
      <w:r w:rsidR="00A024E2" w:rsidRPr="00D828A5">
        <w:rPr>
          <w:rFonts w:ascii="Arial" w:hAnsi="Arial" w:cs="Arial"/>
          <w:sz w:val="22"/>
          <w:szCs w:val="22"/>
        </w:rPr>
        <w:t>e. The invoice must be submitted</w:t>
      </w:r>
      <w:r w:rsidRPr="00D828A5">
        <w:rPr>
          <w:rFonts w:ascii="Arial" w:hAnsi="Arial" w:cs="Arial"/>
          <w:sz w:val="22"/>
          <w:szCs w:val="22"/>
        </w:rPr>
        <w:t xml:space="preserve"> to the </w:t>
      </w:r>
      <w:bookmarkStart w:id="1" w:name="_GoBack"/>
      <w:bookmarkEnd w:id="1"/>
      <w:r w:rsidR="00A024E2" w:rsidRPr="00D828A5">
        <w:rPr>
          <w:rFonts w:ascii="Arial" w:hAnsi="Arial" w:cs="Arial"/>
          <w:sz w:val="22"/>
          <w:szCs w:val="22"/>
        </w:rPr>
        <w:t>University as</w:t>
      </w:r>
      <w:r w:rsidRPr="00D828A5">
        <w:rPr>
          <w:rFonts w:ascii="Arial" w:hAnsi="Arial" w:cs="Arial"/>
          <w:sz w:val="22"/>
          <w:szCs w:val="22"/>
        </w:rPr>
        <w:t xml:space="preserve"> </w:t>
      </w:r>
      <w:r w:rsidRPr="00D828A5">
        <w:rPr>
          <w:rFonts w:ascii="Arial" w:hAnsi="Arial" w:cs="Arial"/>
          <w:sz w:val="22"/>
          <w:szCs w:val="22"/>
        </w:rPr>
        <w:lastRenderedPageBreak/>
        <w:t>indicated on the Purchase Order and must quote the full Purchase Order number. The University will not be held responsible for delays in payment caused by the failure of the Consultant to comply with the Universities invoicing instructions.  No other payments shall be due from the University to the Consultant except as may be agreed as a result of variations according to item 2(b) above.</w:t>
      </w:r>
    </w:p>
    <w:p w14:paraId="0B15A0DD" w14:textId="77777777" w:rsidR="00A024E2" w:rsidRPr="00D828A5" w:rsidRDefault="00A024E2" w:rsidP="00D828A5">
      <w:pPr>
        <w:pStyle w:val="BodyTextIndent"/>
        <w:ind w:left="718"/>
        <w:jc w:val="both"/>
        <w:rPr>
          <w:rFonts w:ascii="Arial" w:hAnsi="Arial" w:cs="Arial"/>
          <w:sz w:val="22"/>
          <w:szCs w:val="22"/>
        </w:rPr>
      </w:pPr>
    </w:p>
    <w:p w14:paraId="57C8FF8C" w14:textId="1B6F8F29" w:rsidR="00A024E2" w:rsidRPr="00D828A5" w:rsidRDefault="00A024E2" w:rsidP="000D5FDC">
      <w:pPr>
        <w:pStyle w:val="BodyTextIndent"/>
        <w:numPr>
          <w:ilvl w:val="0"/>
          <w:numId w:val="12"/>
        </w:numPr>
        <w:jc w:val="both"/>
        <w:rPr>
          <w:rFonts w:ascii="Arial" w:hAnsi="Arial" w:cs="Arial"/>
          <w:sz w:val="22"/>
          <w:szCs w:val="22"/>
        </w:rPr>
      </w:pPr>
      <w:r w:rsidRPr="00D828A5">
        <w:rPr>
          <w:rFonts w:ascii="Arial" w:hAnsi="Arial" w:cs="Arial"/>
          <w:sz w:val="22"/>
          <w:szCs w:val="22"/>
        </w:rPr>
        <w:t xml:space="preserve">You shall ensure that provisions equivalent to Clause </w:t>
      </w:r>
      <w:r w:rsidR="00C24B5D">
        <w:rPr>
          <w:rFonts w:ascii="Arial" w:hAnsi="Arial" w:cs="Arial"/>
          <w:sz w:val="22"/>
          <w:szCs w:val="22"/>
        </w:rPr>
        <w:t>7(c)</w:t>
      </w:r>
      <w:r w:rsidRPr="00D828A5">
        <w:rPr>
          <w:rFonts w:ascii="Arial" w:hAnsi="Arial" w:cs="Arial"/>
          <w:sz w:val="22"/>
          <w:szCs w:val="22"/>
        </w:rPr>
        <w:t xml:space="preserve"> will be effective within any subcontract concluded by </w:t>
      </w:r>
      <w:proofErr w:type="gramStart"/>
      <w:r w:rsidRPr="00D828A5">
        <w:rPr>
          <w:rFonts w:ascii="Arial" w:hAnsi="Arial" w:cs="Arial"/>
          <w:sz w:val="22"/>
          <w:szCs w:val="22"/>
        </w:rPr>
        <w:t>You</w:t>
      </w:r>
      <w:proofErr w:type="gramEnd"/>
      <w:r w:rsidRPr="00D828A5">
        <w:rPr>
          <w:rFonts w:ascii="Arial" w:hAnsi="Arial" w:cs="Arial"/>
          <w:sz w:val="22"/>
          <w:szCs w:val="22"/>
        </w:rPr>
        <w:t xml:space="preserve"> and any third party; and furth</w:t>
      </w:r>
      <w:r w:rsidR="00D828A5">
        <w:rPr>
          <w:rFonts w:ascii="Arial" w:hAnsi="Arial" w:cs="Arial"/>
          <w:sz w:val="22"/>
          <w:szCs w:val="22"/>
        </w:rPr>
        <w:t xml:space="preserve">er, You </w:t>
      </w:r>
      <w:r w:rsidRPr="00D828A5">
        <w:rPr>
          <w:rFonts w:ascii="Arial" w:hAnsi="Arial" w:cs="Arial"/>
          <w:sz w:val="22"/>
          <w:szCs w:val="22"/>
        </w:rPr>
        <w:t xml:space="preserve">shall require such subcontractors to ensure that their subcontractors contain </w:t>
      </w:r>
      <w:r w:rsidRPr="00D828A5">
        <w:rPr>
          <w:rFonts w:ascii="Arial" w:hAnsi="Arial" w:cs="Arial"/>
          <w:sz w:val="22"/>
          <w:szCs w:val="22"/>
        </w:rPr>
        <w:tab/>
        <w:t>within them an equal and equivalent provision.</w:t>
      </w:r>
    </w:p>
    <w:p w14:paraId="55007FB7" w14:textId="77777777" w:rsidR="00546829" w:rsidRPr="00D828A5" w:rsidRDefault="00546829">
      <w:pPr>
        <w:jc w:val="both"/>
        <w:rPr>
          <w:rFonts w:ascii="Arial" w:hAnsi="Arial" w:cs="Arial"/>
          <w:sz w:val="22"/>
          <w:szCs w:val="22"/>
        </w:rPr>
      </w:pPr>
    </w:p>
    <w:p w14:paraId="0F3071DD" w14:textId="77777777" w:rsidR="00E978F6" w:rsidRPr="00D828A5" w:rsidRDefault="00E978F6" w:rsidP="000D5FDC">
      <w:pPr>
        <w:numPr>
          <w:ilvl w:val="0"/>
          <w:numId w:val="5"/>
        </w:numPr>
        <w:jc w:val="both"/>
        <w:rPr>
          <w:rFonts w:ascii="Arial" w:hAnsi="Arial" w:cs="Arial"/>
          <w:sz w:val="22"/>
          <w:szCs w:val="22"/>
        </w:rPr>
      </w:pPr>
      <w:r w:rsidRPr="00D828A5">
        <w:rPr>
          <w:rFonts w:ascii="Arial" w:hAnsi="Arial" w:cs="Arial"/>
          <w:sz w:val="22"/>
          <w:szCs w:val="22"/>
        </w:rPr>
        <w:t xml:space="preserve">Liability and Indemnities </w:t>
      </w:r>
    </w:p>
    <w:p w14:paraId="508CF1B8" w14:textId="77777777" w:rsidR="00E978F6" w:rsidRPr="00D828A5" w:rsidRDefault="00E978F6">
      <w:pPr>
        <w:jc w:val="both"/>
        <w:rPr>
          <w:rFonts w:ascii="Arial" w:hAnsi="Arial" w:cs="Arial"/>
          <w:color w:val="000000"/>
          <w:sz w:val="22"/>
          <w:szCs w:val="22"/>
        </w:rPr>
      </w:pPr>
    </w:p>
    <w:p w14:paraId="4A21EFCB" w14:textId="55FC19ED" w:rsidR="00E978F6" w:rsidRPr="00D828A5" w:rsidRDefault="00E978F6" w:rsidP="000D5FDC">
      <w:pPr>
        <w:pStyle w:val="BodyTextIndent"/>
        <w:numPr>
          <w:ilvl w:val="0"/>
          <w:numId w:val="13"/>
        </w:numPr>
        <w:jc w:val="both"/>
        <w:rPr>
          <w:rFonts w:ascii="Arial" w:hAnsi="Arial" w:cs="Arial"/>
          <w:sz w:val="22"/>
          <w:szCs w:val="22"/>
        </w:rPr>
      </w:pPr>
      <w:r w:rsidRPr="00D828A5">
        <w:rPr>
          <w:rFonts w:ascii="Arial" w:hAnsi="Arial" w:cs="Arial"/>
          <w:sz w:val="22"/>
          <w:szCs w:val="22"/>
        </w:rPr>
        <w:t xml:space="preserve">The Consultant will indemnify and hold harmless the University in respect of all liabilities losses claims costs and expenses incurred by the University arising out of damage to its property or the property of others or injury to any person arising out of the provision of the </w:t>
      </w:r>
      <w:r w:rsidR="000A288C">
        <w:rPr>
          <w:rFonts w:ascii="Arial" w:hAnsi="Arial" w:cs="Arial"/>
          <w:sz w:val="22"/>
          <w:szCs w:val="22"/>
        </w:rPr>
        <w:t>S</w:t>
      </w:r>
      <w:r w:rsidRPr="00D828A5">
        <w:rPr>
          <w:rFonts w:ascii="Arial" w:hAnsi="Arial" w:cs="Arial"/>
          <w:sz w:val="22"/>
          <w:szCs w:val="22"/>
        </w:rPr>
        <w:t xml:space="preserve">ervices by the Consultant except where such damage or injury arises solely out of the negligence of the University.   </w:t>
      </w:r>
    </w:p>
    <w:p w14:paraId="12F91152" w14:textId="77777777" w:rsidR="00E978F6" w:rsidRPr="00D828A5" w:rsidRDefault="00E978F6" w:rsidP="00D828A5">
      <w:pPr>
        <w:pStyle w:val="BodyTextIndent"/>
        <w:ind w:left="718"/>
        <w:jc w:val="both"/>
        <w:rPr>
          <w:rFonts w:ascii="Arial" w:hAnsi="Arial" w:cs="Arial"/>
          <w:sz w:val="22"/>
          <w:szCs w:val="22"/>
        </w:rPr>
      </w:pPr>
    </w:p>
    <w:p w14:paraId="781A30B5" w14:textId="77777777" w:rsidR="00E978F6" w:rsidRPr="00D828A5" w:rsidRDefault="00E978F6" w:rsidP="000D5FDC">
      <w:pPr>
        <w:pStyle w:val="BodyTextIndent"/>
        <w:numPr>
          <w:ilvl w:val="0"/>
          <w:numId w:val="13"/>
        </w:numPr>
        <w:jc w:val="both"/>
        <w:rPr>
          <w:rFonts w:ascii="Arial" w:hAnsi="Arial" w:cs="Arial"/>
          <w:sz w:val="22"/>
          <w:szCs w:val="22"/>
        </w:rPr>
      </w:pPr>
      <w:r w:rsidRPr="00D828A5">
        <w:rPr>
          <w:rFonts w:ascii="Arial" w:hAnsi="Arial" w:cs="Arial"/>
          <w:sz w:val="22"/>
          <w:szCs w:val="22"/>
        </w:rPr>
        <w:t xml:space="preserve">In the event of any action for infringement or other proceeding being taken against the University in respect of any copyright or patented material used by the University in accordance with the Consultant’s instructions or with the Consultant’s consent the Consultant agrees to indemnify and hold harmless the University against all costs and damages including but not limited to legal fees which may be incurred by the University by reason of such action or proceedings.   </w:t>
      </w:r>
    </w:p>
    <w:p w14:paraId="1FCB7941" w14:textId="77777777" w:rsidR="00E978F6" w:rsidRPr="00D828A5" w:rsidRDefault="00D828A5" w:rsidP="00D828A5">
      <w:pPr>
        <w:pStyle w:val="BodyTextIndent"/>
        <w:ind w:left="718"/>
        <w:jc w:val="both"/>
        <w:rPr>
          <w:rFonts w:ascii="Arial" w:hAnsi="Arial" w:cs="Arial"/>
          <w:sz w:val="22"/>
          <w:szCs w:val="22"/>
        </w:rPr>
      </w:pPr>
      <w:r>
        <w:rPr>
          <w:rFonts w:ascii="Arial" w:hAnsi="Arial" w:cs="Arial"/>
          <w:sz w:val="22"/>
          <w:szCs w:val="22"/>
        </w:rPr>
        <w:t xml:space="preserve">  </w:t>
      </w:r>
    </w:p>
    <w:p w14:paraId="5BF782DC" w14:textId="77777777" w:rsidR="00E978F6" w:rsidRPr="00D828A5" w:rsidRDefault="00E978F6" w:rsidP="000D5FDC">
      <w:pPr>
        <w:pStyle w:val="BodyTextIndent"/>
        <w:numPr>
          <w:ilvl w:val="0"/>
          <w:numId w:val="13"/>
        </w:numPr>
        <w:jc w:val="both"/>
        <w:rPr>
          <w:rFonts w:ascii="Arial" w:hAnsi="Arial" w:cs="Arial"/>
          <w:sz w:val="22"/>
          <w:szCs w:val="22"/>
        </w:rPr>
      </w:pPr>
      <w:r w:rsidRPr="00D828A5">
        <w:rPr>
          <w:rFonts w:ascii="Arial" w:hAnsi="Arial" w:cs="Arial"/>
          <w:sz w:val="22"/>
          <w:szCs w:val="22"/>
        </w:rPr>
        <w:t>Neither party shall assign the benefit of this Contract without the prior written approval of the other.</w:t>
      </w:r>
    </w:p>
    <w:p w14:paraId="4164205E" w14:textId="77777777" w:rsidR="00E978F6" w:rsidRPr="00D828A5" w:rsidRDefault="00E978F6" w:rsidP="00D828A5">
      <w:pPr>
        <w:pStyle w:val="BodyTextIndent"/>
        <w:ind w:left="718"/>
        <w:jc w:val="both"/>
        <w:rPr>
          <w:rFonts w:ascii="Arial" w:hAnsi="Arial" w:cs="Arial"/>
          <w:sz w:val="22"/>
          <w:szCs w:val="22"/>
        </w:rPr>
      </w:pPr>
    </w:p>
    <w:p w14:paraId="393A85F3" w14:textId="77777777" w:rsidR="00E978F6" w:rsidRPr="00D828A5" w:rsidRDefault="00E978F6" w:rsidP="000D5FDC">
      <w:pPr>
        <w:pStyle w:val="BodyTextIndent"/>
        <w:numPr>
          <w:ilvl w:val="0"/>
          <w:numId w:val="13"/>
        </w:numPr>
        <w:jc w:val="both"/>
        <w:rPr>
          <w:rFonts w:ascii="Arial" w:hAnsi="Arial" w:cs="Arial"/>
          <w:sz w:val="22"/>
          <w:szCs w:val="22"/>
        </w:rPr>
      </w:pPr>
      <w:r w:rsidRPr="00D828A5">
        <w:rPr>
          <w:rFonts w:ascii="Arial" w:hAnsi="Arial" w:cs="Arial"/>
          <w:sz w:val="22"/>
          <w:szCs w:val="22"/>
        </w:rPr>
        <w:t>If the Consultant shall not supply the Services or any part thereof in the time specified (if any) in Schedule A or shall fail to supply the Services to the quality or standard required hereunder and to the University's satisfaction and the Consultant shall have been given fourteen days in which to remedy the situation then the University shall be at liberty to appoint any other person to supply the Services and the difference in contract price if higher shall be recoverable from the Consultant by the University, in addition to those set out in Schedule A (if any).</w:t>
      </w:r>
    </w:p>
    <w:p w14:paraId="15317FEA" w14:textId="77777777" w:rsidR="00E978F6" w:rsidRPr="00D828A5" w:rsidRDefault="00E978F6">
      <w:pPr>
        <w:jc w:val="both"/>
        <w:rPr>
          <w:rFonts w:ascii="Arial" w:hAnsi="Arial" w:cs="Arial"/>
          <w:sz w:val="22"/>
          <w:szCs w:val="22"/>
        </w:rPr>
      </w:pPr>
    </w:p>
    <w:p w14:paraId="2704F62C" w14:textId="77777777" w:rsidR="00E978F6" w:rsidRPr="002A72EC" w:rsidRDefault="002A72EC" w:rsidP="000D5FDC">
      <w:pPr>
        <w:numPr>
          <w:ilvl w:val="0"/>
          <w:numId w:val="5"/>
        </w:numPr>
        <w:jc w:val="both"/>
        <w:rPr>
          <w:rFonts w:ascii="Arial" w:hAnsi="Arial" w:cs="Arial"/>
          <w:sz w:val="22"/>
          <w:szCs w:val="22"/>
        </w:rPr>
      </w:pPr>
      <w:r>
        <w:rPr>
          <w:rFonts w:ascii="Arial" w:hAnsi="Arial" w:cs="Arial"/>
          <w:sz w:val="22"/>
          <w:szCs w:val="22"/>
        </w:rPr>
        <w:t>T</w:t>
      </w:r>
      <w:r w:rsidR="00E978F6" w:rsidRPr="002A72EC">
        <w:rPr>
          <w:rFonts w:ascii="Arial" w:hAnsi="Arial" w:cs="Arial"/>
          <w:sz w:val="22"/>
          <w:szCs w:val="22"/>
        </w:rPr>
        <w:t>ermination</w:t>
      </w:r>
    </w:p>
    <w:p w14:paraId="0464B860" w14:textId="77777777" w:rsidR="00E978F6" w:rsidRPr="00D828A5" w:rsidRDefault="00E978F6">
      <w:pPr>
        <w:ind w:left="720"/>
        <w:jc w:val="both"/>
        <w:rPr>
          <w:rFonts w:ascii="Arial" w:hAnsi="Arial" w:cs="Arial"/>
          <w:sz w:val="22"/>
          <w:szCs w:val="22"/>
        </w:rPr>
      </w:pPr>
    </w:p>
    <w:p w14:paraId="2701EBCE" w14:textId="77777777" w:rsidR="00E978F6" w:rsidRDefault="00E978F6" w:rsidP="000D5FDC">
      <w:pPr>
        <w:pStyle w:val="BodyTextIndent"/>
        <w:numPr>
          <w:ilvl w:val="0"/>
          <w:numId w:val="14"/>
        </w:numPr>
        <w:jc w:val="both"/>
        <w:rPr>
          <w:rFonts w:ascii="Arial" w:hAnsi="Arial" w:cs="Arial"/>
          <w:sz w:val="22"/>
          <w:szCs w:val="22"/>
        </w:rPr>
      </w:pPr>
      <w:r w:rsidRPr="00D828A5">
        <w:rPr>
          <w:rFonts w:ascii="Arial" w:hAnsi="Arial" w:cs="Arial"/>
          <w:sz w:val="22"/>
          <w:szCs w:val="22"/>
        </w:rPr>
        <w:tab/>
        <w:t>Either party may terminate this Contract where the other party is seriously incapacitated from continuing whether by reason of any of the following:</w:t>
      </w:r>
    </w:p>
    <w:p w14:paraId="0FC008C4" w14:textId="77777777" w:rsidR="002A72EC" w:rsidRPr="00D828A5" w:rsidRDefault="002A72EC" w:rsidP="002A72EC">
      <w:pPr>
        <w:pStyle w:val="BodyTextIndent"/>
        <w:ind w:left="718"/>
        <w:jc w:val="both"/>
        <w:rPr>
          <w:rFonts w:ascii="Arial" w:hAnsi="Arial" w:cs="Arial"/>
          <w:sz w:val="22"/>
          <w:szCs w:val="22"/>
        </w:rPr>
      </w:pPr>
    </w:p>
    <w:p w14:paraId="551D1341" w14:textId="77777777" w:rsidR="00E978F6" w:rsidRPr="00D828A5" w:rsidRDefault="00E978F6" w:rsidP="000D5FDC">
      <w:pPr>
        <w:pStyle w:val="BodyTextIndent"/>
        <w:numPr>
          <w:ilvl w:val="0"/>
          <w:numId w:val="15"/>
        </w:numPr>
        <w:ind w:left="993" w:hanging="284"/>
        <w:jc w:val="both"/>
        <w:rPr>
          <w:rFonts w:ascii="Arial" w:hAnsi="Arial" w:cs="Arial"/>
          <w:sz w:val="22"/>
          <w:szCs w:val="22"/>
        </w:rPr>
      </w:pPr>
      <w:proofErr w:type="gramStart"/>
      <w:r w:rsidRPr="00D828A5">
        <w:rPr>
          <w:rFonts w:ascii="Arial" w:hAnsi="Arial" w:cs="Arial"/>
          <w:sz w:val="22"/>
          <w:szCs w:val="22"/>
        </w:rPr>
        <w:t>bankruptcy</w:t>
      </w:r>
      <w:proofErr w:type="gramEnd"/>
      <w:r w:rsidRPr="00D828A5">
        <w:rPr>
          <w:rFonts w:ascii="Arial" w:hAnsi="Arial" w:cs="Arial"/>
          <w:sz w:val="22"/>
          <w:szCs w:val="22"/>
        </w:rPr>
        <w:t>, insolvency, imprisonment, receivership, compounding with creditors, absence for three months by illness or incapacity, winding-up, amalgamation or takeover.</w:t>
      </w:r>
    </w:p>
    <w:p w14:paraId="57788C76" w14:textId="77777777" w:rsidR="00E978F6" w:rsidRPr="00D828A5" w:rsidRDefault="00E978F6" w:rsidP="002A72EC">
      <w:pPr>
        <w:pStyle w:val="BodyTextIndent"/>
        <w:ind w:left="1134"/>
        <w:jc w:val="both"/>
        <w:rPr>
          <w:rFonts w:ascii="Arial" w:hAnsi="Arial" w:cs="Arial"/>
          <w:sz w:val="22"/>
          <w:szCs w:val="22"/>
        </w:rPr>
      </w:pPr>
    </w:p>
    <w:p w14:paraId="46B181A1" w14:textId="77777777" w:rsidR="00E978F6" w:rsidRPr="00D828A5" w:rsidRDefault="00E978F6" w:rsidP="000D5FDC">
      <w:pPr>
        <w:pStyle w:val="BodyTextIndent"/>
        <w:numPr>
          <w:ilvl w:val="0"/>
          <w:numId w:val="15"/>
        </w:numPr>
        <w:ind w:left="993" w:hanging="284"/>
        <w:jc w:val="both"/>
        <w:rPr>
          <w:rFonts w:ascii="Arial" w:hAnsi="Arial" w:cs="Arial"/>
          <w:sz w:val="22"/>
          <w:szCs w:val="22"/>
        </w:rPr>
      </w:pPr>
      <w:r w:rsidRPr="00D828A5">
        <w:rPr>
          <w:rFonts w:ascii="Arial" w:hAnsi="Arial" w:cs="Arial"/>
          <w:sz w:val="22"/>
          <w:szCs w:val="22"/>
        </w:rPr>
        <w:t>Termination shall be without prejudice to any obligation by one party to the other which shall have accrued and be owing prior thereto.</w:t>
      </w:r>
    </w:p>
    <w:p w14:paraId="22C6D382" w14:textId="77777777" w:rsidR="00E978F6" w:rsidRPr="00D828A5" w:rsidRDefault="00E978F6" w:rsidP="002A72EC">
      <w:pPr>
        <w:pStyle w:val="BodyTextIndent"/>
        <w:ind w:left="718"/>
        <w:jc w:val="both"/>
        <w:rPr>
          <w:rFonts w:ascii="Arial" w:hAnsi="Arial" w:cs="Arial"/>
          <w:sz w:val="22"/>
          <w:szCs w:val="22"/>
        </w:rPr>
      </w:pPr>
    </w:p>
    <w:p w14:paraId="40ACE9C9" w14:textId="77777777" w:rsidR="00E978F6" w:rsidRPr="00D828A5" w:rsidRDefault="00E978F6" w:rsidP="000D5FDC">
      <w:pPr>
        <w:pStyle w:val="BodyTextIndent"/>
        <w:numPr>
          <w:ilvl w:val="0"/>
          <w:numId w:val="14"/>
        </w:numPr>
        <w:jc w:val="both"/>
        <w:rPr>
          <w:rFonts w:ascii="Arial" w:hAnsi="Arial" w:cs="Arial"/>
          <w:sz w:val="22"/>
          <w:szCs w:val="22"/>
        </w:rPr>
      </w:pPr>
      <w:r w:rsidRPr="00D828A5">
        <w:rPr>
          <w:rFonts w:ascii="Arial" w:hAnsi="Arial" w:cs="Arial"/>
          <w:sz w:val="22"/>
          <w:szCs w:val="22"/>
        </w:rPr>
        <w:t>The University may terminate this Contract in whole or in part at any time upon written</w:t>
      </w:r>
      <w:r w:rsidR="00520987" w:rsidRPr="00D828A5">
        <w:rPr>
          <w:rFonts w:ascii="Arial" w:hAnsi="Arial" w:cs="Arial"/>
          <w:sz w:val="22"/>
          <w:szCs w:val="22"/>
        </w:rPr>
        <w:t xml:space="preserve">                 not</w:t>
      </w:r>
      <w:r w:rsidRPr="00D828A5">
        <w:rPr>
          <w:rFonts w:ascii="Arial" w:hAnsi="Arial" w:cs="Arial"/>
          <w:sz w:val="22"/>
          <w:szCs w:val="22"/>
        </w:rPr>
        <w:t>ification to the Consultant if:</w:t>
      </w:r>
    </w:p>
    <w:p w14:paraId="44918967" w14:textId="77777777" w:rsidR="00E978F6" w:rsidRPr="00D828A5" w:rsidRDefault="00E978F6">
      <w:pPr>
        <w:jc w:val="both"/>
        <w:rPr>
          <w:rFonts w:ascii="Arial" w:hAnsi="Arial" w:cs="Arial"/>
          <w:sz w:val="22"/>
          <w:szCs w:val="22"/>
        </w:rPr>
      </w:pPr>
    </w:p>
    <w:p w14:paraId="1E5115E7" w14:textId="77777777" w:rsidR="00E978F6" w:rsidRDefault="00FB11A7" w:rsidP="00FB11A7">
      <w:pPr>
        <w:pStyle w:val="BodyTextIndent"/>
        <w:ind w:left="993" w:hanging="284"/>
        <w:jc w:val="both"/>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w:t>
      </w:r>
      <w:r>
        <w:rPr>
          <w:rFonts w:ascii="Arial" w:hAnsi="Arial" w:cs="Arial"/>
          <w:sz w:val="22"/>
          <w:szCs w:val="22"/>
        </w:rPr>
        <w:tab/>
      </w:r>
      <w:r w:rsidR="00E978F6" w:rsidRPr="00D828A5">
        <w:rPr>
          <w:rFonts w:ascii="Arial" w:hAnsi="Arial" w:cs="Arial"/>
          <w:sz w:val="22"/>
          <w:szCs w:val="22"/>
        </w:rPr>
        <w:t>The Consultant fails to render the Services specified by the Contract within the time designated herein or commit</w:t>
      </w:r>
      <w:r w:rsidR="007C17E0">
        <w:rPr>
          <w:rFonts w:ascii="Arial" w:hAnsi="Arial" w:cs="Arial"/>
          <w:sz w:val="22"/>
          <w:szCs w:val="22"/>
        </w:rPr>
        <w:t>s</w:t>
      </w:r>
      <w:r w:rsidR="00E978F6" w:rsidRPr="00D828A5">
        <w:rPr>
          <w:rFonts w:ascii="Arial" w:hAnsi="Arial" w:cs="Arial"/>
          <w:sz w:val="22"/>
          <w:szCs w:val="22"/>
        </w:rPr>
        <w:t xml:space="preserve"> any other material breach of Contract</w:t>
      </w:r>
      <w:r>
        <w:rPr>
          <w:rFonts w:ascii="Arial" w:hAnsi="Arial" w:cs="Arial"/>
          <w:sz w:val="22"/>
          <w:szCs w:val="22"/>
        </w:rPr>
        <w:t>.</w:t>
      </w:r>
    </w:p>
    <w:p w14:paraId="27C1FE75" w14:textId="77777777" w:rsidR="00FB11A7" w:rsidRPr="00D828A5" w:rsidRDefault="00FB11A7" w:rsidP="00FB11A7">
      <w:pPr>
        <w:pStyle w:val="BodyTextIndent"/>
        <w:ind w:left="993" w:hanging="284"/>
        <w:jc w:val="both"/>
        <w:rPr>
          <w:rFonts w:ascii="Arial" w:hAnsi="Arial" w:cs="Arial"/>
          <w:sz w:val="22"/>
          <w:szCs w:val="22"/>
        </w:rPr>
      </w:pPr>
    </w:p>
    <w:p w14:paraId="584BA98A" w14:textId="5E219C91" w:rsidR="00E978F6" w:rsidRDefault="00FB11A7" w:rsidP="00FB11A7">
      <w:pPr>
        <w:pStyle w:val="BodyTextIndent"/>
        <w:ind w:left="993" w:hanging="284"/>
        <w:jc w:val="both"/>
        <w:rPr>
          <w:rFonts w:ascii="Arial" w:hAnsi="Arial" w:cs="Arial"/>
          <w:sz w:val="22"/>
          <w:szCs w:val="22"/>
        </w:rPr>
      </w:pPr>
      <w:r>
        <w:rPr>
          <w:rFonts w:ascii="Arial" w:hAnsi="Arial" w:cs="Arial"/>
          <w:sz w:val="22"/>
          <w:szCs w:val="22"/>
        </w:rPr>
        <w:lastRenderedPageBreak/>
        <w:t>ii.</w:t>
      </w:r>
      <w:r>
        <w:rPr>
          <w:rFonts w:ascii="Arial" w:hAnsi="Arial" w:cs="Arial"/>
          <w:sz w:val="22"/>
          <w:szCs w:val="22"/>
        </w:rPr>
        <w:tab/>
      </w:r>
      <w:r w:rsidR="00E978F6" w:rsidRPr="00D828A5">
        <w:rPr>
          <w:rFonts w:ascii="Arial" w:hAnsi="Arial" w:cs="Arial"/>
          <w:sz w:val="22"/>
          <w:szCs w:val="22"/>
        </w:rPr>
        <w:t>The Consultant’s failure to make progress in the performance of its obligations under the Contract reasonabl</w:t>
      </w:r>
      <w:r w:rsidR="007C17E0">
        <w:rPr>
          <w:rFonts w:ascii="Arial" w:hAnsi="Arial" w:cs="Arial"/>
          <w:sz w:val="22"/>
          <w:szCs w:val="22"/>
        </w:rPr>
        <w:t>y</w:t>
      </w:r>
      <w:r w:rsidR="00E978F6" w:rsidRPr="00D828A5">
        <w:rPr>
          <w:rFonts w:ascii="Arial" w:hAnsi="Arial" w:cs="Arial"/>
          <w:sz w:val="22"/>
          <w:szCs w:val="22"/>
        </w:rPr>
        <w:t xml:space="preserve"> satisfactory to the University (providing that with respect to any default mentioned in (c) hereof, our right to terminate shall be conditioned upon the </w:t>
      </w:r>
      <w:r w:rsidR="0077164A">
        <w:rPr>
          <w:rFonts w:ascii="Arial" w:hAnsi="Arial" w:cs="Arial"/>
          <w:sz w:val="22"/>
          <w:szCs w:val="22"/>
        </w:rPr>
        <w:t>Consultant</w:t>
      </w:r>
      <w:r w:rsidR="0060510C">
        <w:rPr>
          <w:rFonts w:ascii="Arial" w:hAnsi="Arial" w:cs="Arial"/>
          <w:sz w:val="22"/>
          <w:szCs w:val="22"/>
        </w:rPr>
        <w:t>’</w:t>
      </w:r>
      <w:r w:rsidR="0077164A">
        <w:rPr>
          <w:rFonts w:ascii="Arial" w:hAnsi="Arial" w:cs="Arial"/>
          <w:sz w:val="22"/>
          <w:szCs w:val="22"/>
        </w:rPr>
        <w:t>s</w:t>
      </w:r>
      <w:r w:rsidR="0077164A" w:rsidRPr="00D828A5">
        <w:rPr>
          <w:rFonts w:ascii="Arial" w:hAnsi="Arial" w:cs="Arial"/>
          <w:sz w:val="22"/>
          <w:szCs w:val="22"/>
        </w:rPr>
        <w:t xml:space="preserve"> </w:t>
      </w:r>
      <w:r w:rsidR="00E978F6" w:rsidRPr="00D828A5">
        <w:rPr>
          <w:rFonts w:ascii="Arial" w:hAnsi="Arial" w:cs="Arial"/>
          <w:sz w:val="22"/>
          <w:szCs w:val="22"/>
        </w:rPr>
        <w:t>failure within 14 days after receipt of notification to provide a remedy satisfactory to the University to cure such failure or non-compliance). The University agrees to pay for works that have been completed to the Universities satisfaction.</w:t>
      </w:r>
    </w:p>
    <w:p w14:paraId="69B40792" w14:textId="77777777" w:rsidR="002A72EC" w:rsidRPr="00D828A5" w:rsidRDefault="002A72EC" w:rsidP="002A72EC">
      <w:pPr>
        <w:pStyle w:val="BodyTextIndent"/>
        <w:ind w:left="993"/>
        <w:jc w:val="both"/>
        <w:rPr>
          <w:rFonts w:ascii="Arial" w:hAnsi="Arial" w:cs="Arial"/>
          <w:sz w:val="22"/>
          <w:szCs w:val="22"/>
        </w:rPr>
      </w:pPr>
    </w:p>
    <w:p w14:paraId="3A935038" w14:textId="77777777" w:rsidR="00E978F6" w:rsidRDefault="00E978F6" w:rsidP="00FB11A7">
      <w:pPr>
        <w:pStyle w:val="BodyTextIndent"/>
        <w:numPr>
          <w:ilvl w:val="0"/>
          <w:numId w:val="15"/>
        </w:numPr>
        <w:ind w:left="993" w:hanging="142"/>
        <w:jc w:val="both"/>
        <w:rPr>
          <w:rFonts w:ascii="Arial" w:hAnsi="Arial" w:cs="Arial"/>
          <w:sz w:val="22"/>
          <w:szCs w:val="22"/>
        </w:rPr>
      </w:pPr>
      <w:r w:rsidRPr="00D828A5">
        <w:rPr>
          <w:rFonts w:ascii="Arial" w:hAnsi="Arial" w:cs="Arial"/>
          <w:sz w:val="22"/>
          <w:szCs w:val="22"/>
        </w:rPr>
        <w:t>In the event of termination by the University due to the Consultant’s defaults pursuant to (c) or for any reason described in (a), the University shall have no liability to the Consultant as a result of such termination. In the event of termination for any reason, the University may further notify the Consultant that all right, title and interest in and to all or any portion of material acquired by the Consultant for the performance of the Contract, work in progress and/or completed items specified in such notice, shall pass immediately to the University upon payment therefore. The University shall have the right to enter upon the premises where such property may be located and take possession thereof.</w:t>
      </w:r>
    </w:p>
    <w:p w14:paraId="40794890" w14:textId="77777777" w:rsidR="002A72EC" w:rsidRPr="00D828A5" w:rsidRDefault="002A72EC" w:rsidP="002A72EC">
      <w:pPr>
        <w:pStyle w:val="BodyTextIndent"/>
        <w:ind w:left="993"/>
        <w:jc w:val="both"/>
        <w:rPr>
          <w:rFonts w:ascii="Arial" w:hAnsi="Arial" w:cs="Arial"/>
          <w:sz w:val="22"/>
          <w:szCs w:val="22"/>
        </w:rPr>
      </w:pPr>
    </w:p>
    <w:p w14:paraId="07E19C73" w14:textId="77777777" w:rsidR="00E978F6" w:rsidRPr="00D828A5" w:rsidRDefault="00E978F6" w:rsidP="00FB11A7">
      <w:pPr>
        <w:pStyle w:val="BodyTextIndent"/>
        <w:numPr>
          <w:ilvl w:val="0"/>
          <w:numId w:val="15"/>
        </w:numPr>
        <w:ind w:left="993" w:hanging="142"/>
        <w:jc w:val="both"/>
        <w:rPr>
          <w:rFonts w:ascii="Arial" w:hAnsi="Arial" w:cs="Arial"/>
          <w:sz w:val="22"/>
          <w:szCs w:val="22"/>
        </w:rPr>
      </w:pPr>
      <w:r w:rsidRPr="00D828A5">
        <w:rPr>
          <w:rFonts w:ascii="Arial" w:hAnsi="Arial" w:cs="Arial"/>
          <w:sz w:val="22"/>
          <w:szCs w:val="22"/>
        </w:rPr>
        <w:t>Any notice sent by prepaid post to the last-known address of the addressee shall be deemed to have been given when in the ordinary course it would be delivered</w:t>
      </w:r>
    </w:p>
    <w:p w14:paraId="753B9CF9" w14:textId="77777777" w:rsidR="00E978F6" w:rsidRPr="00D828A5" w:rsidRDefault="00E978F6">
      <w:pPr>
        <w:jc w:val="both"/>
        <w:rPr>
          <w:rFonts w:ascii="Arial" w:hAnsi="Arial" w:cs="Arial"/>
          <w:sz w:val="22"/>
          <w:szCs w:val="22"/>
        </w:rPr>
      </w:pPr>
    </w:p>
    <w:p w14:paraId="0B01FB50" w14:textId="77777777" w:rsidR="00E978F6" w:rsidRPr="002A72EC" w:rsidRDefault="002A72EC" w:rsidP="000D5FDC">
      <w:pPr>
        <w:numPr>
          <w:ilvl w:val="0"/>
          <w:numId w:val="5"/>
        </w:numPr>
        <w:jc w:val="both"/>
        <w:rPr>
          <w:rFonts w:ascii="Arial" w:hAnsi="Arial" w:cs="Arial"/>
          <w:sz w:val="22"/>
          <w:szCs w:val="22"/>
        </w:rPr>
      </w:pPr>
      <w:r>
        <w:rPr>
          <w:rFonts w:ascii="Arial" w:hAnsi="Arial" w:cs="Arial"/>
          <w:sz w:val="22"/>
          <w:szCs w:val="22"/>
        </w:rPr>
        <w:tab/>
      </w:r>
      <w:r w:rsidR="00E978F6" w:rsidRPr="002A72EC">
        <w:rPr>
          <w:rFonts w:ascii="Arial" w:hAnsi="Arial" w:cs="Arial"/>
          <w:sz w:val="22"/>
          <w:szCs w:val="22"/>
        </w:rPr>
        <w:t xml:space="preserve">Insurances </w:t>
      </w:r>
    </w:p>
    <w:p w14:paraId="6612F378" w14:textId="77777777" w:rsidR="00E978F6" w:rsidRPr="00D828A5" w:rsidRDefault="00E978F6">
      <w:pPr>
        <w:jc w:val="both"/>
        <w:rPr>
          <w:rFonts w:ascii="Arial" w:hAnsi="Arial" w:cs="Arial"/>
          <w:color w:val="000000"/>
          <w:sz w:val="22"/>
          <w:szCs w:val="22"/>
        </w:rPr>
      </w:pPr>
    </w:p>
    <w:p w14:paraId="00132068" w14:textId="77777777" w:rsidR="00E978F6" w:rsidRPr="002A72EC" w:rsidRDefault="00E978F6" w:rsidP="000D5FDC">
      <w:pPr>
        <w:pStyle w:val="BodyTextIndent"/>
        <w:numPr>
          <w:ilvl w:val="0"/>
          <w:numId w:val="16"/>
        </w:numPr>
        <w:jc w:val="both"/>
        <w:rPr>
          <w:rFonts w:ascii="Arial" w:hAnsi="Arial" w:cs="Arial"/>
          <w:sz w:val="22"/>
          <w:szCs w:val="22"/>
        </w:rPr>
      </w:pPr>
      <w:r w:rsidRPr="002A72EC">
        <w:rPr>
          <w:rFonts w:ascii="Arial" w:hAnsi="Arial" w:cs="Arial"/>
          <w:sz w:val="22"/>
          <w:szCs w:val="22"/>
        </w:rPr>
        <w:t>The Consultant will effect and maintain in force with a UK authorised insurer for the duration of the contract and for a period of 6 years from completion of the contract Professional Indemnity Insurance on a civil liability basis for a limit of indemnity of not less than £1,000,000 each and every claim with costs and expenses in addition to the limit of indemnity and shall provide evidence of the currency of such cover as required from time to time by the University.</w:t>
      </w:r>
    </w:p>
    <w:p w14:paraId="78CEF923" w14:textId="77777777" w:rsidR="00E978F6" w:rsidRPr="002A72EC" w:rsidRDefault="00E978F6" w:rsidP="002A72EC">
      <w:pPr>
        <w:pStyle w:val="BodyTextIndent"/>
        <w:ind w:left="718"/>
        <w:jc w:val="both"/>
        <w:rPr>
          <w:rFonts w:ascii="Arial" w:hAnsi="Arial" w:cs="Arial"/>
          <w:sz w:val="22"/>
          <w:szCs w:val="22"/>
        </w:rPr>
      </w:pPr>
    </w:p>
    <w:p w14:paraId="3738BF3C" w14:textId="77777777" w:rsidR="00E978F6" w:rsidRPr="002A72EC" w:rsidRDefault="00E978F6" w:rsidP="000D5FDC">
      <w:pPr>
        <w:pStyle w:val="BodyTextIndent"/>
        <w:numPr>
          <w:ilvl w:val="0"/>
          <w:numId w:val="16"/>
        </w:numPr>
        <w:jc w:val="both"/>
        <w:rPr>
          <w:rFonts w:ascii="Arial" w:hAnsi="Arial" w:cs="Arial"/>
          <w:sz w:val="22"/>
          <w:szCs w:val="22"/>
        </w:rPr>
      </w:pPr>
      <w:r w:rsidRPr="002A72EC">
        <w:rPr>
          <w:rFonts w:ascii="Arial" w:hAnsi="Arial" w:cs="Arial"/>
          <w:sz w:val="22"/>
          <w:szCs w:val="22"/>
        </w:rPr>
        <w:t>The Consultant will effect and maintain in force for the duration of the contract Public Liability Insurance for a limit of indemnity of £5,000,000 each claim or series of claims arising out of one occurrence and Employers Liability Insurance for a limit of indemnity of £10,000,000 each claim or series of claims arising out of one occurrence and otherwise as required by law. Such insurances should also be subjec</w:t>
      </w:r>
      <w:r w:rsidR="00380C19" w:rsidRPr="002A72EC">
        <w:rPr>
          <w:rFonts w:ascii="Arial" w:hAnsi="Arial" w:cs="Arial"/>
          <w:sz w:val="22"/>
          <w:szCs w:val="22"/>
        </w:rPr>
        <w:t>t to an “indemnity to principals</w:t>
      </w:r>
      <w:r w:rsidRPr="002A72EC">
        <w:rPr>
          <w:rFonts w:ascii="Arial" w:hAnsi="Arial" w:cs="Arial"/>
          <w:sz w:val="22"/>
          <w:szCs w:val="22"/>
        </w:rPr>
        <w:t xml:space="preserve">” clause.    </w:t>
      </w:r>
    </w:p>
    <w:p w14:paraId="170D2A4E" w14:textId="77777777" w:rsidR="00411355" w:rsidRPr="00D828A5" w:rsidRDefault="00411355" w:rsidP="00411355">
      <w:pPr>
        <w:jc w:val="both"/>
        <w:rPr>
          <w:rFonts w:ascii="Arial" w:hAnsi="Arial" w:cs="Arial"/>
          <w:color w:val="000000"/>
          <w:sz w:val="22"/>
          <w:szCs w:val="22"/>
        </w:rPr>
      </w:pPr>
    </w:p>
    <w:p w14:paraId="6F1CAD14" w14:textId="77777777" w:rsidR="00BB2BDC" w:rsidRPr="002A72EC" w:rsidRDefault="002A72EC" w:rsidP="000D5FDC">
      <w:pPr>
        <w:numPr>
          <w:ilvl w:val="0"/>
          <w:numId w:val="5"/>
        </w:numPr>
        <w:jc w:val="both"/>
        <w:rPr>
          <w:rFonts w:ascii="Arial" w:hAnsi="Arial" w:cs="Arial"/>
          <w:sz w:val="22"/>
          <w:szCs w:val="22"/>
        </w:rPr>
      </w:pPr>
      <w:r>
        <w:rPr>
          <w:rFonts w:ascii="Arial" w:hAnsi="Arial" w:cs="Arial"/>
          <w:sz w:val="22"/>
          <w:szCs w:val="22"/>
        </w:rPr>
        <w:tab/>
      </w:r>
      <w:r w:rsidR="00BB2BDC" w:rsidRPr="002A72EC">
        <w:rPr>
          <w:rFonts w:ascii="Arial" w:hAnsi="Arial" w:cs="Arial"/>
          <w:sz w:val="22"/>
          <w:szCs w:val="22"/>
        </w:rPr>
        <w:t>Taxes and National Insurance</w:t>
      </w:r>
      <w:r w:rsidR="000E439E" w:rsidRPr="002A72EC">
        <w:rPr>
          <w:rFonts w:ascii="Arial" w:hAnsi="Arial" w:cs="Arial"/>
          <w:sz w:val="22"/>
          <w:szCs w:val="22"/>
        </w:rPr>
        <w:t xml:space="preserve"> (</w:t>
      </w:r>
      <w:r w:rsidR="001E6D51" w:rsidRPr="002A72EC">
        <w:rPr>
          <w:rFonts w:ascii="Arial" w:hAnsi="Arial" w:cs="Arial"/>
          <w:sz w:val="22"/>
          <w:szCs w:val="22"/>
        </w:rPr>
        <w:t>applicable only to</w:t>
      </w:r>
      <w:r w:rsidR="000E439E" w:rsidRPr="002A72EC">
        <w:rPr>
          <w:rFonts w:ascii="Arial" w:hAnsi="Arial" w:cs="Arial"/>
          <w:sz w:val="22"/>
          <w:szCs w:val="22"/>
        </w:rPr>
        <w:t xml:space="preserve"> self-</w:t>
      </w:r>
      <w:r w:rsidR="001E6D51" w:rsidRPr="002A72EC">
        <w:rPr>
          <w:rFonts w:ascii="Arial" w:hAnsi="Arial" w:cs="Arial"/>
          <w:sz w:val="22"/>
          <w:szCs w:val="22"/>
        </w:rPr>
        <w:t>employed, sole</w:t>
      </w:r>
      <w:r w:rsidR="000E439E" w:rsidRPr="002A72EC">
        <w:rPr>
          <w:rFonts w:ascii="Arial" w:hAnsi="Arial" w:cs="Arial"/>
          <w:sz w:val="22"/>
          <w:szCs w:val="22"/>
        </w:rPr>
        <w:t xml:space="preserve"> trader or partnership</w:t>
      </w:r>
      <w:r w:rsidR="001E6D51" w:rsidRPr="002A72EC">
        <w:rPr>
          <w:rFonts w:ascii="Arial" w:hAnsi="Arial" w:cs="Arial"/>
          <w:sz w:val="22"/>
          <w:szCs w:val="22"/>
        </w:rPr>
        <w:t>)</w:t>
      </w:r>
    </w:p>
    <w:p w14:paraId="3A28C1B1" w14:textId="77777777" w:rsidR="00BB2BDC" w:rsidRPr="00D828A5" w:rsidRDefault="00BB2BDC" w:rsidP="00BB2BDC">
      <w:pPr>
        <w:jc w:val="both"/>
        <w:rPr>
          <w:rFonts w:ascii="Arial" w:hAnsi="Arial" w:cs="Arial"/>
          <w:sz w:val="22"/>
          <w:szCs w:val="22"/>
        </w:rPr>
      </w:pPr>
    </w:p>
    <w:p w14:paraId="489B6CA8" w14:textId="77777777" w:rsidR="00BB2BDC" w:rsidRPr="00D828A5" w:rsidRDefault="00BB2BDC" w:rsidP="002A72EC">
      <w:pPr>
        <w:ind w:left="720"/>
        <w:jc w:val="both"/>
        <w:rPr>
          <w:rFonts w:ascii="Arial" w:hAnsi="Arial" w:cs="Arial"/>
          <w:sz w:val="22"/>
          <w:szCs w:val="22"/>
        </w:rPr>
      </w:pPr>
      <w:r w:rsidRPr="00D828A5">
        <w:rPr>
          <w:rFonts w:ascii="Arial" w:hAnsi="Arial" w:cs="Arial"/>
          <w:sz w:val="22"/>
          <w:szCs w:val="22"/>
        </w:rPr>
        <w:t xml:space="preserve">The Consultant shall be an independent contractor and, as such, bears sole responsibility for the payment of any tax and National Insurance </w:t>
      </w:r>
      <w:r w:rsidR="00D26317" w:rsidRPr="00D828A5">
        <w:rPr>
          <w:rFonts w:ascii="Arial" w:hAnsi="Arial" w:cs="Arial"/>
          <w:sz w:val="22"/>
          <w:szCs w:val="22"/>
        </w:rPr>
        <w:t>contributions that</w:t>
      </w:r>
      <w:r w:rsidRPr="00D828A5">
        <w:rPr>
          <w:rFonts w:ascii="Arial" w:hAnsi="Arial" w:cs="Arial"/>
          <w:sz w:val="22"/>
          <w:szCs w:val="22"/>
        </w:rPr>
        <w:t xml:space="preserve"> may be required by the UK government or any other government under which jurisdiction the contractor resides, which may be found due from </w:t>
      </w:r>
      <w:r w:rsidR="001E6D51" w:rsidRPr="00D828A5">
        <w:rPr>
          <w:rFonts w:ascii="Arial" w:hAnsi="Arial" w:cs="Arial"/>
          <w:sz w:val="22"/>
          <w:szCs w:val="22"/>
        </w:rPr>
        <w:t>the Consultant</w:t>
      </w:r>
      <w:r w:rsidRPr="00D828A5">
        <w:rPr>
          <w:rFonts w:ascii="Arial" w:hAnsi="Arial" w:cs="Arial"/>
          <w:sz w:val="22"/>
          <w:szCs w:val="22"/>
        </w:rPr>
        <w:t xml:space="preserve"> in relation to any payments or arrangements made under this agreement. The Consultant agrees that they will promptly and regularly pay all National Insurance Contributions due from the Consultant as a self-employed person and shall account to </w:t>
      </w:r>
      <w:r w:rsidR="0018254B" w:rsidRPr="00D828A5">
        <w:rPr>
          <w:rFonts w:ascii="Arial" w:hAnsi="Arial" w:cs="Arial"/>
          <w:sz w:val="22"/>
          <w:szCs w:val="22"/>
        </w:rPr>
        <w:t xml:space="preserve">Her Majesty’s Revenue and Customs (HMRC) </w:t>
      </w:r>
      <w:r w:rsidRPr="00D828A5">
        <w:rPr>
          <w:rFonts w:ascii="Arial" w:hAnsi="Arial" w:cs="Arial"/>
          <w:sz w:val="22"/>
          <w:szCs w:val="22"/>
        </w:rPr>
        <w:t xml:space="preserve">for all taxes due from </w:t>
      </w:r>
      <w:r w:rsidR="00651723" w:rsidRPr="00D828A5">
        <w:rPr>
          <w:rFonts w:ascii="Arial" w:hAnsi="Arial" w:cs="Arial"/>
          <w:sz w:val="22"/>
          <w:szCs w:val="22"/>
        </w:rPr>
        <w:t>the Consultant</w:t>
      </w:r>
      <w:r w:rsidRPr="00D828A5">
        <w:rPr>
          <w:rFonts w:ascii="Arial" w:hAnsi="Arial" w:cs="Arial"/>
          <w:sz w:val="22"/>
          <w:szCs w:val="22"/>
        </w:rPr>
        <w:t xml:space="preserve"> in respect of the contract fee.</w:t>
      </w:r>
    </w:p>
    <w:p w14:paraId="0DA43C34" w14:textId="3934B4D3" w:rsidR="00BB2BDC" w:rsidRDefault="00BB2BDC" w:rsidP="00BB2BDC">
      <w:pPr>
        <w:ind w:left="1440"/>
        <w:jc w:val="both"/>
        <w:rPr>
          <w:rFonts w:ascii="Arial" w:hAnsi="Arial" w:cs="Arial"/>
          <w:sz w:val="22"/>
          <w:szCs w:val="22"/>
        </w:rPr>
      </w:pPr>
    </w:p>
    <w:p w14:paraId="3609E0B0" w14:textId="77777777" w:rsidR="00C24B5D" w:rsidRPr="00D828A5" w:rsidRDefault="00C24B5D" w:rsidP="00BB2BDC">
      <w:pPr>
        <w:ind w:left="1440"/>
        <w:jc w:val="both"/>
        <w:rPr>
          <w:rFonts w:ascii="Arial" w:hAnsi="Arial" w:cs="Arial"/>
          <w:sz w:val="22"/>
          <w:szCs w:val="22"/>
        </w:rPr>
      </w:pPr>
    </w:p>
    <w:p w14:paraId="70A66231" w14:textId="77777777" w:rsidR="00BB2BDC" w:rsidRPr="00D828A5" w:rsidRDefault="00BB2BDC" w:rsidP="002A72EC">
      <w:pPr>
        <w:ind w:left="720"/>
        <w:jc w:val="both"/>
        <w:rPr>
          <w:rFonts w:ascii="Arial" w:hAnsi="Arial" w:cs="Arial"/>
          <w:sz w:val="22"/>
          <w:szCs w:val="22"/>
        </w:rPr>
      </w:pPr>
      <w:r w:rsidRPr="00D828A5">
        <w:rPr>
          <w:rFonts w:ascii="Arial" w:hAnsi="Arial" w:cs="Arial"/>
          <w:sz w:val="22"/>
          <w:szCs w:val="22"/>
        </w:rPr>
        <w:t xml:space="preserve">If the </w:t>
      </w:r>
      <w:r w:rsidR="0018254B" w:rsidRPr="00D828A5">
        <w:rPr>
          <w:rFonts w:ascii="Arial" w:hAnsi="Arial" w:cs="Arial"/>
          <w:sz w:val="22"/>
          <w:szCs w:val="22"/>
        </w:rPr>
        <w:t>HMRC</w:t>
      </w:r>
      <w:r w:rsidRPr="00D828A5">
        <w:rPr>
          <w:rFonts w:ascii="Arial" w:hAnsi="Arial" w:cs="Arial"/>
          <w:sz w:val="22"/>
          <w:szCs w:val="22"/>
        </w:rPr>
        <w:t xml:space="preserve"> and/or any other appropriate agency consider that the Consultant is an employee of the University for the purpose of tax and/or National Insurance contributions, then the University shall be entitled to deduct from the contract fee payable to the Consultant under the terms of t</w:t>
      </w:r>
      <w:r w:rsidR="0018254B" w:rsidRPr="00D828A5">
        <w:rPr>
          <w:rFonts w:ascii="Arial" w:hAnsi="Arial" w:cs="Arial"/>
          <w:sz w:val="22"/>
          <w:szCs w:val="22"/>
        </w:rPr>
        <w:t>his agreement, such sums as HMRC a</w:t>
      </w:r>
      <w:r w:rsidRPr="00D828A5">
        <w:rPr>
          <w:rFonts w:ascii="Arial" w:hAnsi="Arial" w:cs="Arial"/>
          <w:sz w:val="22"/>
          <w:szCs w:val="22"/>
        </w:rPr>
        <w:t>nd/or other agencies require in respect of income tax and employee National Insurance contributions. The deduction of such tax and National Insurance will not affect the Consultant’s status as self-employed for all other purposes.</w:t>
      </w:r>
    </w:p>
    <w:p w14:paraId="3A11E0B2" w14:textId="77777777" w:rsidR="00BB2BDC" w:rsidRPr="00D828A5" w:rsidRDefault="00BB2BDC" w:rsidP="00BB2BDC">
      <w:pPr>
        <w:ind w:left="1440"/>
        <w:jc w:val="both"/>
        <w:rPr>
          <w:rFonts w:ascii="Arial" w:hAnsi="Arial" w:cs="Arial"/>
          <w:sz w:val="22"/>
          <w:szCs w:val="22"/>
        </w:rPr>
      </w:pPr>
    </w:p>
    <w:p w14:paraId="5AE5DFE8" w14:textId="77777777" w:rsidR="00BB2BDC" w:rsidRPr="00D828A5" w:rsidRDefault="00BB2BDC" w:rsidP="002A72EC">
      <w:pPr>
        <w:ind w:left="720"/>
        <w:jc w:val="both"/>
        <w:rPr>
          <w:rFonts w:ascii="Arial" w:hAnsi="Arial" w:cs="Arial"/>
          <w:sz w:val="22"/>
          <w:szCs w:val="22"/>
        </w:rPr>
      </w:pPr>
      <w:r w:rsidRPr="00D828A5">
        <w:rPr>
          <w:rFonts w:ascii="Arial" w:hAnsi="Arial" w:cs="Arial"/>
          <w:sz w:val="22"/>
          <w:szCs w:val="22"/>
        </w:rPr>
        <w:lastRenderedPageBreak/>
        <w:t xml:space="preserve">The Consultant shall indemnify the University against any liability, assessment or claim made </w:t>
      </w:r>
      <w:r w:rsidR="0018254B" w:rsidRPr="00D828A5">
        <w:rPr>
          <w:rFonts w:ascii="Arial" w:hAnsi="Arial" w:cs="Arial"/>
          <w:sz w:val="22"/>
          <w:szCs w:val="22"/>
        </w:rPr>
        <w:t xml:space="preserve">by HMRC </w:t>
      </w:r>
      <w:r w:rsidRPr="00D828A5">
        <w:rPr>
          <w:rFonts w:ascii="Arial" w:hAnsi="Arial" w:cs="Arial"/>
          <w:sz w:val="22"/>
          <w:szCs w:val="22"/>
        </w:rPr>
        <w:t xml:space="preserve">and any </w:t>
      </w:r>
      <w:r w:rsidR="001E6D51" w:rsidRPr="00D828A5">
        <w:rPr>
          <w:rFonts w:ascii="Arial" w:hAnsi="Arial" w:cs="Arial"/>
          <w:sz w:val="22"/>
          <w:szCs w:val="22"/>
        </w:rPr>
        <w:t>other penalty</w:t>
      </w:r>
      <w:r w:rsidRPr="00D828A5">
        <w:rPr>
          <w:rFonts w:ascii="Arial" w:hAnsi="Arial" w:cs="Arial"/>
          <w:sz w:val="22"/>
          <w:szCs w:val="22"/>
        </w:rPr>
        <w:t xml:space="preserve">, fine or interest incurred or payable by the University in connection with any such assessment or claim. </w:t>
      </w:r>
    </w:p>
    <w:p w14:paraId="3FCBBFEB" w14:textId="77777777" w:rsidR="00BB2BDC" w:rsidRPr="00D828A5" w:rsidRDefault="00BB2BDC" w:rsidP="002A72EC">
      <w:pPr>
        <w:ind w:left="720"/>
        <w:jc w:val="both"/>
        <w:rPr>
          <w:rFonts w:ascii="Arial" w:hAnsi="Arial" w:cs="Arial"/>
          <w:sz w:val="22"/>
          <w:szCs w:val="22"/>
        </w:rPr>
      </w:pPr>
    </w:p>
    <w:p w14:paraId="068E5EC9" w14:textId="77777777" w:rsidR="00BB2BDC" w:rsidRPr="00D828A5" w:rsidRDefault="00BB2BDC" w:rsidP="002A72EC">
      <w:pPr>
        <w:ind w:left="720"/>
        <w:jc w:val="both"/>
        <w:rPr>
          <w:rFonts w:ascii="Arial" w:hAnsi="Arial" w:cs="Arial"/>
          <w:b/>
          <w:sz w:val="22"/>
          <w:szCs w:val="22"/>
        </w:rPr>
      </w:pPr>
      <w:r w:rsidRPr="00D828A5">
        <w:rPr>
          <w:rFonts w:ascii="Arial" w:hAnsi="Arial" w:cs="Arial"/>
          <w:sz w:val="22"/>
          <w:szCs w:val="22"/>
        </w:rPr>
        <w:t>The Consultant authorises th</w:t>
      </w:r>
      <w:r w:rsidR="0018254B" w:rsidRPr="00D828A5">
        <w:rPr>
          <w:rFonts w:ascii="Arial" w:hAnsi="Arial" w:cs="Arial"/>
          <w:sz w:val="22"/>
          <w:szCs w:val="22"/>
        </w:rPr>
        <w:t>e University to provide HMRC</w:t>
      </w:r>
      <w:r w:rsidRPr="00D828A5">
        <w:rPr>
          <w:rFonts w:ascii="Arial" w:hAnsi="Arial" w:cs="Arial"/>
          <w:sz w:val="22"/>
          <w:szCs w:val="22"/>
        </w:rPr>
        <w:t xml:space="preserve"> and all other departments or agencies of the Government with any information which they may request as to fees and/or expenses paid or due to be paid, whether or not the University is obliged as a matter of law to comply with such request. </w:t>
      </w:r>
      <w:r w:rsidR="000E439E" w:rsidRPr="00D828A5">
        <w:rPr>
          <w:rFonts w:ascii="Arial" w:hAnsi="Arial" w:cs="Arial"/>
          <w:sz w:val="22"/>
          <w:szCs w:val="22"/>
        </w:rPr>
        <w:t>The Consultant</w:t>
      </w:r>
      <w:r w:rsidRPr="00D828A5">
        <w:rPr>
          <w:rFonts w:ascii="Arial" w:hAnsi="Arial" w:cs="Arial"/>
          <w:sz w:val="22"/>
          <w:szCs w:val="22"/>
        </w:rPr>
        <w:t xml:space="preserve"> shall register the value added tax if and when required by law and shall promptly notify the Department of </w:t>
      </w:r>
      <w:r w:rsidR="0018254B" w:rsidRPr="00D828A5">
        <w:rPr>
          <w:rFonts w:ascii="Arial" w:hAnsi="Arial" w:cs="Arial"/>
          <w:sz w:val="22"/>
          <w:szCs w:val="22"/>
        </w:rPr>
        <w:t>Works and Pensions</w:t>
      </w:r>
      <w:r w:rsidR="00287B2F" w:rsidRPr="00D828A5">
        <w:rPr>
          <w:rFonts w:ascii="Arial" w:hAnsi="Arial" w:cs="Arial"/>
          <w:sz w:val="22"/>
          <w:szCs w:val="22"/>
        </w:rPr>
        <w:t xml:space="preserve"> </w:t>
      </w:r>
      <w:r w:rsidRPr="00D828A5">
        <w:rPr>
          <w:rFonts w:ascii="Arial" w:hAnsi="Arial" w:cs="Arial"/>
          <w:sz w:val="22"/>
          <w:szCs w:val="22"/>
        </w:rPr>
        <w:t xml:space="preserve">of </w:t>
      </w:r>
      <w:r w:rsidR="000E439E" w:rsidRPr="00D828A5">
        <w:rPr>
          <w:rFonts w:ascii="Arial" w:hAnsi="Arial" w:cs="Arial"/>
          <w:sz w:val="22"/>
          <w:szCs w:val="22"/>
        </w:rPr>
        <w:t>the Consultant’s</w:t>
      </w:r>
      <w:r w:rsidRPr="00D828A5">
        <w:rPr>
          <w:rFonts w:ascii="Arial" w:hAnsi="Arial" w:cs="Arial"/>
          <w:sz w:val="22"/>
          <w:szCs w:val="22"/>
        </w:rPr>
        <w:t xml:space="preserve"> liability for Class 2 and, where appropriate Class 4 National Insurance contributions.</w:t>
      </w:r>
    </w:p>
    <w:p w14:paraId="1ED6F247" w14:textId="77777777" w:rsidR="00E978F6" w:rsidRPr="00D828A5" w:rsidRDefault="00CC062A">
      <w:pPr>
        <w:jc w:val="both"/>
        <w:rPr>
          <w:rFonts w:ascii="Arial" w:hAnsi="Arial" w:cs="Arial"/>
          <w:sz w:val="22"/>
          <w:szCs w:val="22"/>
        </w:rPr>
      </w:pPr>
      <w:r w:rsidRPr="00D828A5">
        <w:rPr>
          <w:rFonts w:ascii="Arial" w:hAnsi="Arial" w:cs="Arial"/>
          <w:b/>
          <w:sz w:val="22"/>
          <w:szCs w:val="22"/>
        </w:rPr>
        <w:t xml:space="preserve">               </w:t>
      </w:r>
    </w:p>
    <w:p w14:paraId="37195C8B" w14:textId="77777777" w:rsidR="00CC062A" w:rsidRPr="00D828A5" w:rsidRDefault="002A72EC" w:rsidP="000D5FDC">
      <w:pPr>
        <w:numPr>
          <w:ilvl w:val="0"/>
          <w:numId w:val="5"/>
        </w:numPr>
        <w:jc w:val="both"/>
        <w:rPr>
          <w:rFonts w:ascii="Arial" w:hAnsi="Arial" w:cs="Arial"/>
          <w:sz w:val="22"/>
          <w:szCs w:val="22"/>
        </w:rPr>
      </w:pPr>
      <w:r>
        <w:rPr>
          <w:rFonts w:ascii="Arial" w:hAnsi="Arial" w:cs="Arial"/>
          <w:sz w:val="22"/>
          <w:szCs w:val="22"/>
        </w:rPr>
        <w:tab/>
      </w:r>
      <w:r w:rsidR="00CC062A" w:rsidRPr="002A72EC">
        <w:rPr>
          <w:rFonts w:ascii="Arial" w:hAnsi="Arial" w:cs="Arial"/>
          <w:sz w:val="22"/>
          <w:szCs w:val="22"/>
        </w:rPr>
        <w:t>IR35</w:t>
      </w:r>
      <w:r w:rsidR="009823E9" w:rsidRPr="002A72EC">
        <w:rPr>
          <w:rFonts w:ascii="Arial" w:hAnsi="Arial" w:cs="Arial"/>
          <w:sz w:val="22"/>
          <w:szCs w:val="22"/>
        </w:rPr>
        <w:t xml:space="preserve"> </w:t>
      </w:r>
      <w:r w:rsidR="00736D95" w:rsidRPr="002A72EC">
        <w:rPr>
          <w:rFonts w:ascii="Arial" w:hAnsi="Arial" w:cs="Arial"/>
          <w:sz w:val="22"/>
          <w:szCs w:val="22"/>
        </w:rPr>
        <w:t xml:space="preserve">Off Payroll Worker </w:t>
      </w:r>
      <w:r w:rsidR="0043570F" w:rsidRPr="002A72EC">
        <w:rPr>
          <w:rFonts w:ascii="Arial" w:hAnsi="Arial" w:cs="Arial"/>
          <w:sz w:val="22"/>
          <w:szCs w:val="22"/>
        </w:rPr>
        <w:t>(if Applicable)</w:t>
      </w:r>
      <w:r w:rsidR="009823E9" w:rsidRPr="00D828A5">
        <w:rPr>
          <w:rFonts w:ascii="Arial" w:hAnsi="Arial" w:cs="Arial"/>
          <w:sz w:val="22"/>
          <w:szCs w:val="22"/>
        </w:rPr>
        <w:t xml:space="preserve"> </w:t>
      </w:r>
      <w:r w:rsidR="00CC062A" w:rsidRPr="00D828A5">
        <w:rPr>
          <w:rFonts w:ascii="Arial" w:hAnsi="Arial" w:cs="Arial"/>
          <w:sz w:val="22"/>
          <w:szCs w:val="22"/>
        </w:rPr>
        <w:tab/>
      </w:r>
    </w:p>
    <w:p w14:paraId="630016A9" w14:textId="77777777" w:rsidR="009823E9" w:rsidRPr="00D828A5" w:rsidRDefault="009823E9" w:rsidP="009823E9">
      <w:pPr>
        <w:ind w:left="720"/>
        <w:jc w:val="both"/>
        <w:rPr>
          <w:rFonts w:ascii="Arial" w:hAnsi="Arial" w:cs="Arial"/>
          <w:sz w:val="22"/>
          <w:szCs w:val="22"/>
        </w:rPr>
      </w:pPr>
      <w:r w:rsidRPr="00D828A5">
        <w:rPr>
          <w:rFonts w:ascii="Arial" w:hAnsi="Arial" w:cs="Arial"/>
          <w:sz w:val="22"/>
          <w:szCs w:val="22"/>
        </w:rPr>
        <w:t xml:space="preserve">             </w:t>
      </w:r>
    </w:p>
    <w:p w14:paraId="15724D41" w14:textId="77777777" w:rsidR="009823E9" w:rsidRPr="00D828A5" w:rsidRDefault="00CC062A" w:rsidP="002A72EC">
      <w:pPr>
        <w:ind w:left="720"/>
        <w:jc w:val="both"/>
        <w:rPr>
          <w:rFonts w:ascii="Arial" w:hAnsi="Arial" w:cs="Arial"/>
          <w:bCs/>
          <w:color w:val="222222"/>
          <w:sz w:val="22"/>
          <w:szCs w:val="22"/>
          <w:lang w:eastAsia="en-GB"/>
        </w:rPr>
      </w:pPr>
      <w:r w:rsidRPr="00D828A5">
        <w:rPr>
          <w:rFonts w:ascii="Arial" w:hAnsi="Arial" w:cs="Arial"/>
          <w:sz w:val="22"/>
          <w:szCs w:val="22"/>
        </w:rPr>
        <w:t>S</w:t>
      </w:r>
      <w:r w:rsidRPr="00D828A5">
        <w:rPr>
          <w:rFonts w:ascii="Arial" w:hAnsi="Arial" w:cs="Arial"/>
          <w:bCs/>
          <w:color w:val="222222"/>
          <w:sz w:val="22"/>
          <w:szCs w:val="22"/>
          <w:lang w:eastAsia="en-GB"/>
        </w:rPr>
        <w:t>hould the University consider that you fall to be classed as an "off-payroll worker", then the</w:t>
      </w:r>
      <w:r w:rsidR="002A72EC">
        <w:rPr>
          <w:rFonts w:ascii="Arial" w:hAnsi="Arial" w:cs="Arial"/>
          <w:bCs/>
          <w:color w:val="222222"/>
          <w:sz w:val="22"/>
          <w:szCs w:val="22"/>
          <w:lang w:eastAsia="en-GB"/>
        </w:rPr>
        <w:t xml:space="preserve"> </w:t>
      </w:r>
      <w:r w:rsidRPr="00D828A5">
        <w:rPr>
          <w:rFonts w:ascii="Arial" w:hAnsi="Arial" w:cs="Arial"/>
          <w:bCs/>
          <w:color w:val="222222"/>
          <w:sz w:val="22"/>
          <w:szCs w:val="22"/>
          <w:lang w:eastAsia="en-GB"/>
        </w:rPr>
        <w:t xml:space="preserve">University is statutorily required to deduct PAYE and National Insurance from the relevant elements of the invoice on the payment it makes to you.  This PAYE and National Insurance will be remitted to HM Revenue and Customs. </w:t>
      </w:r>
    </w:p>
    <w:p w14:paraId="5D0A73C1" w14:textId="77777777" w:rsidR="009823E9" w:rsidRPr="00D828A5" w:rsidRDefault="00CC062A" w:rsidP="002A72EC">
      <w:pPr>
        <w:shd w:val="clear" w:color="auto" w:fill="FFFFFF"/>
        <w:ind w:firstLine="720"/>
        <w:jc w:val="both"/>
        <w:rPr>
          <w:rFonts w:ascii="Arial" w:hAnsi="Arial" w:cs="Arial"/>
          <w:bCs/>
          <w:color w:val="222222"/>
          <w:sz w:val="22"/>
          <w:szCs w:val="22"/>
          <w:lang w:eastAsia="en-GB"/>
        </w:rPr>
      </w:pPr>
      <w:r w:rsidRPr="00D828A5">
        <w:rPr>
          <w:rFonts w:ascii="Arial" w:hAnsi="Arial" w:cs="Arial"/>
          <w:bCs/>
          <w:color w:val="222222"/>
          <w:sz w:val="22"/>
          <w:szCs w:val="22"/>
          <w:lang w:eastAsia="en-GB"/>
        </w:rPr>
        <w:t>​</w:t>
      </w:r>
    </w:p>
    <w:p w14:paraId="75079557" w14:textId="3C2CAA83" w:rsidR="00CC062A" w:rsidRPr="00D828A5" w:rsidRDefault="00CC062A" w:rsidP="002A72EC">
      <w:pPr>
        <w:shd w:val="clear" w:color="auto" w:fill="FFFFFF"/>
        <w:ind w:left="720"/>
        <w:jc w:val="both"/>
        <w:rPr>
          <w:rFonts w:ascii="Arial" w:hAnsi="Arial" w:cs="Arial"/>
          <w:color w:val="222222"/>
          <w:sz w:val="22"/>
          <w:szCs w:val="22"/>
          <w:lang w:eastAsia="en-GB"/>
        </w:rPr>
      </w:pPr>
      <w:r w:rsidRPr="00D828A5">
        <w:rPr>
          <w:rFonts w:ascii="Arial" w:hAnsi="Arial" w:cs="Arial"/>
          <w:bCs/>
          <w:color w:val="222222"/>
          <w:sz w:val="22"/>
          <w:szCs w:val="22"/>
          <w:lang w:eastAsia="en-GB"/>
        </w:rPr>
        <w:t xml:space="preserve">By signing this document </w:t>
      </w:r>
      <w:r w:rsidR="00902DC1">
        <w:rPr>
          <w:rFonts w:ascii="Arial" w:hAnsi="Arial" w:cs="Arial"/>
          <w:bCs/>
          <w:color w:val="222222"/>
          <w:sz w:val="22"/>
          <w:szCs w:val="22"/>
          <w:lang w:eastAsia="en-GB"/>
        </w:rPr>
        <w:t>the Consultant</w:t>
      </w:r>
      <w:r w:rsidRPr="00D828A5">
        <w:rPr>
          <w:rFonts w:ascii="Arial" w:hAnsi="Arial" w:cs="Arial"/>
          <w:bCs/>
          <w:color w:val="222222"/>
          <w:sz w:val="22"/>
          <w:szCs w:val="22"/>
          <w:lang w:eastAsia="en-GB"/>
        </w:rPr>
        <w:t xml:space="preserve"> confirm</w:t>
      </w:r>
      <w:r w:rsidR="00902DC1">
        <w:rPr>
          <w:rFonts w:ascii="Arial" w:hAnsi="Arial" w:cs="Arial"/>
          <w:bCs/>
          <w:color w:val="222222"/>
          <w:sz w:val="22"/>
          <w:szCs w:val="22"/>
          <w:lang w:eastAsia="en-GB"/>
        </w:rPr>
        <w:t>s and states</w:t>
      </w:r>
      <w:r w:rsidRPr="00D828A5">
        <w:rPr>
          <w:rFonts w:ascii="Arial" w:hAnsi="Arial" w:cs="Arial"/>
          <w:bCs/>
          <w:color w:val="222222"/>
          <w:sz w:val="22"/>
          <w:szCs w:val="22"/>
          <w:lang w:eastAsia="en-GB"/>
        </w:rPr>
        <w:t xml:space="preserve"> that none of conditions A to C in section 61N Chapter 10 of the Income Taxes (Earnings and Pensions) Act 2003 ('ITEPA2003'), as summarised below, are currently applicable and also that I will notify the University if, during the course of this tender or during the course of the subsequent engagement, any of those conditions do become applicable.</w:t>
      </w:r>
      <w:r w:rsidR="0043570F" w:rsidRPr="00D828A5">
        <w:rPr>
          <w:rFonts w:ascii="Arial" w:hAnsi="Arial" w:cs="Arial"/>
          <w:bCs/>
          <w:color w:val="222222"/>
          <w:sz w:val="22"/>
          <w:szCs w:val="22"/>
          <w:lang w:eastAsia="en-GB"/>
        </w:rPr>
        <w:t xml:space="preserve">  </w:t>
      </w:r>
    </w:p>
    <w:p w14:paraId="3EF92FD4" w14:textId="77777777" w:rsidR="00CC062A" w:rsidRPr="00D828A5" w:rsidRDefault="00CC062A" w:rsidP="002A72EC">
      <w:pPr>
        <w:shd w:val="clear" w:color="auto" w:fill="FFFFFF"/>
        <w:jc w:val="both"/>
        <w:rPr>
          <w:rFonts w:ascii="Arial" w:hAnsi="Arial" w:cs="Arial"/>
          <w:color w:val="222222"/>
          <w:sz w:val="22"/>
          <w:szCs w:val="22"/>
          <w:lang w:eastAsia="en-GB"/>
        </w:rPr>
      </w:pPr>
    </w:p>
    <w:p w14:paraId="78ACB05A" w14:textId="77777777" w:rsidR="00CC062A" w:rsidRPr="00D828A5" w:rsidRDefault="00CC062A" w:rsidP="002A72EC">
      <w:pPr>
        <w:shd w:val="clear" w:color="auto" w:fill="FFFFFF"/>
        <w:ind w:left="720"/>
        <w:jc w:val="both"/>
        <w:rPr>
          <w:rFonts w:ascii="Arial" w:hAnsi="Arial" w:cs="Arial"/>
          <w:color w:val="222222"/>
          <w:sz w:val="22"/>
          <w:szCs w:val="22"/>
          <w:lang w:eastAsia="en-GB"/>
        </w:rPr>
      </w:pPr>
      <w:r w:rsidRPr="00D828A5">
        <w:rPr>
          <w:rFonts w:ascii="Arial" w:hAnsi="Arial" w:cs="Arial"/>
          <w:bCs/>
          <w:color w:val="222222"/>
          <w:sz w:val="22"/>
          <w:szCs w:val="22"/>
          <w:lang w:eastAsia="en-GB"/>
        </w:rPr>
        <w:t>Condition A is that the worker's services are provided through an intermediary company in which the worker or their associates have a material interest, meaning the ability to control more than 5% of the ordinary share capital of the company; </w:t>
      </w:r>
    </w:p>
    <w:p w14:paraId="13F672D2" w14:textId="77777777" w:rsidR="00CC062A" w:rsidRPr="00D828A5" w:rsidRDefault="00CC062A" w:rsidP="002A72EC">
      <w:pPr>
        <w:shd w:val="clear" w:color="auto" w:fill="FFFFFF"/>
        <w:jc w:val="both"/>
        <w:rPr>
          <w:rFonts w:ascii="Arial" w:hAnsi="Arial" w:cs="Arial"/>
          <w:color w:val="222222"/>
          <w:sz w:val="22"/>
          <w:szCs w:val="22"/>
          <w:lang w:eastAsia="en-GB"/>
        </w:rPr>
      </w:pPr>
    </w:p>
    <w:p w14:paraId="709F9B28" w14:textId="77777777" w:rsidR="00CC062A" w:rsidRPr="00D828A5" w:rsidRDefault="00CC062A" w:rsidP="002A72EC">
      <w:pPr>
        <w:shd w:val="clear" w:color="auto" w:fill="FFFFFF"/>
        <w:ind w:left="720"/>
        <w:jc w:val="both"/>
        <w:rPr>
          <w:rFonts w:ascii="Arial" w:hAnsi="Arial" w:cs="Arial"/>
          <w:color w:val="222222"/>
          <w:sz w:val="22"/>
          <w:szCs w:val="22"/>
          <w:lang w:eastAsia="en-GB"/>
        </w:rPr>
      </w:pPr>
      <w:r w:rsidRPr="00D828A5">
        <w:rPr>
          <w:rFonts w:ascii="Arial" w:hAnsi="Arial" w:cs="Arial"/>
          <w:bCs/>
          <w:color w:val="222222"/>
          <w:sz w:val="22"/>
          <w:szCs w:val="22"/>
          <w:lang w:eastAsia="en-GB"/>
        </w:rPr>
        <w:t>Condition B is that the services are provided through a partnership of which the worker is a member and alone or with relatives controls 60% or more of the partnership profits, or most of the partnership profits derive from engagements within Chapters 8 or 10 ITEPA2003 with a single client, or under the profit share arrangements the income of any partners is based on income generated from engagements to which Chapter 8 or 10 apply; </w:t>
      </w:r>
    </w:p>
    <w:p w14:paraId="36104890" w14:textId="77777777" w:rsidR="00CC062A" w:rsidRPr="00D828A5" w:rsidRDefault="00CC062A" w:rsidP="002A72EC">
      <w:pPr>
        <w:shd w:val="clear" w:color="auto" w:fill="FFFFFF"/>
        <w:jc w:val="both"/>
        <w:rPr>
          <w:rFonts w:ascii="Arial" w:hAnsi="Arial" w:cs="Arial"/>
          <w:color w:val="222222"/>
          <w:sz w:val="22"/>
          <w:szCs w:val="22"/>
          <w:lang w:eastAsia="en-GB"/>
        </w:rPr>
      </w:pPr>
    </w:p>
    <w:p w14:paraId="29BCA00B" w14:textId="77777777" w:rsidR="00CC062A" w:rsidRPr="00D828A5" w:rsidRDefault="00CC062A" w:rsidP="002A72EC">
      <w:pPr>
        <w:ind w:left="720"/>
        <w:jc w:val="both"/>
        <w:rPr>
          <w:rFonts w:ascii="Arial" w:hAnsi="Arial" w:cs="Arial"/>
          <w:sz w:val="22"/>
          <w:szCs w:val="22"/>
        </w:rPr>
      </w:pPr>
      <w:r w:rsidRPr="00D828A5">
        <w:rPr>
          <w:rFonts w:ascii="Arial" w:hAnsi="Arial" w:cs="Arial"/>
          <w:bCs/>
          <w:color w:val="222222"/>
          <w:sz w:val="22"/>
          <w:szCs w:val="22"/>
          <w:lang w:eastAsia="en-GB"/>
        </w:rPr>
        <w:t>Condition C is that the worker's services are provided through an individual acting as an intermediary."</w:t>
      </w:r>
    </w:p>
    <w:p w14:paraId="445496C5" w14:textId="77777777" w:rsidR="0043570F" w:rsidRDefault="0043570F" w:rsidP="002A72EC">
      <w:pPr>
        <w:ind w:firstLine="720"/>
        <w:jc w:val="both"/>
        <w:rPr>
          <w:rFonts w:ascii="Arial" w:hAnsi="Arial" w:cs="Arial"/>
          <w:sz w:val="22"/>
          <w:szCs w:val="22"/>
        </w:rPr>
      </w:pPr>
    </w:p>
    <w:p w14:paraId="7C28D60F" w14:textId="77777777" w:rsidR="00902DC1" w:rsidRDefault="00902DC1" w:rsidP="00902DC1">
      <w:pPr>
        <w:ind w:left="720"/>
        <w:jc w:val="both"/>
        <w:rPr>
          <w:rFonts w:ascii="Arial" w:hAnsi="Arial" w:cs="Arial"/>
          <w:sz w:val="22"/>
          <w:szCs w:val="22"/>
        </w:rPr>
      </w:pPr>
      <w:r>
        <w:rPr>
          <w:rFonts w:ascii="Arial" w:hAnsi="Arial" w:cs="Arial"/>
          <w:sz w:val="22"/>
          <w:szCs w:val="22"/>
        </w:rPr>
        <w:t>The Consultant shall fully indemnify and keep indemnified the University for and in respect of any claims, liabilities and losses incurred by the University as a result of the above declaration being false.</w:t>
      </w:r>
    </w:p>
    <w:p w14:paraId="45A8FD21" w14:textId="77777777" w:rsidR="00902DC1" w:rsidRPr="00D828A5" w:rsidRDefault="00902DC1" w:rsidP="00902DC1">
      <w:pPr>
        <w:ind w:left="720"/>
        <w:jc w:val="both"/>
        <w:rPr>
          <w:rFonts w:ascii="Arial" w:hAnsi="Arial" w:cs="Arial"/>
          <w:sz w:val="22"/>
          <w:szCs w:val="22"/>
        </w:rPr>
      </w:pPr>
      <w:r>
        <w:rPr>
          <w:rFonts w:ascii="Arial" w:hAnsi="Arial" w:cs="Arial"/>
          <w:sz w:val="22"/>
          <w:szCs w:val="22"/>
        </w:rPr>
        <w:t xml:space="preserve"> </w:t>
      </w:r>
    </w:p>
    <w:p w14:paraId="7F03A23E" w14:textId="77777777" w:rsidR="00CF0614" w:rsidRPr="00D828A5" w:rsidRDefault="00CF0614" w:rsidP="002A72EC">
      <w:pPr>
        <w:shd w:val="clear" w:color="auto" w:fill="FFFFFF"/>
        <w:ind w:left="720"/>
        <w:jc w:val="both"/>
        <w:rPr>
          <w:rFonts w:ascii="Arial" w:hAnsi="Arial" w:cs="Arial"/>
          <w:color w:val="222222"/>
          <w:sz w:val="22"/>
          <w:szCs w:val="22"/>
          <w:lang w:eastAsia="en-GB"/>
        </w:rPr>
      </w:pPr>
      <w:r w:rsidRPr="00D828A5">
        <w:rPr>
          <w:rFonts w:ascii="Arial" w:hAnsi="Arial" w:cs="Arial"/>
          <w:bCs/>
          <w:color w:val="222222"/>
          <w:sz w:val="22"/>
          <w:szCs w:val="22"/>
          <w:lang w:eastAsia="en-GB"/>
        </w:rPr>
        <w:t>In the event of a conflict or inconsistency between any of the terms within this Contract this clause shall take precedence.</w:t>
      </w:r>
    </w:p>
    <w:p w14:paraId="49741AC3" w14:textId="77777777" w:rsidR="00CC062A" w:rsidRPr="00D828A5" w:rsidRDefault="00CC062A">
      <w:pPr>
        <w:ind w:firstLine="720"/>
        <w:jc w:val="both"/>
        <w:rPr>
          <w:rFonts w:ascii="Arial" w:hAnsi="Arial" w:cs="Arial"/>
          <w:sz w:val="22"/>
          <w:szCs w:val="22"/>
        </w:rPr>
      </w:pPr>
    </w:p>
    <w:p w14:paraId="06337699" w14:textId="77777777" w:rsidR="00E978F6" w:rsidRPr="00D828A5" w:rsidRDefault="002A72EC" w:rsidP="000D5FDC">
      <w:pPr>
        <w:numPr>
          <w:ilvl w:val="0"/>
          <w:numId w:val="5"/>
        </w:numPr>
        <w:jc w:val="both"/>
        <w:rPr>
          <w:rFonts w:ascii="Arial" w:hAnsi="Arial" w:cs="Arial"/>
          <w:sz w:val="22"/>
          <w:szCs w:val="22"/>
        </w:rPr>
      </w:pPr>
      <w:r>
        <w:rPr>
          <w:rFonts w:ascii="Arial" w:hAnsi="Arial" w:cs="Arial"/>
          <w:sz w:val="22"/>
          <w:szCs w:val="22"/>
        </w:rPr>
        <w:tab/>
      </w:r>
      <w:r w:rsidR="00E978F6" w:rsidRPr="002A72EC">
        <w:rPr>
          <w:rFonts w:ascii="Arial" w:hAnsi="Arial" w:cs="Arial"/>
          <w:sz w:val="22"/>
          <w:szCs w:val="22"/>
        </w:rPr>
        <w:t>General</w:t>
      </w:r>
    </w:p>
    <w:p w14:paraId="7F597131" w14:textId="77777777" w:rsidR="00E978F6" w:rsidRPr="00D828A5" w:rsidRDefault="00E978F6">
      <w:pPr>
        <w:jc w:val="both"/>
        <w:rPr>
          <w:rFonts w:ascii="Arial" w:hAnsi="Arial" w:cs="Arial"/>
          <w:sz w:val="22"/>
          <w:szCs w:val="22"/>
          <w:u w:val="single"/>
        </w:rPr>
      </w:pPr>
    </w:p>
    <w:p w14:paraId="25586C0C" w14:textId="77777777" w:rsidR="00E978F6" w:rsidRPr="00D828A5" w:rsidRDefault="00E978F6" w:rsidP="000D5FDC">
      <w:pPr>
        <w:pStyle w:val="BodyTextIndent"/>
        <w:numPr>
          <w:ilvl w:val="0"/>
          <w:numId w:val="17"/>
        </w:numPr>
        <w:jc w:val="both"/>
        <w:rPr>
          <w:rFonts w:ascii="Arial" w:hAnsi="Arial" w:cs="Arial"/>
          <w:sz w:val="22"/>
          <w:szCs w:val="22"/>
        </w:rPr>
      </w:pPr>
      <w:r w:rsidRPr="00D828A5">
        <w:rPr>
          <w:rFonts w:ascii="Arial" w:hAnsi="Arial" w:cs="Arial"/>
          <w:sz w:val="22"/>
          <w:szCs w:val="22"/>
        </w:rPr>
        <w:t>No forbearance or indulgence by the University in enforcing any condition of this Contract shall prejudice or restrict University's rights or powers under this Contract and no waiver of any breach shall operate as a waiver of any subsequent or continuing breach.</w:t>
      </w:r>
    </w:p>
    <w:p w14:paraId="4C35DCF4" w14:textId="77777777" w:rsidR="00E978F6" w:rsidRPr="00D828A5" w:rsidRDefault="00E978F6" w:rsidP="002A72EC">
      <w:pPr>
        <w:pStyle w:val="BodyTextIndent"/>
        <w:ind w:left="718"/>
        <w:jc w:val="both"/>
        <w:rPr>
          <w:rFonts w:ascii="Arial" w:hAnsi="Arial" w:cs="Arial"/>
          <w:sz w:val="22"/>
          <w:szCs w:val="22"/>
        </w:rPr>
      </w:pPr>
    </w:p>
    <w:p w14:paraId="496A5940" w14:textId="77777777" w:rsidR="00E978F6" w:rsidRPr="00D828A5" w:rsidRDefault="00E978F6" w:rsidP="000D5FDC">
      <w:pPr>
        <w:pStyle w:val="BodyTextIndent"/>
        <w:numPr>
          <w:ilvl w:val="0"/>
          <w:numId w:val="17"/>
        </w:numPr>
        <w:jc w:val="both"/>
        <w:rPr>
          <w:rFonts w:ascii="Arial" w:hAnsi="Arial" w:cs="Arial"/>
          <w:sz w:val="22"/>
          <w:szCs w:val="22"/>
        </w:rPr>
      </w:pPr>
      <w:r w:rsidRPr="00D828A5">
        <w:rPr>
          <w:rFonts w:ascii="Arial" w:hAnsi="Arial" w:cs="Arial"/>
          <w:sz w:val="22"/>
          <w:szCs w:val="22"/>
        </w:rPr>
        <w:t xml:space="preserve">Any provision of this Contract that violates any law or regulation governing the parties to this </w:t>
      </w:r>
      <w:r w:rsidR="009745FB" w:rsidRPr="00D828A5">
        <w:rPr>
          <w:rFonts w:ascii="Arial" w:hAnsi="Arial" w:cs="Arial"/>
          <w:sz w:val="22"/>
          <w:szCs w:val="22"/>
        </w:rPr>
        <w:t>C</w:t>
      </w:r>
      <w:r w:rsidRPr="00D828A5">
        <w:rPr>
          <w:rFonts w:ascii="Arial" w:hAnsi="Arial" w:cs="Arial"/>
          <w:sz w:val="22"/>
          <w:szCs w:val="22"/>
        </w:rPr>
        <w:t xml:space="preserve">ontract, whether at the time of signature or subsequently as a consequence of legislation by </w:t>
      </w:r>
      <w:r w:rsidRPr="00D828A5">
        <w:rPr>
          <w:rFonts w:ascii="Arial" w:hAnsi="Arial" w:cs="Arial"/>
          <w:sz w:val="22"/>
          <w:szCs w:val="22"/>
        </w:rPr>
        <w:lastRenderedPageBreak/>
        <w:t>any government having jurisdiction over the parties or the subject matter will be deemed</w:t>
      </w:r>
      <w:r w:rsidR="009745FB" w:rsidRPr="00D828A5">
        <w:rPr>
          <w:rFonts w:ascii="Arial" w:hAnsi="Arial" w:cs="Arial"/>
          <w:sz w:val="22"/>
          <w:szCs w:val="22"/>
        </w:rPr>
        <w:t xml:space="preserve"> </w:t>
      </w:r>
      <w:r w:rsidRPr="00D828A5">
        <w:rPr>
          <w:rFonts w:ascii="Arial" w:hAnsi="Arial" w:cs="Arial"/>
          <w:sz w:val="22"/>
          <w:szCs w:val="22"/>
        </w:rPr>
        <w:t xml:space="preserve">automatically terminated.  </w:t>
      </w:r>
    </w:p>
    <w:p w14:paraId="0FEED993" w14:textId="77777777" w:rsidR="00E978F6" w:rsidRPr="00D828A5" w:rsidRDefault="00E978F6" w:rsidP="002A72EC">
      <w:pPr>
        <w:pStyle w:val="BodyTextIndent"/>
        <w:ind w:left="718"/>
        <w:jc w:val="both"/>
        <w:rPr>
          <w:rFonts w:ascii="Arial" w:hAnsi="Arial" w:cs="Arial"/>
          <w:sz w:val="22"/>
          <w:szCs w:val="22"/>
        </w:rPr>
      </w:pPr>
    </w:p>
    <w:p w14:paraId="591D9067" w14:textId="77777777" w:rsidR="00E978F6" w:rsidRPr="00D828A5" w:rsidRDefault="00E978F6" w:rsidP="000D5FDC">
      <w:pPr>
        <w:pStyle w:val="BodyTextIndent"/>
        <w:numPr>
          <w:ilvl w:val="0"/>
          <w:numId w:val="17"/>
        </w:numPr>
        <w:jc w:val="both"/>
        <w:rPr>
          <w:rFonts w:ascii="Arial" w:hAnsi="Arial" w:cs="Arial"/>
          <w:sz w:val="22"/>
          <w:szCs w:val="22"/>
        </w:rPr>
      </w:pPr>
      <w:r w:rsidRPr="00D828A5">
        <w:rPr>
          <w:rFonts w:ascii="Arial" w:hAnsi="Arial" w:cs="Arial"/>
          <w:sz w:val="22"/>
          <w:szCs w:val="22"/>
        </w:rPr>
        <w:t>This Contract, including the Annexes, is intended to be the sole and complete statement of the obligations of the parties to the subject matter of this Contract. This Contract may not be altered, amended or modified except in writing signed by duly authorised representatives of the parties.</w:t>
      </w:r>
    </w:p>
    <w:p w14:paraId="5E399B81" w14:textId="77777777" w:rsidR="00E978F6" w:rsidRPr="00D828A5" w:rsidRDefault="00E978F6" w:rsidP="002A72EC">
      <w:pPr>
        <w:pStyle w:val="BodyTextIndent"/>
        <w:ind w:left="718"/>
        <w:jc w:val="both"/>
        <w:rPr>
          <w:rFonts w:ascii="Arial" w:hAnsi="Arial" w:cs="Arial"/>
          <w:sz w:val="22"/>
          <w:szCs w:val="22"/>
        </w:rPr>
      </w:pPr>
    </w:p>
    <w:p w14:paraId="630F86C4" w14:textId="77777777" w:rsidR="00E978F6" w:rsidRPr="00D828A5" w:rsidRDefault="00E978F6" w:rsidP="000D5FDC">
      <w:pPr>
        <w:pStyle w:val="BodyTextIndent"/>
        <w:numPr>
          <w:ilvl w:val="0"/>
          <w:numId w:val="17"/>
        </w:numPr>
        <w:jc w:val="both"/>
        <w:rPr>
          <w:rFonts w:ascii="Arial" w:hAnsi="Arial" w:cs="Arial"/>
          <w:sz w:val="22"/>
          <w:szCs w:val="22"/>
        </w:rPr>
      </w:pPr>
      <w:r w:rsidRPr="00D828A5">
        <w:rPr>
          <w:rFonts w:ascii="Arial" w:hAnsi="Arial" w:cs="Arial"/>
          <w:sz w:val="22"/>
          <w:szCs w:val="22"/>
        </w:rPr>
        <w:tab/>
        <w:t>Technical and/or operational matters in respect of the Services shall be dealt with by the parties respective representatives identified in Schedule A.</w:t>
      </w:r>
    </w:p>
    <w:p w14:paraId="65B20469" w14:textId="77777777" w:rsidR="00E978F6" w:rsidRPr="00D828A5" w:rsidRDefault="00E978F6" w:rsidP="002A72EC">
      <w:pPr>
        <w:pStyle w:val="BodyTextIndent"/>
        <w:ind w:left="718"/>
        <w:jc w:val="both"/>
        <w:rPr>
          <w:rFonts w:ascii="Arial" w:hAnsi="Arial" w:cs="Arial"/>
          <w:sz w:val="22"/>
          <w:szCs w:val="22"/>
        </w:rPr>
      </w:pPr>
    </w:p>
    <w:p w14:paraId="79602FF8" w14:textId="77777777" w:rsidR="00E978F6" w:rsidRPr="00D828A5" w:rsidRDefault="00E978F6" w:rsidP="000D5FDC">
      <w:pPr>
        <w:pStyle w:val="BodyTextIndent"/>
        <w:numPr>
          <w:ilvl w:val="0"/>
          <w:numId w:val="17"/>
        </w:numPr>
        <w:jc w:val="both"/>
        <w:rPr>
          <w:rFonts w:ascii="Arial" w:hAnsi="Arial" w:cs="Arial"/>
          <w:sz w:val="22"/>
          <w:szCs w:val="22"/>
        </w:rPr>
      </w:pPr>
      <w:r w:rsidRPr="00D828A5">
        <w:rPr>
          <w:rFonts w:ascii="Arial" w:hAnsi="Arial" w:cs="Arial"/>
          <w:sz w:val="22"/>
          <w:szCs w:val="22"/>
        </w:rPr>
        <w:t>Commercial and/or contractual matters shall be dealt with on behalf of the University by the University's P</w:t>
      </w:r>
      <w:r w:rsidR="00DB21E7" w:rsidRPr="00D828A5">
        <w:rPr>
          <w:rFonts w:ascii="Arial" w:hAnsi="Arial" w:cs="Arial"/>
          <w:sz w:val="22"/>
          <w:szCs w:val="22"/>
        </w:rPr>
        <w:t>rocurement</w:t>
      </w:r>
      <w:r w:rsidRPr="00D828A5">
        <w:rPr>
          <w:rFonts w:ascii="Arial" w:hAnsi="Arial" w:cs="Arial"/>
          <w:sz w:val="22"/>
          <w:szCs w:val="22"/>
        </w:rPr>
        <w:t xml:space="preserve"> Manager (01782 </w:t>
      </w:r>
      <w:r w:rsidR="00DB21E7" w:rsidRPr="00D828A5">
        <w:rPr>
          <w:rFonts w:ascii="Arial" w:hAnsi="Arial" w:cs="Arial"/>
          <w:sz w:val="22"/>
          <w:szCs w:val="22"/>
        </w:rPr>
        <w:t>73</w:t>
      </w:r>
      <w:r w:rsidRPr="00D828A5">
        <w:rPr>
          <w:rFonts w:ascii="Arial" w:hAnsi="Arial" w:cs="Arial"/>
          <w:sz w:val="22"/>
          <w:szCs w:val="22"/>
        </w:rPr>
        <w:t>4327) who is solely empowered to amend any of the terms hereof on behalf of the University. Changes to the Contract can be made only following the written agreement of both parties.</w:t>
      </w:r>
    </w:p>
    <w:p w14:paraId="7A1D38A6" w14:textId="77777777" w:rsidR="000E439E" w:rsidRPr="00D828A5" w:rsidRDefault="000E439E">
      <w:pPr>
        <w:ind w:left="2155" w:hanging="720"/>
        <w:jc w:val="both"/>
        <w:rPr>
          <w:rFonts w:ascii="Arial" w:hAnsi="Arial" w:cs="Arial"/>
          <w:sz w:val="22"/>
          <w:szCs w:val="22"/>
        </w:rPr>
      </w:pPr>
    </w:p>
    <w:p w14:paraId="4E132660" w14:textId="77777777" w:rsidR="00E978F6" w:rsidRPr="00272323" w:rsidRDefault="00E978F6" w:rsidP="000D5FDC">
      <w:pPr>
        <w:numPr>
          <w:ilvl w:val="0"/>
          <w:numId w:val="5"/>
        </w:numPr>
        <w:jc w:val="both"/>
        <w:rPr>
          <w:rFonts w:ascii="Arial" w:hAnsi="Arial" w:cs="Arial"/>
          <w:sz w:val="22"/>
          <w:szCs w:val="22"/>
        </w:rPr>
      </w:pPr>
      <w:r w:rsidRPr="00D828A5">
        <w:rPr>
          <w:rFonts w:ascii="Arial" w:hAnsi="Arial" w:cs="Arial"/>
          <w:sz w:val="22"/>
          <w:szCs w:val="22"/>
        </w:rPr>
        <w:t xml:space="preserve">     </w:t>
      </w:r>
      <w:r w:rsidRPr="00D828A5">
        <w:rPr>
          <w:rFonts w:ascii="Arial" w:hAnsi="Arial" w:cs="Arial"/>
          <w:sz w:val="22"/>
          <w:szCs w:val="22"/>
        </w:rPr>
        <w:tab/>
      </w:r>
      <w:r w:rsidRPr="00272323">
        <w:rPr>
          <w:rFonts w:ascii="Arial" w:hAnsi="Arial" w:cs="Arial"/>
          <w:sz w:val="22"/>
          <w:szCs w:val="22"/>
        </w:rPr>
        <w:t>Confidentiality</w:t>
      </w:r>
    </w:p>
    <w:p w14:paraId="4FB40445" w14:textId="77777777" w:rsidR="00E978F6" w:rsidRPr="00D828A5" w:rsidRDefault="00E978F6">
      <w:pPr>
        <w:ind w:left="720"/>
        <w:jc w:val="both"/>
        <w:rPr>
          <w:rFonts w:ascii="Arial" w:hAnsi="Arial" w:cs="Arial"/>
          <w:sz w:val="22"/>
          <w:szCs w:val="22"/>
        </w:rPr>
      </w:pPr>
    </w:p>
    <w:p w14:paraId="4814AB46" w14:textId="77777777" w:rsidR="00E978F6" w:rsidRPr="00D828A5" w:rsidRDefault="00E978F6" w:rsidP="000D5FDC">
      <w:pPr>
        <w:pStyle w:val="BodyTextIndent"/>
        <w:numPr>
          <w:ilvl w:val="0"/>
          <w:numId w:val="18"/>
        </w:numPr>
        <w:jc w:val="both"/>
        <w:rPr>
          <w:rFonts w:ascii="Arial" w:hAnsi="Arial" w:cs="Arial"/>
          <w:sz w:val="22"/>
          <w:szCs w:val="22"/>
        </w:rPr>
      </w:pPr>
      <w:r w:rsidRPr="00D828A5">
        <w:rPr>
          <w:rFonts w:ascii="Arial" w:hAnsi="Arial" w:cs="Arial"/>
          <w:sz w:val="22"/>
          <w:szCs w:val="22"/>
        </w:rPr>
        <w:tab/>
        <w:t xml:space="preserve">The Consultant will not disclose or pass on any information concerning this Contract, the Services or the business of the University or that of its </w:t>
      </w:r>
      <w:r w:rsidR="001E6D51" w:rsidRPr="00D828A5">
        <w:rPr>
          <w:rFonts w:ascii="Arial" w:hAnsi="Arial" w:cs="Arial"/>
          <w:sz w:val="22"/>
          <w:szCs w:val="22"/>
        </w:rPr>
        <w:t>customer’s</w:t>
      </w:r>
      <w:r w:rsidRPr="00D828A5">
        <w:rPr>
          <w:rFonts w:ascii="Arial" w:hAnsi="Arial" w:cs="Arial"/>
          <w:sz w:val="22"/>
          <w:szCs w:val="22"/>
        </w:rPr>
        <w:t xml:space="preserve"> staff or students. The Consultant will not utilise, other than in connection with the affairs of the University for the purpose of this Contract, confidential or professional information of the University. The Consultant shall ensure that its personnel shall observe these conditions.</w:t>
      </w:r>
    </w:p>
    <w:p w14:paraId="5BFB7EF6" w14:textId="77777777" w:rsidR="00E978F6" w:rsidRPr="00D828A5" w:rsidRDefault="00E978F6" w:rsidP="00272323">
      <w:pPr>
        <w:pStyle w:val="BodyTextIndent"/>
        <w:ind w:left="718"/>
        <w:jc w:val="both"/>
        <w:rPr>
          <w:rFonts w:ascii="Arial" w:hAnsi="Arial" w:cs="Arial"/>
          <w:sz w:val="22"/>
          <w:szCs w:val="22"/>
        </w:rPr>
      </w:pPr>
    </w:p>
    <w:p w14:paraId="5A4277BC" w14:textId="77777777" w:rsidR="00692602" w:rsidRPr="00D828A5" w:rsidRDefault="00E978F6" w:rsidP="000D5FDC">
      <w:pPr>
        <w:pStyle w:val="BodyTextIndent"/>
        <w:numPr>
          <w:ilvl w:val="0"/>
          <w:numId w:val="18"/>
        </w:numPr>
        <w:jc w:val="both"/>
        <w:rPr>
          <w:rFonts w:ascii="Arial" w:hAnsi="Arial" w:cs="Arial"/>
          <w:sz w:val="22"/>
          <w:szCs w:val="22"/>
        </w:rPr>
      </w:pPr>
      <w:r w:rsidRPr="00D828A5">
        <w:rPr>
          <w:rFonts w:ascii="Arial" w:hAnsi="Arial" w:cs="Arial"/>
          <w:sz w:val="22"/>
          <w:szCs w:val="22"/>
        </w:rPr>
        <w:tab/>
        <w:t>The Consultant is declared to be an independent contractor who shall not purport to be an employee or an agent of the University and shall not have any right or power to bind the University to any obligation.</w:t>
      </w:r>
    </w:p>
    <w:p w14:paraId="42F8555E" w14:textId="77777777" w:rsidR="00692602" w:rsidRPr="00D828A5" w:rsidRDefault="00692602" w:rsidP="00692602">
      <w:pPr>
        <w:ind w:left="2160" w:hanging="720"/>
        <w:jc w:val="both"/>
        <w:rPr>
          <w:rFonts w:ascii="Arial" w:hAnsi="Arial" w:cs="Arial"/>
          <w:sz w:val="22"/>
          <w:szCs w:val="22"/>
        </w:rPr>
      </w:pPr>
    </w:p>
    <w:p w14:paraId="4BEFCA78" w14:textId="77777777" w:rsidR="008B33EC" w:rsidRDefault="00272323" w:rsidP="008B33EC">
      <w:pPr>
        <w:numPr>
          <w:ilvl w:val="0"/>
          <w:numId w:val="5"/>
        </w:numPr>
        <w:jc w:val="both"/>
        <w:rPr>
          <w:rFonts w:ascii="Arial" w:hAnsi="Arial" w:cs="Arial"/>
          <w:sz w:val="22"/>
          <w:szCs w:val="22"/>
        </w:rPr>
      </w:pPr>
      <w:r>
        <w:rPr>
          <w:rFonts w:ascii="Arial" w:hAnsi="Arial" w:cs="Arial"/>
          <w:sz w:val="22"/>
          <w:szCs w:val="22"/>
        </w:rPr>
        <w:tab/>
      </w:r>
      <w:r w:rsidR="001F54D2">
        <w:rPr>
          <w:rFonts w:ascii="Arial" w:hAnsi="Arial" w:cs="Arial"/>
          <w:sz w:val="22"/>
          <w:szCs w:val="22"/>
        </w:rPr>
        <w:t xml:space="preserve">Data Protection </w:t>
      </w:r>
    </w:p>
    <w:p w14:paraId="493736D5" w14:textId="77777777" w:rsidR="008B33EC" w:rsidRDefault="008B33EC" w:rsidP="00FB11A7">
      <w:pPr>
        <w:ind w:left="358"/>
        <w:jc w:val="both"/>
        <w:rPr>
          <w:rFonts w:ascii="Arial" w:hAnsi="Arial" w:cs="Arial"/>
          <w:sz w:val="22"/>
          <w:szCs w:val="22"/>
        </w:rPr>
      </w:pPr>
    </w:p>
    <w:p w14:paraId="663F7007" w14:textId="77777777" w:rsidR="008B33EC" w:rsidRDefault="00973798" w:rsidP="00FB11A7">
      <w:pPr>
        <w:numPr>
          <w:ilvl w:val="1"/>
          <w:numId w:val="5"/>
        </w:numPr>
        <w:jc w:val="both"/>
        <w:rPr>
          <w:rFonts w:ascii="Arial" w:hAnsi="Arial" w:cs="Arial"/>
          <w:sz w:val="22"/>
          <w:szCs w:val="22"/>
        </w:rPr>
      </w:pPr>
      <w:r w:rsidRPr="008B33EC">
        <w:rPr>
          <w:rFonts w:ascii="Arial" w:hAnsi="Arial" w:cs="Arial"/>
          <w:sz w:val="22"/>
          <w:szCs w:val="22"/>
        </w:rPr>
        <w:t>For the purposes of this agreement the following definitions shall apply:</w:t>
      </w:r>
    </w:p>
    <w:p w14:paraId="2AB9B6E7" w14:textId="77777777" w:rsidR="008B33EC" w:rsidRDefault="00973798" w:rsidP="00FB11A7">
      <w:pPr>
        <w:numPr>
          <w:ilvl w:val="2"/>
          <w:numId w:val="5"/>
        </w:numPr>
        <w:jc w:val="both"/>
        <w:rPr>
          <w:rFonts w:ascii="Arial" w:hAnsi="Arial" w:cs="Arial"/>
          <w:sz w:val="22"/>
          <w:szCs w:val="22"/>
        </w:rPr>
      </w:pPr>
      <w:r w:rsidRPr="00FB11A7">
        <w:rPr>
          <w:rFonts w:ascii="Arial" w:hAnsi="Arial" w:cs="Arial"/>
          <w:b/>
          <w:sz w:val="22"/>
          <w:szCs w:val="22"/>
        </w:rPr>
        <w:t>Data Protection Legislation</w:t>
      </w:r>
      <w:r w:rsidRPr="008B33EC">
        <w:rPr>
          <w:rFonts w:ascii="Arial" w:hAnsi="Arial" w:cs="Arial"/>
          <w:sz w:val="22"/>
          <w:szCs w:val="22"/>
        </w:rPr>
        <w:t xml:space="preserve"> means</w:t>
      </w:r>
      <w:r w:rsidR="008B33EC" w:rsidRPr="008B33EC">
        <w:rPr>
          <w:rFonts w:ascii="Arial" w:hAnsi="Arial" w:cs="Arial"/>
          <w:sz w:val="22"/>
          <w:szCs w:val="22"/>
        </w:rPr>
        <w:t xml:space="preserve"> (</w:t>
      </w:r>
      <w:proofErr w:type="spellStart"/>
      <w:r w:rsidR="008B33EC" w:rsidRPr="008B33EC">
        <w:rPr>
          <w:rFonts w:ascii="Arial" w:hAnsi="Arial" w:cs="Arial"/>
          <w:sz w:val="22"/>
          <w:szCs w:val="22"/>
        </w:rPr>
        <w:t>i</w:t>
      </w:r>
      <w:proofErr w:type="spellEnd"/>
      <w:r w:rsidR="008B33EC" w:rsidRPr="008B33EC">
        <w:rPr>
          <w:rFonts w:ascii="Arial" w:hAnsi="Arial" w:cs="Arial"/>
          <w:sz w:val="22"/>
          <w:szCs w:val="22"/>
        </w:rPr>
        <w:t>) any data protection legislation from time to time in force in the UK including the Data Protection Act 2018 or any successor legislation and (ii) for so long as and to the extent that the law of the European Union has legal effect in the UK, the G</w:t>
      </w:r>
      <w:r w:rsidR="008B33EC">
        <w:rPr>
          <w:rFonts w:ascii="Arial" w:hAnsi="Arial" w:cs="Arial"/>
          <w:sz w:val="22"/>
          <w:szCs w:val="22"/>
        </w:rPr>
        <w:t xml:space="preserve">eneral </w:t>
      </w:r>
      <w:r w:rsidR="008B33EC" w:rsidRPr="008B33EC">
        <w:rPr>
          <w:rFonts w:ascii="Arial" w:hAnsi="Arial" w:cs="Arial"/>
          <w:sz w:val="22"/>
          <w:szCs w:val="22"/>
        </w:rPr>
        <w:t>D</w:t>
      </w:r>
      <w:r w:rsidR="008B33EC">
        <w:rPr>
          <w:rFonts w:ascii="Arial" w:hAnsi="Arial" w:cs="Arial"/>
          <w:sz w:val="22"/>
          <w:szCs w:val="22"/>
        </w:rPr>
        <w:t xml:space="preserve">ata </w:t>
      </w:r>
      <w:r w:rsidR="008B33EC" w:rsidRPr="008B33EC">
        <w:rPr>
          <w:rFonts w:ascii="Arial" w:hAnsi="Arial" w:cs="Arial"/>
          <w:sz w:val="22"/>
          <w:szCs w:val="22"/>
        </w:rPr>
        <w:t>P</w:t>
      </w:r>
      <w:r w:rsidR="008B33EC">
        <w:rPr>
          <w:rFonts w:ascii="Arial" w:hAnsi="Arial" w:cs="Arial"/>
          <w:sz w:val="22"/>
          <w:szCs w:val="22"/>
        </w:rPr>
        <w:t xml:space="preserve">rotection </w:t>
      </w:r>
      <w:r w:rsidR="008B33EC" w:rsidRPr="008B33EC">
        <w:rPr>
          <w:rFonts w:ascii="Arial" w:hAnsi="Arial" w:cs="Arial"/>
          <w:sz w:val="22"/>
          <w:szCs w:val="22"/>
        </w:rPr>
        <w:t>R</w:t>
      </w:r>
      <w:r w:rsidR="008B33EC">
        <w:rPr>
          <w:rFonts w:ascii="Arial" w:hAnsi="Arial" w:cs="Arial"/>
          <w:sz w:val="22"/>
          <w:szCs w:val="22"/>
        </w:rPr>
        <w:t>egulations ((EU) 2016/679)</w:t>
      </w:r>
      <w:r w:rsidR="008B33EC" w:rsidRPr="008B33EC">
        <w:rPr>
          <w:rFonts w:ascii="Arial" w:hAnsi="Arial" w:cs="Arial"/>
          <w:sz w:val="22"/>
          <w:szCs w:val="22"/>
        </w:rPr>
        <w:t xml:space="preserve"> and any other directly applicably European Union regulation relating to privac</w:t>
      </w:r>
      <w:r w:rsidR="008B33EC">
        <w:rPr>
          <w:rFonts w:ascii="Arial" w:hAnsi="Arial" w:cs="Arial"/>
          <w:sz w:val="22"/>
          <w:szCs w:val="22"/>
        </w:rPr>
        <w:t>y;</w:t>
      </w:r>
    </w:p>
    <w:p w14:paraId="31AA8726" w14:textId="77777777" w:rsidR="00973798" w:rsidRPr="008B33EC" w:rsidRDefault="00973798" w:rsidP="00FB11A7">
      <w:pPr>
        <w:numPr>
          <w:ilvl w:val="2"/>
          <w:numId w:val="5"/>
        </w:numPr>
        <w:jc w:val="both"/>
        <w:rPr>
          <w:rFonts w:ascii="Arial" w:hAnsi="Arial" w:cs="Arial"/>
          <w:sz w:val="22"/>
          <w:szCs w:val="22"/>
        </w:rPr>
      </w:pPr>
      <w:r w:rsidRPr="00FB11A7">
        <w:rPr>
          <w:rFonts w:ascii="Arial" w:hAnsi="Arial" w:cs="Arial"/>
          <w:b/>
          <w:sz w:val="22"/>
          <w:szCs w:val="22"/>
        </w:rPr>
        <w:t>Data Controller</w:t>
      </w:r>
      <w:r w:rsidRPr="008B33EC">
        <w:rPr>
          <w:rFonts w:ascii="Arial" w:hAnsi="Arial" w:cs="Arial"/>
          <w:sz w:val="22"/>
          <w:szCs w:val="22"/>
        </w:rPr>
        <w:t xml:space="preserve">, </w:t>
      </w:r>
      <w:r w:rsidRPr="00FB11A7">
        <w:rPr>
          <w:rFonts w:ascii="Arial" w:hAnsi="Arial" w:cs="Arial"/>
          <w:b/>
          <w:sz w:val="22"/>
          <w:szCs w:val="22"/>
        </w:rPr>
        <w:t>Data Processor</w:t>
      </w:r>
      <w:r w:rsidRPr="008B33EC">
        <w:rPr>
          <w:rFonts w:ascii="Arial" w:hAnsi="Arial" w:cs="Arial"/>
          <w:sz w:val="22"/>
          <w:szCs w:val="22"/>
        </w:rPr>
        <w:t xml:space="preserve">, </w:t>
      </w:r>
      <w:r w:rsidR="008B33EC" w:rsidRPr="00FB11A7">
        <w:rPr>
          <w:rFonts w:ascii="Arial" w:hAnsi="Arial" w:cs="Arial"/>
          <w:b/>
          <w:sz w:val="22"/>
          <w:szCs w:val="22"/>
        </w:rPr>
        <w:t>Personal Data</w:t>
      </w:r>
      <w:r w:rsidR="008B33EC">
        <w:rPr>
          <w:rFonts w:ascii="Arial" w:hAnsi="Arial" w:cs="Arial"/>
          <w:sz w:val="22"/>
          <w:szCs w:val="22"/>
        </w:rPr>
        <w:t xml:space="preserve">, </w:t>
      </w:r>
      <w:r w:rsidRPr="00FB11A7">
        <w:rPr>
          <w:rFonts w:ascii="Arial" w:hAnsi="Arial" w:cs="Arial"/>
          <w:b/>
          <w:sz w:val="22"/>
          <w:szCs w:val="22"/>
        </w:rPr>
        <w:t>Processing</w:t>
      </w:r>
      <w:r w:rsidRPr="008B33EC">
        <w:rPr>
          <w:rFonts w:ascii="Arial" w:hAnsi="Arial" w:cs="Arial"/>
          <w:sz w:val="22"/>
          <w:szCs w:val="22"/>
        </w:rPr>
        <w:t xml:space="preserve">, </w:t>
      </w:r>
      <w:r w:rsidRPr="00FB11A7">
        <w:rPr>
          <w:rFonts w:ascii="Arial" w:hAnsi="Arial" w:cs="Arial"/>
          <w:b/>
          <w:sz w:val="22"/>
          <w:szCs w:val="22"/>
        </w:rPr>
        <w:t>Data Subject</w:t>
      </w:r>
      <w:r w:rsidRPr="008B33EC">
        <w:rPr>
          <w:rFonts w:ascii="Arial" w:hAnsi="Arial" w:cs="Arial"/>
          <w:sz w:val="22"/>
          <w:szCs w:val="22"/>
        </w:rPr>
        <w:t xml:space="preserve"> </w:t>
      </w:r>
      <w:r w:rsidR="008B33EC" w:rsidRPr="008B33EC">
        <w:rPr>
          <w:rFonts w:ascii="Arial" w:hAnsi="Arial" w:cs="Arial"/>
          <w:sz w:val="22"/>
          <w:szCs w:val="22"/>
        </w:rPr>
        <w:t>s</w:t>
      </w:r>
      <w:r w:rsidR="008B33EC">
        <w:rPr>
          <w:rFonts w:ascii="Arial" w:hAnsi="Arial" w:cs="Arial"/>
          <w:sz w:val="22"/>
          <w:szCs w:val="22"/>
        </w:rPr>
        <w:t>hall have the meaning as set out</w:t>
      </w:r>
      <w:r w:rsidR="008B33EC" w:rsidRPr="008B33EC">
        <w:rPr>
          <w:rFonts w:ascii="Arial" w:hAnsi="Arial" w:cs="Arial"/>
          <w:sz w:val="22"/>
          <w:szCs w:val="22"/>
        </w:rPr>
        <w:t xml:space="preserve"> in the Data Protection Legislation.</w:t>
      </w:r>
    </w:p>
    <w:p w14:paraId="760F7E5D" w14:textId="77777777" w:rsidR="00973798" w:rsidRDefault="00973798" w:rsidP="00FB11A7">
      <w:pPr>
        <w:ind w:left="358"/>
        <w:jc w:val="both"/>
        <w:rPr>
          <w:rFonts w:ascii="Arial" w:hAnsi="Arial" w:cs="Arial"/>
          <w:sz w:val="22"/>
          <w:szCs w:val="22"/>
        </w:rPr>
      </w:pPr>
    </w:p>
    <w:p w14:paraId="4B6FB384" w14:textId="77777777" w:rsidR="001F54D2" w:rsidRDefault="001F54D2" w:rsidP="00FB11A7">
      <w:pPr>
        <w:numPr>
          <w:ilvl w:val="1"/>
          <w:numId w:val="5"/>
        </w:numPr>
        <w:jc w:val="both"/>
        <w:rPr>
          <w:rFonts w:ascii="Arial" w:hAnsi="Arial" w:cs="Arial"/>
          <w:sz w:val="22"/>
          <w:szCs w:val="22"/>
        </w:rPr>
      </w:pPr>
      <w:r>
        <w:rPr>
          <w:rFonts w:ascii="Arial" w:hAnsi="Arial" w:cs="Arial"/>
          <w:sz w:val="22"/>
          <w:szCs w:val="22"/>
        </w:rPr>
        <w:t xml:space="preserve">The </w:t>
      </w:r>
      <w:r w:rsidR="00902DC1">
        <w:rPr>
          <w:rFonts w:ascii="Arial" w:hAnsi="Arial" w:cs="Arial"/>
          <w:sz w:val="22"/>
          <w:szCs w:val="22"/>
        </w:rPr>
        <w:t xml:space="preserve">University and the </w:t>
      </w:r>
      <w:r>
        <w:rPr>
          <w:rFonts w:ascii="Arial" w:hAnsi="Arial" w:cs="Arial"/>
          <w:sz w:val="22"/>
          <w:szCs w:val="22"/>
        </w:rPr>
        <w:t xml:space="preserve">Consultant shall at all times </w:t>
      </w:r>
      <w:r w:rsidR="009D4029">
        <w:rPr>
          <w:rFonts w:ascii="Arial" w:hAnsi="Arial" w:cs="Arial"/>
          <w:sz w:val="22"/>
          <w:szCs w:val="22"/>
        </w:rPr>
        <w:t xml:space="preserve">comply with </w:t>
      </w:r>
      <w:r w:rsidR="00902DC1">
        <w:rPr>
          <w:rFonts w:ascii="Arial" w:hAnsi="Arial" w:cs="Arial"/>
          <w:sz w:val="22"/>
          <w:szCs w:val="22"/>
        </w:rPr>
        <w:t xml:space="preserve">their respective obligations under </w:t>
      </w:r>
      <w:r w:rsidR="009D4029">
        <w:rPr>
          <w:rFonts w:ascii="Arial" w:hAnsi="Arial" w:cs="Arial"/>
          <w:sz w:val="22"/>
          <w:szCs w:val="22"/>
        </w:rPr>
        <w:t xml:space="preserve">the </w:t>
      </w:r>
      <w:r w:rsidR="00973798">
        <w:rPr>
          <w:rFonts w:ascii="Arial" w:hAnsi="Arial" w:cs="Arial"/>
          <w:sz w:val="22"/>
          <w:szCs w:val="22"/>
        </w:rPr>
        <w:t>Data Protection Legislation.</w:t>
      </w:r>
      <w:r w:rsidR="009D4029">
        <w:rPr>
          <w:rFonts w:ascii="Arial" w:hAnsi="Arial" w:cs="Arial"/>
          <w:sz w:val="22"/>
          <w:szCs w:val="22"/>
        </w:rPr>
        <w:t xml:space="preserve"> </w:t>
      </w:r>
    </w:p>
    <w:p w14:paraId="1746A101" w14:textId="77777777" w:rsidR="008B33EC" w:rsidRDefault="008B33EC" w:rsidP="00FB11A7">
      <w:pPr>
        <w:ind w:left="1078"/>
        <w:jc w:val="both"/>
        <w:rPr>
          <w:rFonts w:ascii="Arial" w:hAnsi="Arial" w:cs="Arial"/>
          <w:sz w:val="22"/>
          <w:szCs w:val="22"/>
        </w:rPr>
      </w:pPr>
    </w:p>
    <w:p w14:paraId="0B9B52DF" w14:textId="77777777" w:rsidR="008F31BC" w:rsidRDefault="008F31BC" w:rsidP="00FB11A7">
      <w:pPr>
        <w:numPr>
          <w:ilvl w:val="1"/>
          <w:numId w:val="5"/>
        </w:numPr>
        <w:jc w:val="both"/>
        <w:rPr>
          <w:rFonts w:ascii="Arial" w:hAnsi="Arial" w:cs="Arial"/>
          <w:sz w:val="22"/>
          <w:szCs w:val="22"/>
        </w:rPr>
      </w:pPr>
      <w:r>
        <w:rPr>
          <w:rFonts w:ascii="Arial" w:hAnsi="Arial" w:cs="Arial"/>
          <w:sz w:val="22"/>
          <w:szCs w:val="22"/>
        </w:rPr>
        <w:t xml:space="preserve">Where the Consultant </w:t>
      </w:r>
      <w:r w:rsidR="00973798">
        <w:rPr>
          <w:rFonts w:ascii="Arial" w:hAnsi="Arial" w:cs="Arial"/>
          <w:sz w:val="22"/>
          <w:szCs w:val="22"/>
        </w:rPr>
        <w:t xml:space="preserve">acts as a </w:t>
      </w:r>
      <w:r w:rsidR="00774ED1">
        <w:rPr>
          <w:rFonts w:ascii="Arial" w:hAnsi="Arial" w:cs="Arial"/>
          <w:sz w:val="22"/>
          <w:szCs w:val="22"/>
        </w:rPr>
        <w:t xml:space="preserve">Data </w:t>
      </w:r>
      <w:r w:rsidR="00973798">
        <w:rPr>
          <w:rFonts w:ascii="Arial" w:hAnsi="Arial" w:cs="Arial"/>
          <w:sz w:val="22"/>
          <w:szCs w:val="22"/>
        </w:rPr>
        <w:t xml:space="preserve">Processor for </w:t>
      </w:r>
      <w:r>
        <w:rPr>
          <w:rFonts w:ascii="Arial" w:hAnsi="Arial" w:cs="Arial"/>
          <w:sz w:val="22"/>
          <w:szCs w:val="22"/>
        </w:rPr>
        <w:t xml:space="preserve">Personal Data </w:t>
      </w:r>
      <w:r w:rsidR="00973798">
        <w:rPr>
          <w:rFonts w:ascii="Arial" w:hAnsi="Arial" w:cs="Arial"/>
          <w:sz w:val="22"/>
          <w:szCs w:val="22"/>
        </w:rPr>
        <w:t>controlled by the University</w:t>
      </w:r>
      <w:r w:rsidR="00774ED1">
        <w:rPr>
          <w:rFonts w:ascii="Arial" w:hAnsi="Arial" w:cs="Arial"/>
          <w:sz w:val="22"/>
          <w:szCs w:val="22"/>
        </w:rPr>
        <w:t xml:space="preserve"> (as Data Controller)</w:t>
      </w:r>
      <w:r>
        <w:rPr>
          <w:rFonts w:ascii="Arial" w:hAnsi="Arial" w:cs="Arial"/>
          <w:sz w:val="22"/>
          <w:szCs w:val="22"/>
        </w:rPr>
        <w:t xml:space="preserve"> it shall do so in accordance with </w:t>
      </w:r>
      <w:r w:rsidR="008B33EC">
        <w:rPr>
          <w:rFonts w:ascii="Arial" w:hAnsi="Arial" w:cs="Arial"/>
          <w:sz w:val="22"/>
          <w:szCs w:val="22"/>
        </w:rPr>
        <w:t>Schedule C (Data Processing)</w:t>
      </w:r>
      <w:r w:rsidR="0060510C">
        <w:rPr>
          <w:rFonts w:ascii="Arial" w:hAnsi="Arial" w:cs="Arial"/>
          <w:sz w:val="22"/>
          <w:szCs w:val="22"/>
        </w:rPr>
        <w:t>.</w:t>
      </w:r>
    </w:p>
    <w:p w14:paraId="60C6EEA1" w14:textId="77777777" w:rsidR="00973798" w:rsidRDefault="00973798" w:rsidP="00FB11A7">
      <w:pPr>
        <w:jc w:val="both"/>
        <w:rPr>
          <w:rFonts w:ascii="Arial" w:hAnsi="Arial" w:cs="Arial"/>
          <w:sz w:val="22"/>
          <w:szCs w:val="22"/>
        </w:rPr>
      </w:pPr>
    </w:p>
    <w:p w14:paraId="4ABD8A7A" w14:textId="77777777" w:rsidR="00FF243C" w:rsidRPr="005055C9" w:rsidRDefault="00FF243C" w:rsidP="00FF243C">
      <w:pPr>
        <w:pStyle w:val="BodyTextIndent2"/>
        <w:numPr>
          <w:ilvl w:val="0"/>
          <w:numId w:val="5"/>
        </w:numPr>
        <w:jc w:val="both"/>
        <w:rPr>
          <w:rFonts w:ascii="Arial" w:hAnsi="Arial" w:cs="Arial"/>
          <w:b/>
          <w:sz w:val="22"/>
          <w:u w:val="single"/>
        </w:rPr>
      </w:pPr>
      <w:r w:rsidRPr="005055C9">
        <w:rPr>
          <w:rFonts w:ascii="Arial" w:hAnsi="Arial" w:cs="Arial"/>
          <w:b/>
          <w:sz w:val="22"/>
          <w:u w:val="single"/>
        </w:rPr>
        <w:t>Dispute Resolution</w:t>
      </w:r>
    </w:p>
    <w:p w14:paraId="64764B0D" w14:textId="77777777" w:rsidR="00FF243C" w:rsidRPr="005055C9" w:rsidRDefault="00FF243C" w:rsidP="00FF243C">
      <w:pPr>
        <w:pStyle w:val="BodyTextIndent2"/>
        <w:ind w:left="1440"/>
        <w:rPr>
          <w:rFonts w:ascii="Arial" w:hAnsi="Arial" w:cs="Arial"/>
          <w:b/>
          <w:sz w:val="22"/>
          <w:u w:val="single"/>
        </w:rPr>
      </w:pPr>
    </w:p>
    <w:p w14:paraId="292A1EAC" w14:textId="41CB65E9" w:rsidR="00FF243C" w:rsidRPr="005055C9" w:rsidRDefault="00FF243C" w:rsidP="00FF243C">
      <w:pPr>
        <w:pStyle w:val="BodyTextIndent2"/>
        <w:numPr>
          <w:ilvl w:val="1"/>
          <w:numId w:val="5"/>
        </w:numPr>
        <w:jc w:val="both"/>
        <w:rPr>
          <w:rFonts w:ascii="Arial" w:hAnsi="Arial" w:cs="Arial"/>
          <w:sz w:val="22"/>
        </w:rPr>
      </w:pPr>
      <w:r w:rsidRPr="005055C9">
        <w:rPr>
          <w:rFonts w:ascii="Arial" w:hAnsi="Arial" w:cs="Arial"/>
          <w:sz w:val="22"/>
        </w:rPr>
        <w:t>If at any time a dispute arises in connection with the Contract, representatives of the parties shall in the first instance meet in good faith with a view to resolving the dispute within 1</w:t>
      </w:r>
      <w:r w:rsidR="00C24B5D">
        <w:rPr>
          <w:rFonts w:ascii="Arial" w:hAnsi="Arial" w:cs="Arial"/>
          <w:sz w:val="22"/>
        </w:rPr>
        <w:t>0</w:t>
      </w:r>
      <w:r w:rsidRPr="005055C9">
        <w:rPr>
          <w:rFonts w:ascii="Arial" w:hAnsi="Arial" w:cs="Arial"/>
          <w:sz w:val="22"/>
        </w:rPr>
        <w:t xml:space="preserve"> working days from the date the dispute first arises.</w:t>
      </w:r>
    </w:p>
    <w:p w14:paraId="4FE76401" w14:textId="77777777" w:rsidR="00FF243C" w:rsidRPr="005055C9" w:rsidRDefault="00FF243C" w:rsidP="00FF243C">
      <w:pPr>
        <w:pStyle w:val="BodyTextIndent2"/>
        <w:ind w:left="1440"/>
        <w:rPr>
          <w:rFonts w:ascii="Arial" w:hAnsi="Arial" w:cs="Arial"/>
          <w:sz w:val="22"/>
        </w:rPr>
      </w:pPr>
    </w:p>
    <w:p w14:paraId="7AF46B0D" w14:textId="1A49CE36" w:rsidR="00FF243C" w:rsidRPr="005055C9" w:rsidRDefault="00FF243C" w:rsidP="00FF243C">
      <w:pPr>
        <w:pStyle w:val="BodyTextIndent2"/>
        <w:numPr>
          <w:ilvl w:val="1"/>
          <w:numId w:val="5"/>
        </w:numPr>
        <w:jc w:val="both"/>
        <w:rPr>
          <w:rFonts w:ascii="Arial" w:hAnsi="Arial" w:cs="Arial"/>
          <w:sz w:val="22"/>
        </w:rPr>
      </w:pPr>
      <w:r w:rsidRPr="005055C9">
        <w:rPr>
          <w:rFonts w:ascii="Arial" w:hAnsi="Arial" w:cs="Arial"/>
          <w:sz w:val="22"/>
        </w:rPr>
        <w:lastRenderedPageBreak/>
        <w:t xml:space="preserve">If the parties are unable to resolve the dispute in accordance with Clause </w:t>
      </w:r>
      <w:r w:rsidR="0060510C">
        <w:rPr>
          <w:rFonts w:ascii="Arial" w:hAnsi="Arial" w:cs="Arial"/>
          <w:sz w:val="22"/>
        </w:rPr>
        <w:t>16</w:t>
      </w:r>
      <w:r w:rsidRPr="005055C9">
        <w:rPr>
          <w:rFonts w:ascii="Arial" w:hAnsi="Arial" w:cs="Arial"/>
          <w:sz w:val="22"/>
        </w:rPr>
        <w:t>(a), the parties will attempt to settle the dispute by mediation. To initiate mediation, the initiating party must give notice in writing to the other of any mediation process. The parties agree not to commence any court proceedings in relation to the dispute until they have attempted to settle the dispute by mediation and that mediation has either terminated or failed.</w:t>
      </w:r>
    </w:p>
    <w:p w14:paraId="0DBBD91F" w14:textId="77777777" w:rsidR="00FF243C" w:rsidRDefault="00FF243C" w:rsidP="00FF243C">
      <w:pPr>
        <w:ind w:left="358"/>
        <w:jc w:val="both"/>
        <w:rPr>
          <w:rFonts w:ascii="Arial" w:hAnsi="Arial" w:cs="Arial"/>
          <w:sz w:val="22"/>
          <w:szCs w:val="22"/>
        </w:rPr>
      </w:pPr>
    </w:p>
    <w:p w14:paraId="7A85366D" w14:textId="77777777" w:rsidR="00692602" w:rsidRPr="00272323" w:rsidRDefault="00692602" w:rsidP="000D5FDC">
      <w:pPr>
        <w:numPr>
          <w:ilvl w:val="0"/>
          <w:numId w:val="5"/>
        </w:numPr>
        <w:jc w:val="both"/>
        <w:rPr>
          <w:rFonts w:ascii="Arial" w:hAnsi="Arial" w:cs="Arial"/>
          <w:sz w:val="22"/>
          <w:szCs w:val="22"/>
        </w:rPr>
      </w:pPr>
      <w:r w:rsidRPr="00272323">
        <w:rPr>
          <w:rFonts w:ascii="Arial" w:hAnsi="Arial" w:cs="Arial"/>
          <w:sz w:val="22"/>
          <w:szCs w:val="22"/>
        </w:rPr>
        <w:t>Discrimination</w:t>
      </w:r>
    </w:p>
    <w:p w14:paraId="6385EE54" w14:textId="77777777" w:rsidR="008E5B04" w:rsidRPr="00D828A5" w:rsidRDefault="008E5B04" w:rsidP="00692602">
      <w:pPr>
        <w:ind w:left="2160" w:hanging="1692"/>
        <w:jc w:val="both"/>
        <w:rPr>
          <w:rFonts w:ascii="Arial" w:hAnsi="Arial" w:cs="Arial"/>
          <w:sz w:val="22"/>
          <w:szCs w:val="22"/>
          <w:u w:val="single"/>
        </w:rPr>
      </w:pPr>
    </w:p>
    <w:p w14:paraId="2414FABD" w14:textId="77777777" w:rsidR="008E5B04" w:rsidRPr="00D828A5" w:rsidRDefault="008E5B04" w:rsidP="008E5B04">
      <w:pPr>
        <w:ind w:left="720"/>
        <w:jc w:val="both"/>
        <w:rPr>
          <w:rFonts w:ascii="Arial" w:hAnsi="Arial" w:cs="Arial"/>
          <w:sz w:val="22"/>
          <w:szCs w:val="22"/>
        </w:rPr>
      </w:pPr>
      <w:r w:rsidRPr="00D828A5">
        <w:rPr>
          <w:rFonts w:ascii="Arial" w:hAnsi="Arial" w:cs="Arial"/>
          <w:sz w:val="22"/>
          <w:szCs w:val="22"/>
        </w:rPr>
        <w:t>The Consultant shall not unlawfully discriminate either directly</w:t>
      </w:r>
      <w:r w:rsidR="00FB5425" w:rsidRPr="00D828A5">
        <w:rPr>
          <w:rFonts w:ascii="Arial" w:hAnsi="Arial" w:cs="Arial"/>
          <w:sz w:val="22"/>
          <w:szCs w:val="22"/>
        </w:rPr>
        <w:t>,</w:t>
      </w:r>
      <w:r w:rsidR="009A2B11" w:rsidRPr="00D828A5">
        <w:rPr>
          <w:rFonts w:ascii="Arial" w:hAnsi="Arial" w:cs="Arial"/>
          <w:sz w:val="22"/>
          <w:szCs w:val="22"/>
        </w:rPr>
        <w:t xml:space="preserve"> </w:t>
      </w:r>
      <w:r w:rsidRPr="00D828A5">
        <w:rPr>
          <w:rFonts w:ascii="Arial" w:hAnsi="Arial" w:cs="Arial"/>
          <w:sz w:val="22"/>
          <w:szCs w:val="22"/>
        </w:rPr>
        <w:t>indirectly</w:t>
      </w:r>
      <w:r w:rsidR="00FB5425" w:rsidRPr="00D828A5">
        <w:rPr>
          <w:rFonts w:ascii="Arial" w:hAnsi="Arial" w:cs="Arial"/>
          <w:sz w:val="22"/>
          <w:szCs w:val="22"/>
        </w:rPr>
        <w:t xml:space="preserve"> or by association or perception,</w:t>
      </w:r>
      <w:r w:rsidRPr="00D828A5">
        <w:rPr>
          <w:rFonts w:ascii="Arial" w:hAnsi="Arial" w:cs="Arial"/>
          <w:sz w:val="22"/>
          <w:szCs w:val="22"/>
        </w:rPr>
        <w:t xml:space="preserve"> </w:t>
      </w:r>
      <w:r w:rsidR="009A2B11" w:rsidRPr="00D828A5">
        <w:rPr>
          <w:rFonts w:ascii="Arial" w:hAnsi="Arial" w:cs="Arial"/>
          <w:sz w:val="22"/>
          <w:szCs w:val="22"/>
        </w:rPr>
        <w:t xml:space="preserve">relating to </w:t>
      </w:r>
      <w:r w:rsidR="00FB5425" w:rsidRPr="00D828A5">
        <w:rPr>
          <w:rFonts w:ascii="Arial" w:hAnsi="Arial" w:cs="Arial"/>
          <w:sz w:val="22"/>
          <w:szCs w:val="22"/>
        </w:rPr>
        <w:t>any Protected Characteristic under the Equality Act 2010,</w:t>
      </w:r>
      <w:r w:rsidR="009A2B11" w:rsidRPr="00D828A5">
        <w:rPr>
          <w:rFonts w:ascii="Arial" w:hAnsi="Arial" w:cs="Arial"/>
          <w:sz w:val="22"/>
          <w:szCs w:val="22"/>
        </w:rPr>
        <w:t xml:space="preserve"> </w:t>
      </w:r>
      <w:r w:rsidRPr="00D828A5">
        <w:rPr>
          <w:rFonts w:ascii="Arial" w:hAnsi="Arial" w:cs="Arial"/>
          <w:sz w:val="22"/>
          <w:szCs w:val="22"/>
        </w:rPr>
        <w:t xml:space="preserve">or any </w:t>
      </w:r>
      <w:r w:rsidR="0043570F" w:rsidRPr="00D828A5">
        <w:rPr>
          <w:rFonts w:ascii="Arial" w:hAnsi="Arial" w:cs="Arial"/>
          <w:sz w:val="22"/>
          <w:szCs w:val="22"/>
        </w:rPr>
        <w:t>statutory</w:t>
      </w:r>
      <w:r w:rsidRPr="00D828A5">
        <w:rPr>
          <w:rFonts w:ascii="Arial" w:hAnsi="Arial" w:cs="Arial"/>
          <w:sz w:val="22"/>
          <w:szCs w:val="22"/>
        </w:rPr>
        <w:t xml:space="preserve"> modification or re-enactment thereof.</w:t>
      </w:r>
    </w:p>
    <w:p w14:paraId="53E3DF8E" w14:textId="77777777" w:rsidR="008E5B04" w:rsidRPr="00D828A5" w:rsidRDefault="008E5B04" w:rsidP="008E5B04">
      <w:pPr>
        <w:ind w:left="709"/>
        <w:jc w:val="both"/>
        <w:rPr>
          <w:rFonts w:ascii="Arial" w:hAnsi="Arial" w:cs="Arial"/>
          <w:sz w:val="22"/>
          <w:szCs w:val="22"/>
        </w:rPr>
      </w:pPr>
      <w:r w:rsidRPr="00D828A5">
        <w:rPr>
          <w:rFonts w:ascii="Arial" w:hAnsi="Arial" w:cs="Arial"/>
          <w:sz w:val="22"/>
          <w:szCs w:val="22"/>
        </w:rPr>
        <w:tab/>
      </w:r>
    </w:p>
    <w:p w14:paraId="68041B95" w14:textId="77777777" w:rsidR="008E5B04" w:rsidRPr="00D828A5" w:rsidRDefault="00272323" w:rsidP="008E5B04">
      <w:pPr>
        <w:ind w:left="709"/>
        <w:jc w:val="both"/>
        <w:rPr>
          <w:rFonts w:ascii="Arial" w:hAnsi="Arial" w:cs="Arial"/>
          <w:sz w:val="22"/>
          <w:szCs w:val="22"/>
        </w:rPr>
      </w:pPr>
      <w:r>
        <w:rPr>
          <w:rFonts w:ascii="Arial" w:hAnsi="Arial" w:cs="Arial"/>
          <w:sz w:val="22"/>
          <w:szCs w:val="22"/>
        </w:rPr>
        <w:tab/>
      </w:r>
      <w:r w:rsidR="008E5B04" w:rsidRPr="00D828A5">
        <w:rPr>
          <w:rFonts w:ascii="Arial" w:hAnsi="Arial" w:cs="Arial"/>
          <w:sz w:val="22"/>
          <w:szCs w:val="22"/>
        </w:rPr>
        <w:t>The Consultant shall take all reasonable steps to secure the observance of the above clause by all Staff.</w:t>
      </w:r>
    </w:p>
    <w:p w14:paraId="00A30A89" w14:textId="77777777" w:rsidR="009823E9" w:rsidRPr="00D828A5" w:rsidRDefault="00692602" w:rsidP="008E5B04">
      <w:pPr>
        <w:ind w:left="1404" w:hanging="1014"/>
        <w:jc w:val="both"/>
        <w:rPr>
          <w:rFonts w:ascii="Arial" w:hAnsi="Arial" w:cs="Arial"/>
          <w:sz w:val="22"/>
          <w:szCs w:val="22"/>
        </w:rPr>
      </w:pPr>
      <w:r w:rsidRPr="00D828A5">
        <w:rPr>
          <w:rFonts w:ascii="Arial" w:hAnsi="Arial" w:cs="Arial"/>
          <w:sz w:val="22"/>
          <w:szCs w:val="22"/>
        </w:rPr>
        <w:t xml:space="preserve">                    </w:t>
      </w:r>
    </w:p>
    <w:p w14:paraId="09D7D05C" w14:textId="77777777" w:rsidR="002F0FCA" w:rsidRDefault="002F0FCA" w:rsidP="000D5FDC">
      <w:pPr>
        <w:numPr>
          <w:ilvl w:val="0"/>
          <w:numId w:val="5"/>
        </w:numPr>
        <w:jc w:val="both"/>
        <w:rPr>
          <w:rFonts w:ascii="Arial" w:hAnsi="Arial" w:cs="Arial"/>
          <w:sz w:val="22"/>
          <w:szCs w:val="22"/>
        </w:rPr>
      </w:pPr>
      <w:r w:rsidRPr="00D828A5">
        <w:rPr>
          <w:rFonts w:ascii="Arial" w:hAnsi="Arial" w:cs="Arial"/>
          <w:sz w:val="22"/>
          <w:szCs w:val="22"/>
        </w:rPr>
        <w:t xml:space="preserve">    </w:t>
      </w:r>
      <w:r w:rsidR="00272323">
        <w:rPr>
          <w:rFonts w:ascii="Arial" w:hAnsi="Arial" w:cs="Arial"/>
          <w:sz w:val="22"/>
          <w:szCs w:val="22"/>
        </w:rPr>
        <w:tab/>
      </w:r>
      <w:r w:rsidRPr="00272323">
        <w:rPr>
          <w:rFonts w:ascii="Arial" w:hAnsi="Arial" w:cs="Arial"/>
          <w:sz w:val="22"/>
          <w:szCs w:val="22"/>
        </w:rPr>
        <w:t>Anti-Bribery and Anti-Corruption</w:t>
      </w:r>
    </w:p>
    <w:p w14:paraId="376121CE" w14:textId="77777777" w:rsidR="00272323" w:rsidRDefault="00272323" w:rsidP="00272323">
      <w:pPr>
        <w:ind w:left="709"/>
        <w:jc w:val="both"/>
        <w:rPr>
          <w:rFonts w:ascii="Arial" w:hAnsi="Arial" w:cs="Arial"/>
          <w:sz w:val="22"/>
          <w:szCs w:val="22"/>
        </w:rPr>
      </w:pPr>
    </w:p>
    <w:p w14:paraId="245AACA6" w14:textId="77777777" w:rsidR="002F0FCA" w:rsidRDefault="00012B1F" w:rsidP="00272323">
      <w:pPr>
        <w:ind w:left="709"/>
        <w:jc w:val="both"/>
        <w:rPr>
          <w:rFonts w:ascii="Arial" w:hAnsi="Arial" w:cs="Arial"/>
          <w:sz w:val="22"/>
          <w:szCs w:val="22"/>
        </w:rPr>
      </w:pPr>
      <w:r w:rsidRPr="00D828A5">
        <w:rPr>
          <w:rFonts w:ascii="Arial" w:hAnsi="Arial" w:cs="Arial"/>
          <w:sz w:val="22"/>
          <w:szCs w:val="22"/>
        </w:rPr>
        <w:t>The Consultant</w:t>
      </w:r>
      <w:r w:rsidR="002F0FCA" w:rsidRPr="00D828A5">
        <w:rPr>
          <w:rFonts w:ascii="Arial" w:hAnsi="Arial" w:cs="Arial"/>
          <w:sz w:val="22"/>
          <w:szCs w:val="22"/>
        </w:rPr>
        <w:t xml:space="preserve"> shall:</w:t>
      </w:r>
    </w:p>
    <w:p w14:paraId="459E1F24" w14:textId="77777777" w:rsidR="00272323" w:rsidRPr="00D828A5" w:rsidRDefault="00272323" w:rsidP="00272323">
      <w:pPr>
        <w:ind w:left="709"/>
        <w:jc w:val="both"/>
        <w:rPr>
          <w:rFonts w:ascii="Arial" w:hAnsi="Arial" w:cs="Arial"/>
          <w:sz w:val="22"/>
          <w:szCs w:val="22"/>
        </w:rPr>
      </w:pPr>
    </w:p>
    <w:p w14:paraId="5E1D82D1" w14:textId="77777777" w:rsidR="002F0FCA" w:rsidRPr="00D828A5" w:rsidRDefault="002F0FCA" w:rsidP="000D5FDC">
      <w:pPr>
        <w:pStyle w:val="BodyTextIndent"/>
        <w:numPr>
          <w:ilvl w:val="0"/>
          <w:numId w:val="19"/>
        </w:numPr>
        <w:jc w:val="both"/>
        <w:rPr>
          <w:rFonts w:ascii="Arial" w:hAnsi="Arial" w:cs="Arial"/>
          <w:sz w:val="22"/>
          <w:szCs w:val="22"/>
        </w:rPr>
      </w:pPr>
      <w:r w:rsidRPr="00D828A5">
        <w:rPr>
          <w:rFonts w:ascii="Arial" w:hAnsi="Arial" w:cs="Arial"/>
          <w:sz w:val="22"/>
          <w:szCs w:val="22"/>
        </w:rPr>
        <w:t>Comply with all applicable laws, regulations, codes and sanctions relating to anti-bribery and anti-corruption including but not limited to the Bribery Act 2010 ('Relevant Requirements');</w:t>
      </w:r>
    </w:p>
    <w:p w14:paraId="2D30647E" w14:textId="77777777" w:rsidR="002F0FCA" w:rsidRPr="00D828A5" w:rsidRDefault="002F0FCA" w:rsidP="00272323">
      <w:pPr>
        <w:pStyle w:val="BodyTextIndent"/>
        <w:ind w:left="718"/>
        <w:jc w:val="both"/>
        <w:rPr>
          <w:rFonts w:ascii="Arial" w:hAnsi="Arial" w:cs="Arial"/>
          <w:sz w:val="22"/>
          <w:szCs w:val="22"/>
        </w:rPr>
      </w:pPr>
    </w:p>
    <w:p w14:paraId="348C0413" w14:textId="77777777" w:rsidR="002F0FCA" w:rsidRPr="00D828A5" w:rsidRDefault="002F0FCA" w:rsidP="000D5FDC">
      <w:pPr>
        <w:pStyle w:val="BodyTextIndent"/>
        <w:numPr>
          <w:ilvl w:val="0"/>
          <w:numId w:val="19"/>
        </w:numPr>
        <w:jc w:val="both"/>
        <w:rPr>
          <w:rFonts w:ascii="Arial" w:hAnsi="Arial" w:cs="Arial"/>
          <w:sz w:val="22"/>
          <w:szCs w:val="22"/>
        </w:rPr>
      </w:pPr>
      <w:r w:rsidRPr="00D828A5">
        <w:rPr>
          <w:rFonts w:ascii="Arial" w:hAnsi="Arial" w:cs="Arial"/>
          <w:sz w:val="22"/>
          <w:szCs w:val="22"/>
        </w:rPr>
        <w:t>Not engage in any activity, practice or conduct which would constitute an offence under sections 1, 2 or 6 of the Bribery Act 2010 if such activity, practice or conduct had been carried out in the UK;</w:t>
      </w:r>
    </w:p>
    <w:p w14:paraId="7A851F9F" w14:textId="77777777" w:rsidR="002F0FCA" w:rsidRPr="00D828A5" w:rsidRDefault="002F0FCA" w:rsidP="00272323">
      <w:pPr>
        <w:pStyle w:val="BodyTextIndent"/>
        <w:ind w:left="718"/>
        <w:jc w:val="both"/>
        <w:rPr>
          <w:rFonts w:ascii="Arial" w:hAnsi="Arial" w:cs="Arial"/>
          <w:sz w:val="22"/>
          <w:szCs w:val="22"/>
        </w:rPr>
      </w:pPr>
    </w:p>
    <w:p w14:paraId="601B04FB" w14:textId="77777777" w:rsidR="002F0FCA" w:rsidRPr="00D828A5" w:rsidRDefault="002F0FCA" w:rsidP="000D5FDC">
      <w:pPr>
        <w:pStyle w:val="BodyTextIndent"/>
        <w:numPr>
          <w:ilvl w:val="0"/>
          <w:numId w:val="19"/>
        </w:numPr>
        <w:jc w:val="both"/>
        <w:rPr>
          <w:rFonts w:ascii="Arial" w:hAnsi="Arial" w:cs="Arial"/>
          <w:sz w:val="22"/>
          <w:szCs w:val="22"/>
        </w:rPr>
      </w:pPr>
      <w:r w:rsidRPr="00D828A5">
        <w:rPr>
          <w:rFonts w:ascii="Arial" w:hAnsi="Arial" w:cs="Arial"/>
          <w:sz w:val="22"/>
          <w:szCs w:val="22"/>
        </w:rPr>
        <w:t>Have and shall maintain in place throughout the term of this agreement its own policies and procedures, including but not limited to adequate procedures under the Bribery Act 2010, to ensure compliance with the Relevant Requirements and will enforce them where appropriate;</w:t>
      </w:r>
    </w:p>
    <w:p w14:paraId="079AF285" w14:textId="77777777" w:rsidR="002F0FCA" w:rsidRPr="00D828A5" w:rsidRDefault="002F0FCA" w:rsidP="00272323">
      <w:pPr>
        <w:pStyle w:val="BodyTextIndent"/>
        <w:ind w:left="718"/>
        <w:jc w:val="both"/>
        <w:rPr>
          <w:rFonts w:ascii="Arial" w:hAnsi="Arial" w:cs="Arial"/>
          <w:sz w:val="22"/>
          <w:szCs w:val="22"/>
        </w:rPr>
      </w:pPr>
    </w:p>
    <w:p w14:paraId="5E5689EB" w14:textId="77777777" w:rsidR="002F0FCA" w:rsidRPr="00D828A5" w:rsidRDefault="00012B1F" w:rsidP="000D5FDC">
      <w:pPr>
        <w:pStyle w:val="BodyTextIndent"/>
        <w:numPr>
          <w:ilvl w:val="0"/>
          <w:numId w:val="19"/>
        </w:numPr>
        <w:jc w:val="both"/>
        <w:rPr>
          <w:rFonts w:ascii="Arial" w:hAnsi="Arial" w:cs="Arial"/>
          <w:sz w:val="22"/>
          <w:szCs w:val="22"/>
        </w:rPr>
      </w:pPr>
      <w:r w:rsidRPr="00D828A5">
        <w:rPr>
          <w:rFonts w:ascii="Arial" w:hAnsi="Arial" w:cs="Arial"/>
          <w:sz w:val="22"/>
          <w:szCs w:val="22"/>
        </w:rPr>
        <w:t>Immediately notify the University</w:t>
      </w:r>
      <w:r w:rsidR="002F0FCA" w:rsidRPr="00D828A5">
        <w:rPr>
          <w:rFonts w:ascii="Arial" w:hAnsi="Arial" w:cs="Arial"/>
          <w:sz w:val="22"/>
          <w:szCs w:val="22"/>
        </w:rPr>
        <w:t xml:space="preserve"> if a foreign public official becom</w:t>
      </w:r>
      <w:r w:rsidRPr="00D828A5">
        <w:rPr>
          <w:rFonts w:ascii="Arial" w:hAnsi="Arial" w:cs="Arial"/>
          <w:sz w:val="22"/>
          <w:szCs w:val="22"/>
        </w:rPr>
        <w:t>es an officer or employee of the Consultant</w:t>
      </w:r>
      <w:r w:rsidR="002F0FCA" w:rsidRPr="00D828A5">
        <w:rPr>
          <w:rFonts w:ascii="Arial" w:hAnsi="Arial" w:cs="Arial"/>
          <w:sz w:val="22"/>
          <w:szCs w:val="22"/>
        </w:rPr>
        <w:t xml:space="preserve"> or acquires a direct</w:t>
      </w:r>
      <w:r w:rsidRPr="00D828A5">
        <w:rPr>
          <w:rFonts w:ascii="Arial" w:hAnsi="Arial" w:cs="Arial"/>
          <w:sz w:val="22"/>
          <w:szCs w:val="22"/>
        </w:rPr>
        <w:t xml:space="preserve"> or indirect interest in the Consultant (and the Consultant</w:t>
      </w:r>
      <w:r w:rsidR="002F0FCA" w:rsidRPr="00D828A5">
        <w:rPr>
          <w:rFonts w:ascii="Arial" w:hAnsi="Arial" w:cs="Arial"/>
          <w:sz w:val="22"/>
          <w:szCs w:val="22"/>
        </w:rPr>
        <w:t xml:space="preserve"> warrant that it has no foreign public officials as officers, employees or direct or indirect owners at the date of this agreement);</w:t>
      </w:r>
      <w:bookmarkStart w:id="2" w:name="a999191"/>
    </w:p>
    <w:p w14:paraId="38F5DFA7" w14:textId="77777777" w:rsidR="002F0FCA" w:rsidRPr="00D828A5" w:rsidRDefault="002F0FCA" w:rsidP="00272323">
      <w:pPr>
        <w:pStyle w:val="BodyTextIndent"/>
        <w:ind w:left="718"/>
        <w:jc w:val="both"/>
        <w:rPr>
          <w:rFonts w:ascii="Arial" w:hAnsi="Arial" w:cs="Arial"/>
          <w:sz w:val="22"/>
          <w:szCs w:val="22"/>
        </w:rPr>
      </w:pPr>
    </w:p>
    <w:p w14:paraId="4B91D6FE" w14:textId="2C6CD382" w:rsidR="002F0FCA" w:rsidRPr="00D828A5" w:rsidRDefault="002F0FCA" w:rsidP="000D5FDC">
      <w:pPr>
        <w:pStyle w:val="BodyTextIndent"/>
        <w:numPr>
          <w:ilvl w:val="0"/>
          <w:numId w:val="19"/>
        </w:numPr>
        <w:jc w:val="both"/>
        <w:rPr>
          <w:rFonts w:ascii="Arial" w:hAnsi="Arial" w:cs="Arial"/>
          <w:sz w:val="22"/>
          <w:szCs w:val="22"/>
        </w:rPr>
      </w:pPr>
      <w:r w:rsidRPr="00D828A5">
        <w:rPr>
          <w:rFonts w:ascii="Arial" w:hAnsi="Arial" w:cs="Arial"/>
          <w:sz w:val="22"/>
          <w:szCs w:val="22"/>
        </w:rPr>
        <w:t>Ensure that</w:t>
      </w:r>
      <w:r w:rsidR="00012B1F" w:rsidRPr="00D828A5">
        <w:rPr>
          <w:rFonts w:ascii="Arial" w:hAnsi="Arial" w:cs="Arial"/>
          <w:sz w:val="22"/>
          <w:szCs w:val="22"/>
        </w:rPr>
        <w:t xml:space="preserve"> all persons associated with the Consultant</w:t>
      </w:r>
      <w:r w:rsidRPr="00D828A5">
        <w:rPr>
          <w:rFonts w:ascii="Arial" w:hAnsi="Arial" w:cs="Arial"/>
          <w:sz w:val="22"/>
          <w:szCs w:val="22"/>
        </w:rPr>
        <w:t xml:space="preserve"> or other persons who are performing services in connection with this agreement comply with this </w:t>
      </w:r>
      <w:r w:rsidRPr="00272323">
        <w:rPr>
          <w:rFonts w:ascii="Arial" w:hAnsi="Arial" w:cs="Arial"/>
          <w:b/>
          <w:sz w:val="22"/>
          <w:szCs w:val="22"/>
        </w:rPr>
        <w:t xml:space="preserve">Clause </w:t>
      </w:r>
      <w:r w:rsidR="00012B1F" w:rsidRPr="00272323">
        <w:rPr>
          <w:rFonts w:ascii="Arial" w:hAnsi="Arial" w:cs="Arial"/>
          <w:b/>
          <w:sz w:val="22"/>
          <w:szCs w:val="22"/>
        </w:rPr>
        <w:t>1</w:t>
      </w:r>
      <w:r w:rsidR="00FF243C">
        <w:rPr>
          <w:rFonts w:ascii="Arial" w:hAnsi="Arial" w:cs="Arial"/>
          <w:b/>
          <w:sz w:val="22"/>
          <w:szCs w:val="22"/>
        </w:rPr>
        <w:t>8</w:t>
      </w:r>
      <w:r w:rsidRPr="00D828A5">
        <w:rPr>
          <w:rFonts w:ascii="Arial" w:hAnsi="Arial" w:cs="Arial"/>
          <w:sz w:val="22"/>
          <w:szCs w:val="22"/>
        </w:rPr>
        <w:t>; and</w:t>
      </w:r>
      <w:bookmarkEnd w:id="2"/>
    </w:p>
    <w:p w14:paraId="34F1B97F" w14:textId="77777777" w:rsidR="002F0FCA" w:rsidRPr="00D828A5" w:rsidRDefault="002F0FCA" w:rsidP="00272323">
      <w:pPr>
        <w:pStyle w:val="BodyTextIndent"/>
        <w:ind w:left="718"/>
        <w:jc w:val="both"/>
        <w:rPr>
          <w:rFonts w:ascii="Arial" w:hAnsi="Arial" w:cs="Arial"/>
          <w:sz w:val="22"/>
          <w:szCs w:val="22"/>
        </w:rPr>
      </w:pPr>
    </w:p>
    <w:p w14:paraId="38661434" w14:textId="77777777" w:rsidR="002F0FCA" w:rsidRDefault="00012B1F" w:rsidP="000D5FDC">
      <w:pPr>
        <w:pStyle w:val="BodyTextIndent"/>
        <w:numPr>
          <w:ilvl w:val="0"/>
          <w:numId w:val="19"/>
        </w:numPr>
        <w:jc w:val="both"/>
        <w:rPr>
          <w:rFonts w:ascii="Arial" w:hAnsi="Arial" w:cs="Arial"/>
          <w:sz w:val="22"/>
          <w:szCs w:val="22"/>
        </w:rPr>
      </w:pPr>
      <w:r w:rsidRPr="00D828A5">
        <w:rPr>
          <w:rFonts w:ascii="Arial" w:hAnsi="Arial" w:cs="Arial"/>
          <w:sz w:val="22"/>
          <w:szCs w:val="22"/>
        </w:rPr>
        <w:t>The Consultant</w:t>
      </w:r>
      <w:r w:rsidR="002F0FCA" w:rsidRPr="00D828A5">
        <w:rPr>
          <w:rFonts w:ascii="Arial" w:hAnsi="Arial" w:cs="Arial"/>
          <w:sz w:val="22"/>
          <w:szCs w:val="22"/>
        </w:rPr>
        <w:t xml:space="preserve"> shall provide such support</w:t>
      </w:r>
      <w:r w:rsidRPr="00D828A5">
        <w:rPr>
          <w:rFonts w:ascii="Arial" w:hAnsi="Arial" w:cs="Arial"/>
          <w:sz w:val="22"/>
          <w:szCs w:val="22"/>
        </w:rPr>
        <w:t>ing evidence of compliance as the University</w:t>
      </w:r>
      <w:r w:rsidR="002F0FCA" w:rsidRPr="00D828A5">
        <w:rPr>
          <w:rFonts w:ascii="Arial" w:hAnsi="Arial" w:cs="Arial"/>
          <w:sz w:val="22"/>
          <w:szCs w:val="22"/>
        </w:rPr>
        <w:t xml:space="preserve"> may reasonably request.</w:t>
      </w:r>
    </w:p>
    <w:p w14:paraId="3F21EB47" w14:textId="77777777" w:rsidR="00272323" w:rsidRDefault="00272323" w:rsidP="00272323">
      <w:pPr>
        <w:pStyle w:val="ListParagraph"/>
        <w:rPr>
          <w:rFonts w:ascii="Arial" w:hAnsi="Arial" w:cs="Arial"/>
          <w:sz w:val="22"/>
          <w:szCs w:val="22"/>
        </w:rPr>
      </w:pPr>
    </w:p>
    <w:p w14:paraId="134BDB36" w14:textId="651FC142" w:rsidR="002F0FCA" w:rsidRPr="00D828A5" w:rsidRDefault="002F0FCA" w:rsidP="00272323">
      <w:pPr>
        <w:pStyle w:val="Heading2"/>
        <w:spacing w:after="240"/>
        <w:ind w:left="709" w:hanging="709"/>
        <w:jc w:val="both"/>
        <w:rPr>
          <w:rFonts w:ascii="Arial" w:hAnsi="Arial" w:cs="Arial"/>
          <w:b w:val="0"/>
          <w:sz w:val="22"/>
          <w:szCs w:val="22"/>
        </w:rPr>
      </w:pPr>
      <w:r w:rsidRPr="00D828A5">
        <w:rPr>
          <w:rFonts w:ascii="Arial" w:hAnsi="Arial" w:cs="Arial"/>
          <w:b w:val="0"/>
          <w:sz w:val="22"/>
          <w:szCs w:val="22"/>
          <w:lang w:eastAsia="en-GB"/>
        </w:rPr>
        <w:tab/>
      </w:r>
      <w:r w:rsidRPr="00D828A5">
        <w:rPr>
          <w:rFonts w:ascii="Arial" w:hAnsi="Arial" w:cs="Arial"/>
          <w:b w:val="0"/>
          <w:sz w:val="22"/>
          <w:szCs w:val="22"/>
        </w:rPr>
        <w:t xml:space="preserve">For the purpose of this </w:t>
      </w:r>
      <w:r w:rsidR="00012B1F" w:rsidRPr="00D828A5">
        <w:rPr>
          <w:rFonts w:ascii="Arial" w:hAnsi="Arial" w:cs="Arial"/>
          <w:sz w:val="22"/>
          <w:szCs w:val="22"/>
        </w:rPr>
        <w:t>Clause 1</w:t>
      </w:r>
      <w:r w:rsidR="00FF243C">
        <w:rPr>
          <w:rFonts w:ascii="Arial" w:hAnsi="Arial" w:cs="Arial"/>
          <w:sz w:val="22"/>
          <w:szCs w:val="22"/>
        </w:rPr>
        <w:t>8</w:t>
      </w:r>
      <w:r w:rsidRPr="00D828A5">
        <w:rPr>
          <w:rFonts w:ascii="Arial" w:hAnsi="Arial" w:cs="Arial"/>
          <w:b w:val="0"/>
          <w:sz w:val="22"/>
          <w:szCs w:val="22"/>
        </w:rPr>
        <w:t xml:space="preserve">, the meaning of adequate procedures and foreign public official and whether a person is associated with another person shall be determined in accordance with section 7(2) of the Bribery Act 2010 (and any guidance issued under section 9 of that Act), sections 6(5) and 6(6) of that Act and section 8 of that Act respectively. For the purposes of this </w:t>
      </w:r>
      <w:r w:rsidR="00012B1F" w:rsidRPr="00D828A5">
        <w:rPr>
          <w:rFonts w:ascii="Arial" w:hAnsi="Arial" w:cs="Arial"/>
          <w:sz w:val="22"/>
          <w:szCs w:val="22"/>
        </w:rPr>
        <w:t>Clause 1</w:t>
      </w:r>
      <w:r w:rsidR="00FF243C">
        <w:rPr>
          <w:rFonts w:ascii="Arial" w:hAnsi="Arial" w:cs="Arial"/>
          <w:sz w:val="22"/>
          <w:szCs w:val="22"/>
        </w:rPr>
        <w:t>8</w:t>
      </w:r>
      <w:r w:rsidRPr="00D828A5">
        <w:rPr>
          <w:rFonts w:ascii="Arial" w:hAnsi="Arial" w:cs="Arial"/>
          <w:b w:val="0"/>
          <w:sz w:val="22"/>
          <w:szCs w:val="22"/>
        </w:rPr>
        <w:t xml:space="preserve"> a person associated with</w:t>
      </w:r>
      <w:r w:rsidR="00012B1F" w:rsidRPr="00D828A5">
        <w:rPr>
          <w:rFonts w:ascii="Arial" w:hAnsi="Arial" w:cs="Arial"/>
          <w:b w:val="0"/>
          <w:sz w:val="22"/>
          <w:szCs w:val="22"/>
        </w:rPr>
        <w:t xml:space="preserve"> the Consultant</w:t>
      </w:r>
      <w:r w:rsidRPr="00D828A5">
        <w:rPr>
          <w:rFonts w:ascii="Arial" w:hAnsi="Arial" w:cs="Arial"/>
          <w:b w:val="0"/>
          <w:sz w:val="22"/>
          <w:szCs w:val="22"/>
        </w:rPr>
        <w:t xml:space="preserve"> includes but is not limited to any subcontractor.</w:t>
      </w:r>
    </w:p>
    <w:p w14:paraId="602566FB" w14:textId="06DDB619" w:rsidR="002F0FCA" w:rsidRPr="00D828A5" w:rsidRDefault="002F0FCA" w:rsidP="00272323">
      <w:pPr>
        <w:pStyle w:val="Level2"/>
        <w:numPr>
          <w:ilvl w:val="0"/>
          <w:numId w:val="0"/>
        </w:numPr>
        <w:spacing w:line="240" w:lineRule="auto"/>
        <w:ind w:left="720" w:firstLine="6"/>
        <w:rPr>
          <w:rFonts w:ascii="Arial" w:hAnsi="Arial" w:cs="Arial"/>
          <w:sz w:val="22"/>
          <w:szCs w:val="22"/>
        </w:rPr>
      </w:pPr>
      <w:r w:rsidRPr="00D828A5">
        <w:rPr>
          <w:rFonts w:ascii="Arial" w:hAnsi="Arial" w:cs="Arial"/>
          <w:sz w:val="22"/>
          <w:szCs w:val="22"/>
        </w:rPr>
        <w:t xml:space="preserve">In the event of any breach of this </w:t>
      </w:r>
      <w:r w:rsidR="00012B1F" w:rsidRPr="00D828A5">
        <w:rPr>
          <w:rFonts w:ascii="Arial" w:hAnsi="Arial" w:cs="Arial"/>
          <w:b/>
          <w:sz w:val="22"/>
          <w:szCs w:val="22"/>
        </w:rPr>
        <w:t>Clause 1</w:t>
      </w:r>
      <w:r w:rsidR="00FF243C">
        <w:rPr>
          <w:rFonts w:ascii="Arial" w:hAnsi="Arial" w:cs="Arial"/>
          <w:b/>
          <w:sz w:val="22"/>
          <w:szCs w:val="22"/>
        </w:rPr>
        <w:t>8</w:t>
      </w:r>
      <w:r w:rsidRPr="00D828A5">
        <w:rPr>
          <w:rFonts w:ascii="Arial" w:hAnsi="Arial" w:cs="Arial"/>
          <w:b/>
          <w:sz w:val="22"/>
          <w:szCs w:val="22"/>
        </w:rPr>
        <w:t xml:space="preserve"> </w:t>
      </w:r>
      <w:r w:rsidR="00012B1F" w:rsidRPr="00D828A5">
        <w:rPr>
          <w:rFonts w:ascii="Arial" w:hAnsi="Arial" w:cs="Arial"/>
          <w:sz w:val="22"/>
          <w:szCs w:val="22"/>
        </w:rPr>
        <w:t>by the Consultant</w:t>
      </w:r>
      <w:r w:rsidRPr="00D828A5">
        <w:rPr>
          <w:rFonts w:ascii="Arial" w:hAnsi="Arial" w:cs="Arial"/>
          <w:sz w:val="22"/>
          <w:szCs w:val="22"/>
        </w:rPr>
        <w:t xml:space="preserve"> or by anyone employed by it or acting on its beha</w:t>
      </w:r>
      <w:r w:rsidR="00012B1F" w:rsidRPr="00D828A5">
        <w:rPr>
          <w:rFonts w:ascii="Arial" w:hAnsi="Arial" w:cs="Arial"/>
          <w:sz w:val="22"/>
          <w:szCs w:val="22"/>
        </w:rPr>
        <w:t>lf (whether with or without the Consultant’s</w:t>
      </w:r>
      <w:r w:rsidRPr="00D828A5">
        <w:rPr>
          <w:rFonts w:ascii="Arial" w:hAnsi="Arial" w:cs="Arial"/>
          <w:sz w:val="22"/>
          <w:szCs w:val="22"/>
        </w:rPr>
        <w:t xml:space="preserve"> knowledge):</w:t>
      </w:r>
    </w:p>
    <w:p w14:paraId="15EC8626" w14:textId="77777777" w:rsidR="002F0FCA" w:rsidRDefault="00012B1F" w:rsidP="000D5FDC">
      <w:pPr>
        <w:pStyle w:val="BodyTextIndent"/>
        <w:numPr>
          <w:ilvl w:val="0"/>
          <w:numId w:val="20"/>
        </w:numPr>
        <w:jc w:val="both"/>
        <w:rPr>
          <w:rFonts w:ascii="Arial" w:hAnsi="Arial" w:cs="Arial"/>
          <w:sz w:val="22"/>
          <w:szCs w:val="22"/>
        </w:rPr>
      </w:pPr>
      <w:r w:rsidRPr="00D828A5">
        <w:rPr>
          <w:rFonts w:ascii="Arial" w:hAnsi="Arial" w:cs="Arial"/>
          <w:sz w:val="22"/>
          <w:szCs w:val="22"/>
        </w:rPr>
        <w:lastRenderedPageBreak/>
        <w:tab/>
        <w:t>The Consultant shall immediately give the University</w:t>
      </w:r>
      <w:r w:rsidR="002F0FCA" w:rsidRPr="00D828A5">
        <w:rPr>
          <w:rFonts w:ascii="Arial" w:hAnsi="Arial" w:cs="Arial"/>
          <w:sz w:val="22"/>
          <w:szCs w:val="22"/>
        </w:rPr>
        <w:t xml:space="preserve"> full details of any such breach an</w:t>
      </w:r>
      <w:r w:rsidRPr="00D828A5">
        <w:rPr>
          <w:rFonts w:ascii="Arial" w:hAnsi="Arial" w:cs="Arial"/>
          <w:sz w:val="22"/>
          <w:szCs w:val="22"/>
        </w:rPr>
        <w:t>d shall co</w:t>
      </w:r>
      <w:r w:rsidRPr="00D828A5">
        <w:rPr>
          <w:rFonts w:ascii="Arial" w:hAnsi="Arial" w:cs="Arial"/>
          <w:sz w:val="22"/>
          <w:szCs w:val="22"/>
        </w:rPr>
        <w:noBreakHyphen/>
        <w:t>operate fully with the University</w:t>
      </w:r>
      <w:r w:rsidR="002F0FCA" w:rsidRPr="00D828A5">
        <w:rPr>
          <w:rFonts w:ascii="Arial" w:hAnsi="Arial" w:cs="Arial"/>
          <w:sz w:val="22"/>
          <w:szCs w:val="22"/>
        </w:rPr>
        <w:t xml:space="preserve"> in disclosing in</w:t>
      </w:r>
      <w:r w:rsidRPr="00D828A5">
        <w:rPr>
          <w:rFonts w:ascii="Arial" w:hAnsi="Arial" w:cs="Arial"/>
          <w:sz w:val="22"/>
          <w:szCs w:val="22"/>
        </w:rPr>
        <w:t>formation and documents which the University</w:t>
      </w:r>
      <w:r w:rsidR="002F0FCA" w:rsidRPr="00D828A5">
        <w:rPr>
          <w:rFonts w:ascii="Arial" w:hAnsi="Arial" w:cs="Arial"/>
          <w:sz w:val="22"/>
          <w:szCs w:val="22"/>
        </w:rPr>
        <w:t xml:space="preserve"> may request; and/or</w:t>
      </w:r>
    </w:p>
    <w:p w14:paraId="2DE326EA" w14:textId="77777777" w:rsidR="00544C4D" w:rsidRPr="00D828A5" w:rsidRDefault="00544C4D" w:rsidP="00544C4D">
      <w:pPr>
        <w:pStyle w:val="BodyTextIndent"/>
        <w:ind w:left="718"/>
        <w:jc w:val="both"/>
        <w:rPr>
          <w:rFonts w:ascii="Arial" w:hAnsi="Arial" w:cs="Arial"/>
          <w:sz w:val="22"/>
          <w:szCs w:val="22"/>
        </w:rPr>
      </w:pPr>
    </w:p>
    <w:p w14:paraId="7E58A0F1" w14:textId="77777777" w:rsidR="002F0FCA" w:rsidRDefault="00012B1F" w:rsidP="000D5FDC">
      <w:pPr>
        <w:pStyle w:val="BodyTextIndent"/>
        <w:numPr>
          <w:ilvl w:val="0"/>
          <w:numId w:val="20"/>
        </w:numPr>
        <w:jc w:val="both"/>
        <w:rPr>
          <w:rFonts w:ascii="Arial" w:hAnsi="Arial" w:cs="Arial"/>
          <w:sz w:val="22"/>
          <w:szCs w:val="22"/>
        </w:rPr>
      </w:pPr>
      <w:r w:rsidRPr="00D828A5">
        <w:rPr>
          <w:rFonts w:ascii="Arial" w:hAnsi="Arial" w:cs="Arial"/>
          <w:sz w:val="22"/>
          <w:szCs w:val="22"/>
        </w:rPr>
        <w:t>The University</w:t>
      </w:r>
      <w:r w:rsidR="002F0FCA" w:rsidRPr="00D828A5">
        <w:rPr>
          <w:rFonts w:ascii="Arial" w:hAnsi="Arial" w:cs="Arial"/>
          <w:sz w:val="22"/>
          <w:szCs w:val="22"/>
        </w:rPr>
        <w:t xml:space="preserve"> shall (without prejudice to any of its rights or remedies under this agreement or otherwise) be entitled by notice in writing to terminate this agreement immediately; and</w:t>
      </w:r>
    </w:p>
    <w:p w14:paraId="292337C3" w14:textId="77777777" w:rsidR="00544C4D" w:rsidRPr="00D828A5" w:rsidRDefault="00544C4D" w:rsidP="00544C4D">
      <w:pPr>
        <w:pStyle w:val="BodyTextIndent"/>
        <w:ind w:left="718"/>
        <w:jc w:val="both"/>
        <w:rPr>
          <w:rFonts w:ascii="Arial" w:hAnsi="Arial" w:cs="Arial"/>
          <w:sz w:val="22"/>
          <w:szCs w:val="22"/>
        </w:rPr>
      </w:pPr>
    </w:p>
    <w:p w14:paraId="471EF135" w14:textId="77777777" w:rsidR="002F0FCA" w:rsidRPr="00D828A5" w:rsidRDefault="00012B1F" w:rsidP="000D5FDC">
      <w:pPr>
        <w:pStyle w:val="BodyTextIndent"/>
        <w:numPr>
          <w:ilvl w:val="0"/>
          <w:numId w:val="20"/>
        </w:numPr>
        <w:jc w:val="both"/>
        <w:rPr>
          <w:rFonts w:ascii="Arial" w:hAnsi="Arial" w:cs="Arial"/>
          <w:sz w:val="22"/>
          <w:szCs w:val="22"/>
        </w:rPr>
      </w:pPr>
      <w:r w:rsidRPr="00D828A5">
        <w:rPr>
          <w:rFonts w:ascii="Arial" w:hAnsi="Arial" w:cs="Arial"/>
          <w:sz w:val="22"/>
          <w:szCs w:val="22"/>
        </w:rPr>
        <w:t>The Consultant</w:t>
      </w:r>
      <w:r w:rsidR="002F0FCA" w:rsidRPr="00D828A5">
        <w:rPr>
          <w:rFonts w:ascii="Arial" w:hAnsi="Arial" w:cs="Arial"/>
          <w:sz w:val="22"/>
          <w:szCs w:val="22"/>
        </w:rPr>
        <w:t xml:space="preserve"> shall be liable for</w:t>
      </w:r>
      <w:r w:rsidRPr="00D828A5">
        <w:rPr>
          <w:rFonts w:ascii="Arial" w:hAnsi="Arial" w:cs="Arial"/>
          <w:sz w:val="22"/>
          <w:szCs w:val="22"/>
        </w:rPr>
        <w:t xml:space="preserve"> and shall indemnify and keep the University</w:t>
      </w:r>
      <w:r w:rsidR="002F0FCA" w:rsidRPr="00D828A5">
        <w:rPr>
          <w:rFonts w:ascii="Arial" w:hAnsi="Arial" w:cs="Arial"/>
          <w:sz w:val="22"/>
          <w:szCs w:val="22"/>
        </w:rPr>
        <w:t xml:space="preserve"> indemnified in respect of any and all loss resulting from such termination.</w:t>
      </w:r>
    </w:p>
    <w:p w14:paraId="09184F08" w14:textId="77777777" w:rsidR="00544C4D" w:rsidRDefault="00544C4D" w:rsidP="00544C4D">
      <w:pPr>
        <w:pStyle w:val="Level2"/>
        <w:numPr>
          <w:ilvl w:val="0"/>
          <w:numId w:val="0"/>
        </w:numPr>
        <w:spacing w:after="0" w:line="240" w:lineRule="auto"/>
        <w:rPr>
          <w:rFonts w:ascii="Arial" w:hAnsi="Arial" w:cs="Arial"/>
          <w:sz w:val="22"/>
          <w:szCs w:val="22"/>
        </w:rPr>
      </w:pPr>
    </w:p>
    <w:p w14:paraId="049C920B" w14:textId="77777777" w:rsidR="002F0FCA" w:rsidRPr="00D828A5" w:rsidRDefault="00544C4D" w:rsidP="002F0FCA">
      <w:pPr>
        <w:pStyle w:val="Level2"/>
        <w:numPr>
          <w:ilvl w:val="0"/>
          <w:numId w:val="0"/>
        </w:numPr>
        <w:spacing w:line="240" w:lineRule="auto"/>
        <w:rPr>
          <w:rFonts w:ascii="Arial" w:hAnsi="Arial" w:cs="Arial"/>
          <w:sz w:val="22"/>
          <w:szCs w:val="22"/>
        </w:rPr>
      </w:pPr>
      <w:r>
        <w:rPr>
          <w:rFonts w:ascii="Arial" w:hAnsi="Arial" w:cs="Arial"/>
          <w:sz w:val="22"/>
          <w:szCs w:val="22"/>
        </w:rPr>
        <w:tab/>
      </w:r>
      <w:r w:rsidR="002F0FCA" w:rsidRPr="00D828A5">
        <w:rPr>
          <w:rFonts w:ascii="Arial" w:hAnsi="Arial" w:cs="Arial"/>
          <w:sz w:val="22"/>
          <w:szCs w:val="22"/>
        </w:rPr>
        <w:t>In any dispute, difference or question arising in respect of:</w:t>
      </w:r>
    </w:p>
    <w:p w14:paraId="059B62F4" w14:textId="25B414FF" w:rsidR="002F0FCA" w:rsidRDefault="002F0FCA" w:rsidP="000D5FDC">
      <w:pPr>
        <w:pStyle w:val="BodyTextIndent"/>
        <w:numPr>
          <w:ilvl w:val="0"/>
          <w:numId w:val="21"/>
        </w:numPr>
        <w:jc w:val="both"/>
        <w:rPr>
          <w:rFonts w:ascii="Arial" w:hAnsi="Arial" w:cs="Arial"/>
          <w:sz w:val="22"/>
          <w:szCs w:val="22"/>
        </w:rPr>
      </w:pPr>
      <w:r w:rsidRPr="00D828A5">
        <w:rPr>
          <w:rFonts w:ascii="Arial" w:hAnsi="Arial" w:cs="Arial"/>
          <w:sz w:val="22"/>
          <w:szCs w:val="22"/>
        </w:rPr>
        <w:t xml:space="preserve">The interpretation of this </w:t>
      </w:r>
      <w:r w:rsidRPr="00544C4D">
        <w:rPr>
          <w:rFonts w:ascii="Arial" w:hAnsi="Arial" w:cs="Arial"/>
          <w:b/>
          <w:sz w:val="22"/>
          <w:szCs w:val="22"/>
        </w:rPr>
        <w:t xml:space="preserve">Clause </w:t>
      </w:r>
      <w:r w:rsidR="00012B1F" w:rsidRPr="00544C4D">
        <w:rPr>
          <w:rFonts w:ascii="Arial" w:hAnsi="Arial" w:cs="Arial"/>
          <w:b/>
          <w:sz w:val="22"/>
          <w:szCs w:val="22"/>
        </w:rPr>
        <w:t>1</w:t>
      </w:r>
      <w:r w:rsidR="00FF243C">
        <w:rPr>
          <w:rFonts w:ascii="Arial" w:hAnsi="Arial" w:cs="Arial"/>
          <w:b/>
          <w:sz w:val="22"/>
          <w:szCs w:val="22"/>
        </w:rPr>
        <w:t>8</w:t>
      </w:r>
      <w:r w:rsidRPr="00D828A5">
        <w:rPr>
          <w:rFonts w:ascii="Arial" w:hAnsi="Arial" w:cs="Arial"/>
          <w:sz w:val="22"/>
          <w:szCs w:val="22"/>
        </w:rPr>
        <w:t>; or</w:t>
      </w:r>
    </w:p>
    <w:p w14:paraId="352FCB89" w14:textId="77777777" w:rsidR="00544C4D" w:rsidRPr="00D828A5" w:rsidRDefault="00544C4D" w:rsidP="00544C4D">
      <w:pPr>
        <w:pStyle w:val="BodyTextIndent"/>
        <w:ind w:left="718"/>
        <w:jc w:val="both"/>
        <w:rPr>
          <w:rFonts w:ascii="Arial" w:hAnsi="Arial" w:cs="Arial"/>
          <w:sz w:val="22"/>
          <w:szCs w:val="22"/>
        </w:rPr>
      </w:pPr>
    </w:p>
    <w:p w14:paraId="05A016A6" w14:textId="77777777" w:rsidR="002F0FCA" w:rsidRDefault="00012B1F" w:rsidP="000D5FDC">
      <w:pPr>
        <w:pStyle w:val="BodyTextIndent"/>
        <w:numPr>
          <w:ilvl w:val="0"/>
          <w:numId w:val="21"/>
        </w:numPr>
        <w:jc w:val="both"/>
        <w:rPr>
          <w:rFonts w:ascii="Arial" w:hAnsi="Arial" w:cs="Arial"/>
          <w:sz w:val="22"/>
          <w:szCs w:val="22"/>
        </w:rPr>
      </w:pPr>
      <w:r w:rsidRPr="00D828A5">
        <w:rPr>
          <w:rFonts w:ascii="Arial" w:hAnsi="Arial" w:cs="Arial"/>
          <w:sz w:val="22"/>
          <w:szCs w:val="22"/>
        </w:rPr>
        <w:t>The right of the University</w:t>
      </w:r>
      <w:r w:rsidR="002F0FCA" w:rsidRPr="00D828A5">
        <w:rPr>
          <w:rFonts w:ascii="Arial" w:hAnsi="Arial" w:cs="Arial"/>
          <w:sz w:val="22"/>
          <w:szCs w:val="22"/>
        </w:rPr>
        <w:t xml:space="preserve"> to terminate this agreement; or</w:t>
      </w:r>
    </w:p>
    <w:p w14:paraId="6991838B" w14:textId="77777777" w:rsidR="00544C4D" w:rsidRPr="00D828A5" w:rsidRDefault="00544C4D" w:rsidP="00544C4D">
      <w:pPr>
        <w:pStyle w:val="BodyTextIndent"/>
        <w:ind w:left="718"/>
        <w:jc w:val="both"/>
        <w:rPr>
          <w:rFonts w:ascii="Arial" w:hAnsi="Arial" w:cs="Arial"/>
          <w:sz w:val="22"/>
          <w:szCs w:val="22"/>
        </w:rPr>
      </w:pPr>
    </w:p>
    <w:p w14:paraId="0E704FE7" w14:textId="77777777" w:rsidR="009A2B11" w:rsidRDefault="002F0FCA" w:rsidP="000D5FDC">
      <w:pPr>
        <w:pStyle w:val="BodyTextIndent"/>
        <w:numPr>
          <w:ilvl w:val="0"/>
          <w:numId w:val="21"/>
        </w:numPr>
        <w:jc w:val="both"/>
        <w:rPr>
          <w:rFonts w:ascii="Arial" w:hAnsi="Arial" w:cs="Arial"/>
          <w:sz w:val="22"/>
          <w:szCs w:val="22"/>
        </w:rPr>
      </w:pPr>
      <w:r w:rsidRPr="00D828A5">
        <w:rPr>
          <w:rFonts w:ascii="Arial" w:hAnsi="Arial" w:cs="Arial"/>
          <w:sz w:val="22"/>
          <w:szCs w:val="22"/>
        </w:rPr>
        <w:t>The amount or value of any gift, consideration or commission</w:t>
      </w:r>
      <w:r w:rsidR="009A2B11" w:rsidRPr="00D828A5">
        <w:rPr>
          <w:rFonts w:ascii="Arial" w:hAnsi="Arial" w:cs="Arial"/>
          <w:sz w:val="22"/>
          <w:szCs w:val="22"/>
        </w:rPr>
        <w:t xml:space="preserve"> </w:t>
      </w:r>
    </w:p>
    <w:p w14:paraId="05B613AF" w14:textId="77777777" w:rsidR="00544C4D" w:rsidRPr="00D828A5" w:rsidRDefault="00544C4D" w:rsidP="00544C4D">
      <w:pPr>
        <w:pStyle w:val="BodyTextIndent"/>
        <w:ind w:left="718"/>
        <w:jc w:val="both"/>
        <w:rPr>
          <w:rFonts w:ascii="Arial" w:hAnsi="Arial" w:cs="Arial"/>
          <w:sz w:val="22"/>
          <w:szCs w:val="22"/>
        </w:rPr>
      </w:pPr>
    </w:p>
    <w:p w14:paraId="351DCDFB" w14:textId="77777777" w:rsidR="002F0FCA" w:rsidRPr="00D828A5" w:rsidRDefault="009A2B11" w:rsidP="00544C4D">
      <w:pPr>
        <w:pStyle w:val="Level2"/>
        <w:numPr>
          <w:ilvl w:val="0"/>
          <w:numId w:val="0"/>
        </w:numPr>
        <w:spacing w:line="240" w:lineRule="auto"/>
        <w:ind w:left="718"/>
        <w:rPr>
          <w:rFonts w:ascii="Arial" w:hAnsi="Arial" w:cs="Arial"/>
          <w:sz w:val="22"/>
          <w:szCs w:val="22"/>
        </w:rPr>
      </w:pPr>
      <w:r w:rsidRPr="00D828A5">
        <w:rPr>
          <w:rFonts w:ascii="Arial" w:hAnsi="Arial" w:cs="Arial"/>
          <w:sz w:val="22"/>
          <w:szCs w:val="22"/>
        </w:rPr>
        <w:t>T</w:t>
      </w:r>
      <w:r w:rsidR="00012B1F" w:rsidRPr="00D828A5">
        <w:rPr>
          <w:rFonts w:ascii="Arial" w:hAnsi="Arial" w:cs="Arial"/>
          <w:sz w:val="22"/>
          <w:szCs w:val="22"/>
        </w:rPr>
        <w:t xml:space="preserve">he decision of the </w:t>
      </w:r>
      <w:r w:rsidR="0043570F" w:rsidRPr="00D828A5">
        <w:rPr>
          <w:rFonts w:ascii="Arial" w:hAnsi="Arial" w:cs="Arial"/>
          <w:sz w:val="22"/>
          <w:szCs w:val="22"/>
        </w:rPr>
        <w:t>University</w:t>
      </w:r>
      <w:r w:rsidR="002F0FCA" w:rsidRPr="00D828A5">
        <w:rPr>
          <w:rFonts w:ascii="Arial" w:hAnsi="Arial" w:cs="Arial"/>
          <w:sz w:val="22"/>
          <w:szCs w:val="22"/>
        </w:rPr>
        <w:t xml:space="preserve"> shall be final and conclusive.</w:t>
      </w:r>
    </w:p>
    <w:p w14:paraId="5373F2DE" w14:textId="77777777" w:rsidR="00404A7C" w:rsidRDefault="00544C4D" w:rsidP="000D5FDC">
      <w:pPr>
        <w:numPr>
          <w:ilvl w:val="0"/>
          <w:numId w:val="5"/>
        </w:numPr>
        <w:jc w:val="both"/>
        <w:rPr>
          <w:rFonts w:ascii="Arial" w:hAnsi="Arial" w:cs="Arial"/>
          <w:sz w:val="22"/>
          <w:szCs w:val="22"/>
        </w:rPr>
      </w:pPr>
      <w:r>
        <w:rPr>
          <w:rFonts w:ascii="Arial" w:hAnsi="Arial" w:cs="Arial"/>
          <w:sz w:val="22"/>
          <w:szCs w:val="22"/>
        </w:rPr>
        <w:tab/>
      </w:r>
      <w:r w:rsidR="00404A7C">
        <w:rPr>
          <w:rFonts w:ascii="Arial" w:hAnsi="Arial" w:cs="Arial"/>
          <w:sz w:val="22"/>
          <w:szCs w:val="22"/>
        </w:rPr>
        <w:t>Anti-Slavery and Human Trafficking Laws</w:t>
      </w:r>
    </w:p>
    <w:p w14:paraId="223922F0" w14:textId="77777777" w:rsidR="00404A7C" w:rsidRDefault="00404A7C" w:rsidP="00404A7C">
      <w:pPr>
        <w:ind w:left="1078"/>
        <w:jc w:val="both"/>
        <w:rPr>
          <w:rFonts w:ascii="Arial" w:hAnsi="Arial" w:cs="Arial"/>
          <w:sz w:val="22"/>
          <w:szCs w:val="22"/>
        </w:rPr>
      </w:pPr>
    </w:p>
    <w:p w14:paraId="04FE276F" w14:textId="77777777" w:rsidR="00404A7C" w:rsidRDefault="00404A7C" w:rsidP="00404A7C">
      <w:pPr>
        <w:numPr>
          <w:ilvl w:val="1"/>
          <w:numId w:val="5"/>
        </w:numPr>
        <w:ind w:left="709" w:hanging="425"/>
        <w:jc w:val="both"/>
        <w:rPr>
          <w:rFonts w:ascii="Arial" w:hAnsi="Arial" w:cs="Arial"/>
          <w:sz w:val="22"/>
          <w:szCs w:val="22"/>
        </w:rPr>
      </w:pPr>
      <w:r>
        <w:rPr>
          <w:rFonts w:ascii="Arial" w:hAnsi="Arial" w:cs="Arial"/>
          <w:sz w:val="22"/>
          <w:szCs w:val="22"/>
        </w:rPr>
        <w:t xml:space="preserve">In performing obligations under this Contract, the </w:t>
      </w:r>
      <w:r w:rsidR="0077164A">
        <w:rPr>
          <w:rFonts w:ascii="Arial" w:hAnsi="Arial" w:cs="Arial"/>
          <w:sz w:val="22"/>
          <w:szCs w:val="22"/>
        </w:rPr>
        <w:t>Consultant</w:t>
      </w:r>
      <w:r>
        <w:rPr>
          <w:rFonts w:ascii="Arial" w:hAnsi="Arial" w:cs="Arial"/>
          <w:sz w:val="22"/>
          <w:szCs w:val="22"/>
        </w:rPr>
        <w:t xml:space="preserve"> shall:</w:t>
      </w:r>
    </w:p>
    <w:p w14:paraId="253B836D" w14:textId="77777777" w:rsidR="001A1306" w:rsidRDefault="001A1306" w:rsidP="001A1306">
      <w:pPr>
        <w:ind w:left="709"/>
        <w:jc w:val="both"/>
        <w:rPr>
          <w:rFonts w:ascii="Arial" w:hAnsi="Arial" w:cs="Arial"/>
          <w:sz w:val="22"/>
          <w:szCs w:val="22"/>
        </w:rPr>
      </w:pPr>
    </w:p>
    <w:p w14:paraId="772DA59D" w14:textId="77777777" w:rsidR="001A1306" w:rsidRDefault="001A1306" w:rsidP="00404A7C">
      <w:pPr>
        <w:numPr>
          <w:ilvl w:val="2"/>
          <w:numId w:val="5"/>
        </w:numPr>
        <w:ind w:hanging="380"/>
        <w:jc w:val="both"/>
        <w:rPr>
          <w:rFonts w:ascii="Arial" w:hAnsi="Arial" w:cs="Arial"/>
          <w:sz w:val="22"/>
          <w:szCs w:val="22"/>
        </w:rPr>
      </w:pPr>
      <w:r>
        <w:rPr>
          <w:rFonts w:ascii="Arial" w:hAnsi="Arial" w:cs="Arial"/>
          <w:sz w:val="22"/>
          <w:szCs w:val="22"/>
        </w:rPr>
        <w:t>comply with all applicable anti-slavery and human trafficking laws, statutes, regulations and codes from time to time in force including but not limited to the Modern Slavery Act 2015;</w:t>
      </w:r>
    </w:p>
    <w:p w14:paraId="2D378101" w14:textId="77777777" w:rsidR="001A1306" w:rsidRDefault="001A1306" w:rsidP="001A1306">
      <w:pPr>
        <w:ind w:left="1798"/>
        <w:jc w:val="both"/>
        <w:rPr>
          <w:rFonts w:ascii="Arial" w:hAnsi="Arial" w:cs="Arial"/>
          <w:sz w:val="22"/>
          <w:szCs w:val="22"/>
        </w:rPr>
      </w:pPr>
    </w:p>
    <w:p w14:paraId="455CDEB3" w14:textId="77777777" w:rsidR="001A1306" w:rsidRDefault="001A1306" w:rsidP="00404A7C">
      <w:pPr>
        <w:numPr>
          <w:ilvl w:val="2"/>
          <w:numId w:val="5"/>
        </w:numPr>
        <w:ind w:hanging="380"/>
        <w:jc w:val="both"/>
        <w:rPr>
          <w:rFonts w:ascii="Arial" w:hAnsi="Arial" w:cs="Arial"/>
          <w:sz w:val="22"/>
          <w:szCs w:val="22"/>
        </w:rPr>
      </w:pPr>
      <w:r>
        <w:rPr>
          <w:rFonts w:ascii="Arial" w:hAnsi="Arial" w:cs="Arial"/>
          <w:sz w:val="22"/>
          <w:szCs w:val="22"/>
        </w:rPr>
        <w:t>not engage in any activity, practice or conduct that would constitute an offence under sections 1, 2 or 4 of the Modern Slavery Act 2015;</w:t>
      </w:r>
    </w:p>
    <w:p w14:paraId="16D862FB" w14:textId="77777777" w:rsidR="001A1306" w:rsidRDefault="001A1306" w:rsidP="001A1306">
      <w:pPr>
        <w:pStyle w:val="ListParagraph"/>
        <w:rPr>
          <w:rFonts w:ascii="Arial" w:hAnsi="Arial" w:cs="Arial"/>
          <w:sz w:val="22"/>
          <w:szCs w:val="22"/>
        </w:rPr>
      </w:pPr>
    </w:p>
    <w:p w14:paraId="0659E485" w14:textId="7B936C62" w:rsidR="001A1306" w:rsidRPr="001A1306" w:rsidRDefault="001A1306" w:rsidP="00404A7C">
      <w:pPr>
        <w:numPr>
          <w:ilvl w:val="2"/>
          <w:numId w:val="5"/>
        </w:numPr>
        <w:ind w:hanging="380"/>
        <w:jc w:val="both"/>
        <w:rPr>
          <w:rFonts w:ascii="Arial" w:hAnsi="Arial" w:cs="Arial"/>
          <w:sz w:val="22"/>
          <w:szCs w:val="22"/>
        </w:rPr>
      </w:pPr>
      <w:r>
        <w:rPr>
          <w:rFonts w:ascii="Arial" w:hAnsi="Arial" w:cs="Arial"/>
          <w:sz w:val="22"/>
          <w:szCs w:val="22"/>
        </w:rPr>
        <w:t xml:space="preserve">include </w:t>
      </w:r>
      <w:r w:rsidRPr="00607957">
        <w:rPr>
          <w:rFonts w:ascii="Arial" w:hAnsi="Arial" w:cs="Arial"/>
          <w:sz w:val="22"/>
        </w:rPr>
        <w:t xml:space="preserve">in contracts with </w:t>
      </w:r>
      <w:r>
        <w:rPr>
          <w:rFonts w:ascii="Arial" w:hAnsi="Arial" w:cs="Arial"/>
          <w:sz w:val="22"/>
        </w:rPr>
        <w:t>their</w:t>
      </w:r>
      <w:r w:rsidRPr="00607957">
        <w:rPr>
          <w:rFonts w:ascii="Arial" w:hAnsi="Arial" w:cs="Arial"/>
          <w:sz w:val="22"/>
        </w:rPr>
        <w:t xml:space="preserve"> direct subcontractors and suppliers provisions which are least as onerous as those set out in this Clause</w:t>
      </w:r>
      <w:r>
        <w:rPr>
          <w:rFonts w:ascii="Arial" w:hAnsi="Arial" w:cs="Arial"/>
          <w:sz w:val="22"/>
        </w:rPr>
        <w:t xml:space="preserve"> </w:t>
      </w:r>
      <w:r w:rsidR="0060510C">
        <w:rPr>
          <w:rFonts w:ascii="Arial" w:hAnsi="Arial" w:cs="Arial"/>
          <w:sz w:val="22"/>
        </w:rPr>
        <w:t>19</w:t>
      </w:r>
      <w:r>
        <w:rPr>
          <w:rFonts w:ascii="Arial" w:hAnsi="Arial" w:cs="Arial"/>
          <w:sz w:val="22"/>
        </w:rPr>
        <w:t>;</w:t>
      </w:r>
    </w:p>
    <w:p w14:paraId="41A071AC" w14:textId="77777777" w:rsidR="001A1306" w:rsidRDefault="001A1306" w:rsidP="00753AB3">
      <w:pPr>
        <w:pStyle w:val="ListParagraph"/>
        <w:rPr>
          <w:rFonts w:ascii="Arial" w:hAnsi="Arial" w:cs="Arial"/>
          <w:sz w:val="22"/>
          <w:szCs w:val="22"/>
        </w:rPr>
      </w:pPr>
    </w:p>
    <w:p w14:paraId="4335A588" w14:textId="77777777" w:rsidR="00404A7C" w:rsidRDefault="001A1306" w:rsidP="00404A7C">
      <w:pPr>
        <w:numPr>
          <w:ilvl w:val="2"/>
          <w:numId w:val="5"/>
        </w:numPr>
        <w:ind w:hanging="380"/>
        <w:jc w:val="both"/>
        <w:rPr>
          <w:rFonts w:ascii="Arial" w:hAnsi="Arial" w:cs="Arial"/>
          <w:sz w:val="22"/>
          <w:szCs w:val="22"/>
        </w:rPr>
      </w:pPr>
      <w:r>
        <w:rPr>
          <w:rFonts w:ascii="Arial" w:hAnsi="Arial" w:cs="Arial"/>
          <w:sz w:val="22"/>
          <w:szCs w:val="22"/>
        </w:rPr>
        <w:t xml:space="preserve">notify </w:t>
      </w:r>
      <w:r>
        <w:rPr>
          <w:rFonts w:ascii="Arial" w:hAnsi="Arial" w:cs="Arial"/>
          <w:sz w:val="22"/>
        </w:rPr>
        <w:t>the University</w:t>
      </w:r>
      <w:r w:rsidRPr="00607957">
        <w:rPr>
          <w:rFonts w:ascii="Arial" w:hAnsi="Arial" w:cs="Arial"/>
          <w:sz w:val="22"/>
        </w:rPr>
        <w:t xml:space="preserve"> as soon as </w:t>
      </w:r>
      <w:r>
        <w:rPr>
          <w:rFonts w:ascii="Arial" w:hAnsi="Arial" w:cs="Arial"/>
          <w:sz w:val="22"/>
        </w:rPr>
        <w:t>they</w:t>
      </w:r>
      <w:r w:rsidRPr="00607957">
        <w:rPr>
          <w:rFonts w:ascii="Arial" w:hAnsi="Arial" w:cs="Arial"/>
          <w:sz w:val="22"/>
        </w:rPr>
        <w:t xml:space="preserve"> become aware of any actual or suspected slavery or human trafficking in a supply chain which has a connection with this</w:t>
      </w:r>
      <w:r w:rsidR="00404A7C">
        <w:rPr>
          <w:rFonts w:ascii="Arial" w:hAnsi="Arial" w:cs="Arial"/>
          <w:sz w:val="22"/>
          <w:szCs w:val="22"/>
        </w:rPr>
        <w:t xml:space="preserve"> </w:t>
      </w:r>
      <w:r w:rsidR="00753AB3">
        <w:rPr>
          <w:rFonts w:ascii="Arial" w:hAnsi="Arial" w:cs="Arial"/>
          <w:sz w:val="22"/>
          <w:szCs w:val="22"/>
        </w:rPr>
        <w:t>Contract; and</w:t>
      </w:r>
    </w:p>
    <w:p w14:paraId="7C1C2845" w14:textId="77777777" w:rsidR="00753AB3" w:rsidRDefault="00753AB3" w:rsidP="00753AB3">
      <w:pPr>
        <w:pStyle w:val="ListParagraph"/>
        <w:rPr>
          <w:rFonts w:ascii="Arial" w:hAnsi="Arial" w:cs="Arial"/>
          <w:sz w:val="22"/>
          <w:szCs w:val="22"/>
        </w:rPr>
      </w:pPr>
    </w:p>
    <w:p w14:paraId="5F41E569" w14:textId="437B7509" w:rsidR="00753AB3" w:rsidRPr="00753AB3" w:rsidRDefault="00753AB3" w:rsidP="00404A7C">
      <w:pPr>
        <w:numPr>
          <w:ilvl w:val="2"/>
          <w:numId w:val="5"/>
        </w:numPr>
        <w:ind w:hanging="380"/>
        <w:jc w:val="both"/>
        <w:rPr>
          <w:rFonts w:ascii="Arial" w:hAnsi="Arial" w:cs="Arial"/>
          <w:sz w:val="22"/>
          <w:szCs w:val="22"/>
        </w:rPr>
      </w:pPr>
      <w:proofErr w:type="gramStart"/>
      <w:r>
        <w:rPr>
          <w:rFonts w:ascii="Arial" w:hAnsi="Arial" w:cs="Arial"/>
          <w:sz w:val="22"/>
          <w:szCs w:val="22"/>
        </w:rPr>
        <w:t>maintain</w:t>
      </w:r>
      <w:proofErr w:type="gramEnd"/>
      <w:r>
        <w:rPr>
          <w:rFonts w:ascii="Arial" w:hAnsi="Arial" w:cs="Arial"/>
          <w:sz w:val="22"/>
          <w:szCs w:val="22"/>
        </w:rPr>
        <w:t xml:space="preserve"> </w:t>
      </w:r>
      <w:r w:rsidRPr="00607957">
        <w:rPr>
          <w:rFonts w:ascii="Arial" w:hAnsi="Arial" w:cs="Arial"/>
          <w:sz w:val="22"/>
        </w:rPr>
        <w:t xml:space="preserve">a complete set of records to trace the supply chain of all </w:t>
      </w:r>
      <w:r>
        <w:rPr>
          <w:rFonts w:ascii="Arial" w:hAnsi="Arial" w:cs="Arial"/>
          <w:sz w:val="22"/>
        </w:rPr>
        <w:t xml:space="preserve">Services </w:t>
      </w:r>
      <w:r w:rsidRPr="00607957">
        <w:rPr>
          <w:rFonts w:ascii="Arial" w:hAnsi="Arial" w:cs="Arial"/>
          <w:sz w:val="22"/>
        </w:rPr>
        <w:t xml:space="preserve"> provided to </w:t>
      </w:r>
      <w:r>
        <w:rPr>
          <w:rFonts w:ascii="Arial" w:hAnsi="Arial" w:cs="Arial"/>
          <w:sz w:val="22"/>
        </w:rPr>
        <w:t>the University</w:t>
      </w:r>
      <w:r w:rsidRPr="00607957">
        <w:rPr>
          <w:rFonts w:ascii="Arial" w:hAnsi="Arial" w:cs="Arial"/>
          <w:sz w:val="22"/>
        </w:rPr>
        <w:t xml:space="preserve"> in connection with this Contact, and permit </w:t>
      </w:r>
      <w:r>
        <w:rPr>
          <w:rFonts w:ascii="Arial" w:hAnsi="Arial" w:cs="Arial"/>
          <w:sz w:val="22"/>
        </w:rPr>
        <w:t>the University</w:t>
      </w:r>
      <w:r w:rsidRPr="00607957">
        <w:rPr>
          <w:rFonts w:ascii="Arial" w:hAnsi="Arial" w:cs="Arial"/>
          <w:sz w:val="22"/>
        </w:rPr>
        <w:t xml:space="preserve"> and </w:t>
      </w:r>
      <w:r>
        <w:rPr>
          <w:rFonts w:ascii="Arial" w:hAnsi="Arial" w:cs="Arial"/>
          <w:sz w:val="22"/>
        </w:rPr>
        <w:t>their</w:t>
      </w:r>
      <w:r w:rsidRPr="00607957">
        <w:rPr>
          <w:rFonts w:ascii="Arial" w:hAnsi="Arial" w:cs="Arial"/>
          <w:sz w:val="22"/>
        </w:rPr>
        <w:t xml:space="preserve"> third party representatives to inspect </w:t>
      </w:r>
      <w:r>
        <w:rPr>
          <w:rFonts w:ascii="Arial" w:hAnsi="Arial" w:cs="Arial"/>
          <w:sz w:val="22"/>
        </w:rPr>
        <w:t xml:space="preserve">the </w:t>
      </w:r>
      <w:r w:rsidR="0077164A">
        <w:rPr>
          <w:rFonts w:ascii="Arial" w:hAnsi="Arial" w:cs="Arial"/>
          <w:sz w:val="22"/>
        </w:rPr>
        <w:t>Consultant</w:t>
      </w:r>
      <w:r w:rsidR="0060510C">
        <w:rPr>
          <w:rFonts w:ascii="Arial" w:hAnsi="Arial" w:cs="Arial"/>
          <w:sz w:val="22"/>
        </w:rPr>
        <w:t>’</w:t>
      </w:r>
      <w:r w:rsidR="0077164A">
        <w:rPr>
          <w:rFonts w:ascii="Arial" w:hAnsi="Arial" w:cs="Arial"/>
          <w:sz w:val="22"/>
        </w:rPr>
        <w:t>s</w:t>
      </w:r>
      <w:r w:rsidRPr="00607957">
        <w:rPr>
          <w:rFonts w:ascii="Arial" w:hAnsi="Arial" w:cs="Arial"/>
          <w:sz w:val="22"/>
        </w:rPr>
        <w:t xml:space="preserve"> premises, records, and to meet with </w:t>
      </w:r>
      <w:r>
        <w:rPr>
          <w:rFonts w:ascii="Arial" w:hAnsi="Arial" w:cs="Arial"/>
          <w:sz w:val="22"/>
        </w:rPr>
        <w:t xml:space="preserve">the </w:t>
      </w:r>
      <w:r w:rsidR="0077164A">
        <w:rPr>
          <w:rFonts w:ascii="Arial" w:hAnsi="Arial" w:cs="Arial"/>
          <w:sz w:val="22"/>
        </w:rPr>
        <w:t>Consultant’s</w:t>
      </w:r>
      <w:r w:rsidRPr="00607957">
        <w:rPr>
          <w:rFonts w:ascii="Arial" w:hAnsi="Arial" w:cs="Arial"/>
          <w:sz w:val="22"/>
        </w:rPr>
        <w:t xml:space="preserve"> personnel to audit compliance with obligations under this Clause</w:t>
      </w:r>
      <w:r>
        <w:rPr>
          <w:rFonts w:ascii="Arial" w:hAnsi="Arial" w:cs="Arial"/>
          <w:sz w:val="22"/>
        </w:rPr>
        <w:t xml:space="preserve"> </w:t>
      </w:r>
      <w:r w:rsidR="0060510C">
        <w:rPr>
          <w:rFonts w:ascii="Arial" w:hAnsi="Arial" w:cs="Arial"/>
          <w:sz w:val="22"/>
        </w:rPr>
        <w:t>19</w:t>
      </w:r>
      <w:r>
        <w:rPr>
          <w:rFonts w:ascii="Arial" w:hAnsi="Arial" w:cs="Arial"/>
          <w:sz w:val="22"/>
        </w:rPr>
        <w:t>.</w:t>
      </w:r>
    </w:p>
    <w:p w14:paraId="7E0AE134" w14:textId="77777777" w:rsidR="00753AB3" w:rsidRDefault="00753AB3" w:rsidP="00753AB3">
      <w:pPr>
        <w:pStyle w:val="ListParagraph"/>
        <w:rPr>
          <w:rFonts w:ascii="Arial" w:hAnsi="Arial" w:cs="Arial"/>
          <w:sz w:val="22"/>
          <w:szCs w:val="22"/>
        </w:rPr>
      </w:pPr>
    </w:p>
    <w:p w14:paraId="026E95F5" w14:textId="43B1A759" w:rsidR="00753AB3" w:rsidRDefault="00753AB3" w:rsidP="00753AB3">
      <w:pPr>
        <w:numPr>
          <w:ilvl w:val="1"/>
          <w:numId w:val="5"/>
        </w:numPr>
        <w:ind w:left="709" w:hanging="425"/>
        <w:jc w:val="both"/>
        <w:rPr>
          <w:rFonts w:ascii="Arial" w:hAnsi="Arial" w:cs="Arial"/>
          <w:sz w:val="22"/>
          <w:szCs w:val="22"/>
        </w:rPr>
      </w:pPr>
      <w:r>
        <w:rPr>
          <w:rFonts w:ascii="Arial" w:hAnsi="Arial" w:cs="Arial"/>
          <w:sz w:val="22"/>
          <w:szCs w:val="22"/>
        </w:rPr>
        <w:t xml:space="preserve">The </w:t>
      </w:r>
      <w:r w:rsidR="0077164A">
        <w:rPr>
          <w:rFonts w:ascii="Arial" w:hAnsi="Arial" w:cs="Arial"/>
          <w:sz w:val="22"/>
          <w:szCs w:val="22"/>
        </w:rPr>
        <w:t>Consultant</w:t>
      </w:r>
      <w:r>
        <w:rPr>
          <w:rFonts w:ascii="Arial" w:hAnsi="Arial" w:cs="Arial"/>
          <w:sz w:val="22"/>
          <w:szCs w:val="22"/>
        </w:rPr>
        <w:t xml:space="preserve"> warrants and represents that, at the date of entering the Contract, </w:t>
      </w:r>
      <w:r w:rsidR="0060510C">
        <w:rPr>
          <w:rFonts w:ascii="Arial" w:hAnsi="Arial" w:cs="Arial"/>
          <w:sz w:val="22"/>
          <w:szCs w:val="22"/>
        </w:rPr>
        <w:t>it</w:t>
      </w:r>
      <w:r w:rsidR="00AA3EAE">
        <w:rPr>
          <w:rFonts w:ascii="Arial" w:hAnsi="Arial" w:cs="Arial"/>
          <w:sz w:val="22"/>
          <w:szCs w:val="22"/>
        </w:rPr>
        <w:t xml:space="preserve"> has</w:t>
      </w:r>
      <w:r>
        <w:rPr>
          <w:rFonts w:ascii="Arial" w:hAnsi="Arial" w:cs="Arial"/>
          <w:sz w:val="22"/>
          <w:szCs w:val="22"/>
        </w:rPr>
        <w:t xml:space="preserve"> not been convicted of any offence involving slavery or human trafficking; nor </w:t>
      </w:r>
      <w:r w:rsidR="0060510C">
        <w:rPr>
          <w:rFonts w:ascii="Arial" w:hAnsi="Arial" w:cs="Arial"/>
          <w:sz w:val="22"/>
          <w:szCs w:val="22"/>
        </w:rPr>
        <w:t>has it</w:t>
      </w:r>
      <w:r>
        <w:rPr>
          <w:rFonts w:ascii="Arial" w:hAnsi="Arial" w:cs="Arial"/>
          <w:sz w:val="22"/>
          <w:szCs w:val="22"/>
        </w:rPr>
        <w:t xml:space="preserve"> been the subject of any investigation, inquiry or enforcement proceedings regarding any offence or alleged offence of or in connection with slavery or human trafficking.</w:t>
      </w:r>
    </w:p>
    <w:p w14:paraId="677B9A77" w14:textId="77777777" w:rsidR="00753AB3" w:rsidRDefault="00753AB3" w:rsidP="00753AB3">
      <w:pPr>
        <w:ind w:left="709"/>
        <w:jc w:val="both"/>
        <w:rPr>
          <w:rFonts w:ascii="Arial" w:hAnsi="Arial" w:cs="Arial"/>
          <w:sz w:val="22"/>
          <w:szCs w:val="22"/>
        </w:rPr>
      </w:pPr>
    </w:p>
    <w:p w14:paraId="0BE1A57F" w14:textId="2837C4C6" w:rsidR="00753AB3" w:rsidRDefault="00AA58A3" w:rsidP="00753AB3">
      <w:pPr>
        <w:numPr>
          <w:ilvl w:val="1"/>
          <w:numId w:val="5"/>
        </w:numPr>
        <w:ind w:left="709" w:hanging="425"/>
        <w:jc w:val="both"/>
        <w:rPr>
          <w:rFonts w:ascii="Arial" w:hAnsi="Arial" w:cs="Arial"/>
          <w:sz w:val="22"/>
          <w:szCs w:val="22"/>
        </w:rPr>
      </w:pPr>
      <w:r>
        <w:rPr>
          <w:rFonts w:ascii="Arial" w:hAnsi="Arial" w:cs="Arial"/>
          <w:sz w:val="22"/>
          <w:szCs w:val="22"/>
        </w:rPr>
        <w:t>The University may (without prejudice to any of its rights or remedies under this Contract</w:t>
      </w:r>
      <w:r w:rsidR="00CA7843">
        <w:rPr>
          <w:rFonts w:ascii="Arial" w:hAnsi="Arial" w:cs="Arial"/>
          <w:sz w:val="22"/>
          <w:szCs w:val="22"/>
        </w:rPr>
        <w:t xml:space="preserve"> or otherwise) terminate this Contract with immediate effect by giving notice to the </w:t>
      </w:r>
      <w:r w:rsidR="0077164A">
        <w:rPr>
          <w:rFonts w:ascii="Arial" w:hAnsi="Arial" w:cs="Arial"/>
          <w:sz w:val="22"/>
          <w:szCs w:val="22"/>
        </w:rPr>
        <w:t>Consultant</w:t>
      </w:r>
      <w:r w:rsidR="004932E2">
        <w:rPr>
          <w:rFonts w:ascii="Arial" w:hAnsi="Arial" w:cs="Arial"/>
          <w:sz w:val="22"/>
          <w:szCs w:val="22"/>
        </w:rPr>
        <w:t xml:space="preserve"> if the </w:t>
      </w:r>
      <w:r w:rsidR="0077164A">
        <w:rPr>
          <w:rFonts w:ascii="Arial" w:hAnsi="Arial" w:cs="Arial"/>
          <w:sz w:val="22"/>
          <w:szCs w:val="22"/>
        </w:rPr>
        <w:t>Consultant</w:t>
      </w:r>
      <w:r w:rsidR="004932E2">
        <w:rPr>
          <w:rFonts w:ascii="Arial" w:hAnsi="Arial" w:cs="Arial"/>
          <w:sz w:val="22"/>
          <w:szCs w:val="22"/>
        </w:rPr>
        <w:t xml:space="preserve"> commits a breach of this Clause 1</w:t>
      </w:r>
      <w:r w:rsidR="00FF243C">
        <w:rPr>
          <w:rFonts w:ascii="Arial" w:hAnsi="Arial" w:cs="Arial"/>
          <w:sz w:val="22"/>
          <w:szCs w:val="22"/>
        </w:rPr>
        <w:t>9</w:t>
      </w:r>
      <w:r w:rsidR="004932E2">
        <w:rPr>
          <w:rFonts w:ascii="Arial" w:hAnsi="Arial" w:cs="Arial"/>
          <w:sz w:val="22"/>
          <w:szCs w:val="22"/>
        </w:rPr>
        <w:t xml:space="preserve">. The </w:t>
      </w:r>
      <w:r w:rsidR="0077164A">
        <w:rPr>
          <w:rFonts w:ascii="Arial" w:hAnsi="Arial" w:cs="Arial"/>
          <w:sz w:val="22"/>
          <w:szCs w:val="22"/>
        </w:rPr>
        <w:t>Consultant</w:t>
      </w:r>
      <w:r w:rsidR="004932E2">
        <w:rPr>
          <w:rFonts w:ascii="Arial" w:hAnsi="Arial" w:cs="Arial"/>
          <w:sz w:val="22"/>
          <w:szCs w:val="22"/>
        </w:rPr>
        <w:t xml:space="preserve"> shall be liable for and </w:t>
      </w:r>
      <w:r w:rsidR="004932E2">
        <w:rPr>
          <w:rFonts w:ascii="Arial" w:hAnsi="Arial" w:cs="Arial"/>
          <w:sz w:val="22"/>
          <w:szCs w:val="22"/>
        </w:rPr>
        <w:lastRenderedPageBreak/>
        <w:t xml:space="preserve">indemnify and keep the University indemnified </w:t>
      </w:r>
      <w:r w:rsidR="0060510C">
        <w:rPr>
          <w:rFonts w:ascii="Arial" w:hAnsi="Arial" w:cs="Arial"/>
          <w:sz w:val="22"/>
          <w:szCs w:val="22"/>
        </w:rPr>
        <w:t>in</w:t>
      </w:r>
      <w:r w:rsidR="004932E2">
        <w:rPr>
          <w:rFonts w:ascii="Arial" w:hAnsi="Arial" w:cs="Arial"/>
          <w:sz w:val="22"/>
          <w:szCs w:val="22"/>
        </w:rPr>
        <w:t xml:space="preserve"> respect of any and all loss resulting from such termination.</w:t>
      </w:r>
    </w:p>
    <w:p w14:paraId="6A96B095" w14:textId="77777777" w:rsidR="00753AB3" w:rsidRDefault="00753AB3" w:rsidP="00753AB3">
      <w:pPr>
        <w:ind w:left="709"/>
        <w:jc w:val="both"/>
        <w:rPr>
          <w:rFonts w:ascii="Arial" w:hAnsi="Arial" w:cs="Arial"/>
          <w:sz w:val="22"/>
          <w:szCs w:val="22"/>
        </w:rPr>
      </w:pPr>
    </w:p>
    <w:p w14:paraId="32012DDB" w14:textId="77777777" w:rsidR="0077164A" w:rsidRDefault="0077164A" w:rsidP="000D5FDC">
      <w:pPr>
        <w:numPr>
          <w:ilvl w:val="0"/>
          <w:numId w:val="5"/>
        </w:numPr>
        <w:jc w:val="both"/>
        <w:rPr>
          <w:rFonts w:ascii="Arial" w:hAnsi="Arial" w:cs="Arial"/>
          <w:sz w:val="22"/>
          <w:szCs w:val="22"/>
        </w:rPr>
      </w:pPr>
      <w:r>
        <w:rPr>
          <w:rFonts w:ascii="Arial" w:hAnsi="Arial" w:cs="Arial"/>
          <w:sz w:val="22"/>
          <w:szCs w:val="22"/>
        </w:rPr>
        <w:t>Prevent Duty</w:t>
      </w:r>
    </w:p>
    <w:p w14:paraId="7248E959" w14:textId="77777777" w:rsidR="0077164A" w:rsidRDefault="0077164A" w:rsidP="0077164A">
      <w:pPr>
        <w:ind w:left="1078"/>
        <w:jc w:val="both"/>
        <w:rPr>
          <w:rFonts w:ascii="Arial" w:hAnsi="Arial" w:cs="Arial"/>
          <w:sz w:val="22"/>
          <w:szCs w:val="22"/>
        </w:rPr>
      </w:pPr>
    </w:p>
    <w:p w14:paraId="722CDD69" w14:textId="77777777" w:rsidR="0077164A" w:rsidRDefault="0077164A" w:rsidP="0077164A">
      <w:pPr>
        <w:numPr>
          <w:ilvl w:val="1"/>
          <w:numId w:val="5"/>
        </w:numPr>
        <w:jc w:val="both"/>
        <w:rPr>
          <w:rFonts w:ascii="Arial" w:hAnsi="Arial" w:cs="Arial"/>
          <w:sz w:val="22"/>
          <w:szCs w:val="22"/>
        </w:rPr>
      </w:pPr>
      <w:r>
        <w:rPr>
          <w:rFonts w:ascii="Arial" w:hAnsi="Arial" w:cs="Arial"/>
          <w:sz w:val="22"/>
          <w:szCs w:val="22"/>
        </w:rPr>
        <w:t xml:space="preserve">“Prevent Duty” shall mean the University’s duty under the Counter-Terrorism and Security Act 2015 to have due regard </w:t>
      </w:r>
      <w:proofErr w:type="spellStart"/>
      <w:proofErr w:type="gramStart"/>
      <w:r>
        <w:rPr>
          <w:rFonts w:ascii="Arial" w:hAnsi="Arial" w:cs="Arial"/>
          <w:sz w:val="22"/>
          <w:szCs w:val="22"/>
        </w:rPr>
        <w:t>ot</w:t>
      </w:r>
      <w:proofErr w:type="spellEnd"/>
      <w:proofErr w:type="gramEnd"/>
      <w:r>
        <w:rPr>
          <w:rFonts w:ascii="Arial" w:hAnsi="Arial" w:cs="Arial"/>
          <w:sz w:val="22"/>
          <w:szCs w:val="22"/>
        </w:rPr>
        <w:t xml:space="preserve"> the need to prevent people from being drawn into terrorism.</w:t>
      </w:r>
    </w:p>
    <w:p w14:paraId="3E36FC81" w14:textId="77777777" w:rsidR="0077164A" w:rsidRDefault="0077164A" w:rsidP="000B52F3">
      <w:pPr>
        <w:ind w:left="1078"/>
        <w:jc w:val="both"/>
        <w:rPr>
          <w:rFonts w:ascii="Arial" w:hAnsi="Arial" w:cs="Arial"/>
          <w:sz w:val="22"/>
          <w:szCs w:val="22"/>
        </w:rPr>
      </w:pPr>
    </w:p>
    <w:p w14:paraId="5E81C856" w14:textId="77777777" w:rsidR="000B52F3" w:rsidRDefault="00902C25" w:rsidP="000B52F3">
      <w:pPr>
        <w:numPr>
          <w:ilvl w:val="1"/>
          <w:numId w:val="5"/>
        </w:numPr>
        <w:jc w:val="both"/>
        <w:rPr>
          <w:rFonts w:ascii="Arial" w:hAnsi="Arial" w:cs="Arial"/>
          <w:sz w:val="22"/>
          <w:szCs w:val="22"/>
        </w:rPr>
      </w:pPr>
      <w:r>
        <w:rPr>
          <w:rFonts w:ascii="Arial" w:hAnsi="Arial" w:cs="Arial"/>
          <w:sz w:val="22"/>
          <w:szCs w:val="22"/>
        </w:rPr>
        <w:t xml:space="preserve">The Consultant shall at all times have due regard to the University’s obligations in relation </w:t>
      </w:r>
      <w:proofErr w:type="spellStart"/>
      <w:proofErr w:type="gramStart"/>
      <w:r>
        <w:rPr>
          <w:rFonts w:ascii="Arial" w:hAnsi="Arial" w:cs="Arial"/>
          <w:sz w:val="22"/>
          <w:szCs w:val="22"/>
        </w:rPr>
        <w:t>ot</w:t>
      </w:r>
      <w:proofErr w:type="spellEnd"/>
      <w:proofErr w:type="gramEnd"/>
      <w:r>
        <w:rPr>
          <w:rFonts w:ascii="Arial" w:hAnsi="Arial" w:cs="Arial"/>
          <w:sz w:val="22"/>
          <w:szCs w:val="22"/>
        </w:rPr>
        <w:t xml:space="preserve"> the Prevent Duty and provide the University with such information and assistance as it may reasonably require to satisfy those obligations</w:t>
      </w:r>
      <w:r w:rsidR="000B52F3">
        <w:rPr>
          <w:rFonts w:ascii="Arial" w:hAnsi="Arial" w:cs="Arial"/>
          <w:sz w:val="22"/>
          <w:szCs w:val="22"/>
        </w:rPr>
        <w:t>.</w:t>
      </w:r>
    </w:p>
    <w:p w14:paraId="33EF8587" w14:textId="77777777" w:rsidR="000B52F3" w:rsidRDefault="000B52F3" w:rsidP="000B52F3">
      <w:pPr>
        <w:pStyle w:val="ListParagraph"/>
        <w:rPr>
          <w:rFonts w:ascii="Arial" w:hAnsi="Arial" w:cs="Arial"/>
          <w:sz w:val="22"/>
          <w:szCs w:val="22"/>
        </w:rPr>
      </w:pPr>
    </w:p>
    <w:p w14:paraId="06E2504E" w14:textId="77777777" w:rsidR="0077164A" w:rsidRDefault="000B52F3" w:rsidP="000B52F3">
      <w:pPr>
        <w:numPr>
          <w:ilvl w:val="1"/>
          <w:numId w:val="5"/>
        </w:numPr>
        <w:jc w:val="both"/>
        <w:rPr>
          <w:rFonts w:ascii="Arial" w:hAnsi="Arial" w:cs="Arial"/>
          <w:sz w:val="22"/>
          <w:szCs w:val="22"/>
        </w:rPr>
      </w:pPr>
      <w:r>
        <w:rPr>
          <w:rFonts w:ascii="Arial" w:hAnsi="Arial" w:cs="Arial"/>
          <w:sz w:val="22"/>
          <w:szCs w:val="22"/>
        </w:rPr>
        <w:t>Where the University requests so, the Consultant must implement a policy on the Prevent Duty and ensure any personnel engaged in the provision of the Services are sufficiently trained to ensure the University’s obligations relating to the Prevent Duty are upheld.</w:t>
      </w:r>
    </w:p>
    <w:p w14:paraId="332F8605" w14:textId="77777777" w:rsidR="0060510C" w:rsidRDefault="0060510C" w:rsidP="00AA3EAE">
      <w:pPr>
        <w:jc w:val="both"/>
        <w:rPr>
          <w:rFonts w:ascii="Arial" w:hAnsi="Arial" w:cs="Arial"/>
          <w:sz w:val="22"/>
          <w:szCs w:val="22"/>
        </w:rPr>
      </w:pPr>
    </w:p>
    <w:p w14:paraId="413544CF" w14:textId="77777777" w:rsidR="00E978F6" w:rsidRPr="00D828A5" w:rsidRDefault="00E978F6" w:rsidP="000D5FDC">
      <w:pPr>
        <w:numPr>
          <w:ilvl w:val="0"/>
          <w:numId w:val="5"/>
        </w:numPr>
        <w:jc w:val="both"/>
        <w:rPr>
          <w:rFonts w:ascii="Arial" w:hAnsi="Arial" w:cs="Arial"/>
          <w:sz w:val="22"/>
          <w:szCs w:val="22"/>
        </w:rPr>
      </w:pPr>
      <w:r w:rsidRPr="00544C4D">
        <w:rPr>
          <w:rFonts w:ascii="Arial" w:hAnsi="Arial" w:cs="Arial"/>
          <w:sz w:val="22"/>
          <w:szCs w:val="22"/>
        </w:rPr>
        <w:t>Law</w:t>
      </w:r>
    </w:p>
    <w:p w14:paraId="339D8E9E" w14:textId="77777777" w:rsidR="00E978F6" w:rsidRPr="00D828A5" w:rsidRDefault="00E978F6">
      <w:pPr>
        <w:jc w:val="both"/>
        <w:rPr>
          <w:rFonts w:ascii="Arial" w:hAnsi="Arial" w:cs="Arial"/>
          <w:sz w:val="22"/>
          <w:szCs w:val="22"/>
        </w:rPr>
      </w:pPr>
    </w:p>
    <w:p w14:paraId="3E751FEF" w14:textId="77777777" w:rsidR="00E978F6" w:rsidRPr="00D828A5" w:rsidRDefault="00E978F6" w:rsidP="000D5FDC">
      <w:pPr>
        <w:pStyle w:val="BodyTextIndent"/>
        <w:numPr>
          <w:ilvl w:val="0"/>
          <w:numId w:val="22"/>
        </w:numPr>
        <w:jc w:val="both"/>
        <w:rPr>
          <w:rFonts w:ascii="Arial" w:hAnsi="Arial" w:cs="Arial"/>
          <w:sz w:val="22"/>
          <w:szCs w:val="22"/>
        </w:rPr>
      </w:pPr>
      <w:r w:rsidRPr="00D828A5">
        <w:rPr>
          <w:rFonts w:ascii="Arial" w:hAnsi="Arial" w:cs="Arial"/>
          <w:sz w:val="22"/>
          <w:szCs w:val="22"/>
        </w:rPr>
        <w:tab/>
        <w:t>The construction, performance and validity of this Contract will be governed by the laws of England, and the parties hereby agree to submit to the jurisdiction of the English Courts.</w:t>
      </w:r>
    </w:p>
    <w:p w14:paraId="2E56FA2D" w14:textId="77777777" w:rsidR="00E978F6" w:rsidRPr="00D828A5" w:rsidRDefault="00E978F6">
      <w:pPr>
        <w:jc w:val="both"/>
        <w:rPr>
          <w:rFonts w:ascii="Arial" w:hAnsi="Arial" w:cs="Arial"/>
          <w:sz w:val="22"/>
          <w:szCs w:val="22"/>
        </w:rPr>
      </w:pPr>
      <w:r w:rsidRPr="00D828A5">
        <w:rPr>
          <w:rFonts w:ascii="Arial" w:hAnsi="Arial" w:cs="Arial"/>
          <w:sz w:val="22"/>
          <w:szCs w:val="22"/>
        </w:rPr>
        <w:t xml:space="preserve">              </w:t>
      </w:r>
    </w:p>
    <w:p w14:paraId="59C86ED5" w14:textId="77777777" w:rsidR="00E978F6" w:rsidRPr="00D828A5" w:rsidRDefault="00E978F6">
      <w:pPr>
        <w:jc w:val="both"/>
        <w:rPr>
          <w:rFonts w:ascii="Arial" w:hAnsi="Arial" w:cs="Arial"/>
          <w:sz w:val="22"/>
          <w:szCs w:val="22"/>
        </w:rPr>
      </w:pPr>
    </w:p>
    <w:p w14:paraId="7950BD17" w14:textId="77777777" w:rsidR="00544C4D" w:rsidRDefault="00E978F6">
      <w:pPr>
        <w:jc w:val="both"/>
        <w:rPr>
          <w:rFonts w:ascii="Arial" w:hAnsi="Arial" w:cs="Arial"/>
          <w:sz w:val="22"/>
          <w:szCs w:val="22"/>
        </w:rPr>
      </w:pPr>
      <w:r w:rsidRPr="00D828A5">
        <w:rPr>
          <w:rFonts w:ascii="Arial" w:hAnsi="Arial" w:cs="Arial"/>
          <w:sz w:val="22"/>
          <w:szCs w:val="22"/>
        </w:rPr>
        <w:t xml:space="preserve">   </w:t>
      </w:r>
    </w:p>
    <w:p w14:paraId="297301C9" w14:textId="77777777" w:rsidR="00544C4D" w:rsidRDefault="00544C4D">
      <w:pPr>
        <w:jc w:val="both"/>
        <w:rPr>
          <w:rFonts w:ascii="Arial" w:hAnsi="Arial" w:cs="Arial"/>
          <w:sz w:val="22"/>
          <w:szCs w:val="22"/>
        </w:rPr>
      </w:pPr>
      <w:r>
        <w:rPr>
          <w:rFonts w:ascii="Arial" w:hAnsi="Arial" w:cs="Arial"/>
          <w:sz w:val="22"/>
          <w:szCs w:val="22"/>
        </w:rPr>
        <w:br w:type="page"/>
      </w:r>
    </w:p>
    <w:p w14:paraId="3C183B2F" w14:textId="6B359E0C" w:rsidR="00E978F6" w:rsidRPr="00D828A5" w:rsidRDefault="00E978F6">
      <w:pPr>
        <w:jc w:val="both"/>
        <w:rPr>
          <w:rFonts w:ascii="Arial" w:hAnsi="Arial" w:cs="Arial"/>
          <w:sz w:val="22"/>
          <w:szCs w:val="22"/>
        </w:rPr>
      </w:pPr>
      <w:r w:rsidRPr="00D828A5">
        <w:rPr>
          <w:rFonts w:ascii="Arial" w:hAnsi="Arial" w:cs="Arial"/>
          <w:sz w:val="22"/>
          <w:szCs w:val="22"/>
        </w:rPr>
        <w:lastRenderedPageBreak/>
        <w:t>Si</w:t>
      </w:r>
      <w:r w:rsidR="00804BC3">
        <w:rPr>
          <w:rFonts w:ascii="Arial" w:hAnsi="Arial" w:cs="Arial"/>
          <w:sz w:val="22"/>
          <w:szCs w:val="22"/>
        </w:rPr>
        <w:t xml:space="preserve">gned for by the </w:t>
      </w:r>
      <w:r w:rsidR="00AA3EAE">
        <w:rPr>
          <w:rFonts w:ascii="Arial" w:hAnsi="Arial" w:cs="Arial"/>
          <w:sz w:val="22"/>
          <w:szCs w:val="22"/>
        </w:rPr>
        <w:t xml:space="preserve">Director of Finance </w:t>
      </w:r>
      <w:r w:rsidRPr="00D828A5">
        <w:rPr>
          <w:rFonts w:ascii="Arial" w:hAnsi="Arial" w:cs="Arial"/>
          <w:sz w:val="22"/>
          <w:szCs w:val="22"/>
        </w:rPr>
        <w:t xml:space="preserve">on behalf of the University of </w:t>
      </w:r>
      <w:proofErr w:type="spellStart"/>
      <w:r w:rsidRPr="00D828A5">
        <w:rPr>
          <w:rFonts w:ascii="Arial" w:hAnsi="Arial" w:cs="Arial"/>
          <w:sz w:val="22"/>
          <w:szCs w:val="22"/>
        </w:rPr>
        <w:t>Keele</w:t>
      </w:r>
      <w:proofErr w:type="spellEnd"/>
      <w:r w:rsidRPr="00D828A5">
        <w:rPr>
          <w:rFonts w:ascii="Arial" w:hAnsi="Arial" w:cs="Arial"/>
          <w:sz w:val="22"/>
          <w:szCs w:val="22"/>
        </w:rPr>
        <w:t xml:space="preserve">  </w:t>
      </w:r>
    </w:p>
    <w:p w14:paraId="08A358A3" w14:textId="77777777" w:rsidR="00E978F6" w:rsidRPr="00D828A5" w:rsidRDefault="00E978F6">
      <w:pPr>
        <w:jc w:val="both"/>
        <w:rPr>
          <w:rFonts w:ascii="Arial" w:hAnsi="Arial" w:cs="Arial"/>
          <w:sz w:val="22"/>
          <w:szCs w:val="22"/>
        </w:rPr>
      </w:pPr>
    </w:p>
    <w:tbl>
      <w:tblPr>
        <w:tblStyle w:val="TableGrid"/>
        <w:tblW w:w="0" w:type="auto"/>
        <w:tblLook w:val="04A0" w:firstRow="1" w:lastRow="0" w:firstColumn="1" w:lastColumn="0" w:noHBand="0" w:noVBand="1"/>
      </w:tblPr>
      <w:tblGrid>
        <w:gridCol w:w="4004"/>
        <w:gridCol w:w="5742"/>
      </w:tblGrid>
      <w:tr w:rsidR="00544C4D" w14:paraId="0C926BF3" w14:textId="77777777" w:rsidTr="00544C4D">
        <w:tc>
          <w:tcPr>
            <w:tcW w:w="4077" w:type="dxa"/>
            <w:tcBorders>
              <w:top w:val="nil"/>
              <w:left w:val="nil"/>
              <w:bottom w:val="nil"/>
              <w:right w:val="nil"/>
            </w:tcBorders>
          </w:tcPr>
          <w:p w14:paraId="7D8C2187" w14:textId="77777777" w:rsidR="00544C4D" w:rsidRDefault="00544C4D" w:rsidP="00544C4D">
            <w:pPr>
              <w:spacing w:before="120" w:after="120"/>
              <w:jc w:val="both"/>
              <w:rPr>
                <w:rFonts w:ascii="Arial" w:hAnsi="Arial" w:cs="Arial"/>
                <w:sz w:val="22"/>
                <w:szCs w:val="22"/>
              </w:rPr>
            </w:pPr>
            <w:r>
              <w:rPr>
                <w:rFonts w:ascii="Arial" w:hAnsi="Arial" w:cs="Arial"/>
                <w:sz w:val="22"/>
                <w:szCs w:val="22"/>
              </w:rPr>
              <w:t>Signature</w:t>
            </w:r>
          </w:p>
        </w:tc>
        <w:tc>
          <w:tcPr>
            <w:tcW w:w="5885" w:type="dxa"/>
            <w:tcBorders>
              <w:top w:val="nil"/>
              <w:left w:val="nil"/>
              <w:right w:val="nil"/>
            </w:tcBorders>
          </w:tcPr>
          <w:p w14:paraId="03EF40B7" w14:textId="77777777" w:rsidR="00544C4D" w:rsidRDefault="00544C4D" w:rsidP="00544C4D">
            <w:pPr>
              <w:spacing w:before="120" w:after="120"/>
              <w:jc w:val="both"/>
              <w:rPr>
                <w:rFonts w:ascii="Arial" w:hAnsi="Arial" w:cs="Arial"/>
                <w:sz w:val="22"/>
                <w:szCs w:val="22"/>
              </w:rPr>
            </w:pPr>
          </w:p>
        </w:tc>
      </w:tr>
      <w:tr w:rsidR="00544C4D" w14:paraId="12A1A3D5" w14:textId="77777777" w:rsidTr="00544C4D">
        <w:tc>
          <w:tcPr>
            <w:tcW w:w="4077" w:type="dxa"/>
            <w:tcBorders>
              <w:top w:val="nil"/>
              <w:left w:val="nil"/>
              <w:bottom w:val="nil"/>
              <w:right w:val="nil"/>
            </w:tcBorders>
          </w:tcPr>
          <w:p w14:paraId="6843F6FB" w14:textId="77777777" w:rsidR="00544C4D" w:rsidRDefault="00544C4D" w:rsidP="00544C4D">
            <w:pPr>
              <w:spacing w:before="120" w:after="120"/>
              <w:jc w:val="both"/>
              <w:rPr>
                <w:rFonts w:ascii="Arial" w:hAnsi="Arial" w:cs="Arial"/>
                <w:sz w:val="22"/>
                <w:szCs w:val="22"/>
              </w:rPr>
            </w:pPr>
            <w:r>
              <w:rPr>
                <w:rFonts w:ascii="Arial" w:hAnsi="Arial" w:cs="Arial"/>
                <w:sz w:val="22"/>
                <w:szCs w:val="22"/>
              </w:rPr>
              <w:t>Print Name</w:t>
            </w:r>
          </w:p>
        </w:tc>
        <w:tc>
          <w:tcPr>
            <w:tcW w:w="5885" w:type="dxa"/>
            <w:tcBorders>
              <w:left w:val="nil"/>
              <w:right w:val="nil"/>
            </w:tcBorders>
          </w:tcPr>
          <w:p w14:paraId="1266F3BF" w14:textId="77777777" w:rsidR="00544C4D" w:rsidRDefault="00544C4D" w:rsidP="00544C4D">
            <w:pPr>
              <w:spacing w:before="120" w:after="120"/>
              <w:jc w:val="both"/>
              <w:rPr>
                <w:rFonts w:ascii="Arial" w:hAnsi="Arial" w:cs="Arial"/>
                <w:sz w:val="22"/>
                <w:szCs w:val="22"/>
              </w:rPr>
            </w:pPr>
          </w:p>
        </w:tc>
      </w:tr>
      <w:tr w:rsidR="00544C4D" w14:paraId="57568FE2" w14:textId="77777777" w:rsidTr="00544C4D">
        <w:tc>
          <w:tcPr>
            <w:tcW w:w="4077" w:type="dxa"/>
            <w:tcBorders>
              <w:top w:val="nil"/>
              <w:left w:val="nil"/>
              <w:bottom w:val="nil"/>
              <w:right w:val="nil"/>
            </w:tcBorders>
          </w:tcPr>
          <w:p w14:paraId="5E16D3C1" w14:textId="77777777" w:rsidR="00544C4D" w:rsidRDefault="00544C4D" w:rsidP="00544C4D">
            <w:pPr>
              <w:spacing w:before="120" w:after="120"/>
              <w:jc w:val="both"/>
              <w:rPr>
                <w:rFonts w:ascii="Arial" w:hAnsi="Arial" w:cs="Arial"/>
                <w:sz w:val="22"/>
                <w:szCs w:val="22"/>
              </w:rPr>
            </w:pPr>
            <w:r>
              <w:rPr>
                <w:rFonts w:ascii="Arial" w:hAnsi="Arial" w:cs="Arial"/>
                <w:sz w:val="22"/>
                <w:szCs w:val="22"/>
              </w:rPr>
              <w:t>Position</w:t>
            </w:r>
          </w:p>
        </w:tc>
        <w:tc>
          <w:tcPr>
            <w:tcW w:w="5885" w:type="dxa"/>
            <w:tcBorders>
              <w:left w:val="nil"/>
              <w:right w:val="nil"/>
            </w:tcBorders>
          </w:tcPr>
          <w:p w14:paraId="2CC687DA" w14:textId="77777777" w:rsidR="00544C4D" w:rsidRDefault="00544C4D" w:rsidP="00544C4D">
            <w:pPr>
              <w:spacing w:before="120" w:after="120"/>
              <w:jc w:val="both"/>
              <w:rPr>
                <w:rFonts w:ascii="Arial" w:hAnsi="Arial" w:cs="Arial"/>
                <w:sz w:val="22"/>
                <w:szCs w:val="22"/>
              </w:rPr>
            </w:pPr>
          </w:p>
        </w:tc>
      </w:tr>
      <w:tr w:rsidR="00544C4D" w14:paraId="4837735F" w14:textId="77777777" w:rsidTr="00544C4D">
        <w:tc>
          <w:tcPr>
            <w:tcW w:w="4077" w:type="dxa"/>
            <w:tcBorders>
              <w:top w:val="nil"/>
              <w:left w:val="nil"/>
              <w:bottom w:val="nil"/>
              <w:right w:val="nil"/>
            </w:tcBorders>
          </w:tcPr>
          <w:p w14:paraId="2EDABB34" w14:textId="77777777" w:rsidR="00544C4D" w:rsidRDefault="00544C4D" w:rsidP="00544C4D">
            <w:pPr>
              <w:spacing w:before="120" w:after="120"/>
              <w:jc w:val="both"/>
              <w:rPr>
                <w:rFonts w:ascii="Arial" w:hAnsi="Arial" w:cs="Arial"/>
                <w:sz w:val="22"/>
                <w:szCs w:val="22"/>
              </w:rPr>
            </w:pPr>
            <w:r>
              <w:rPr>
                <w:rFonts w:ascii="Arial" w:hAnsi="Arial" w:cs="Arial"/>
                <w:sz w:val="22"/>
                <w:szCs w:val="22"/>
              </w:rPr>
              <w:t>Date</w:t>
            </w:r>
          </w:p>
        </w:tc>
        <w:tc>
          <w:tcPr>
            <w:tcW w:w="5885" w:type="dxa"/>
            <w:tcBorders>
              <w:left w:val="nil"/>
              <w:right w:val="nil"/>
            </w:tcBorders>
          </w:tcPr>
          <w:p w14:paraId="184C7529" w14:textId="77777777" w:rsidR="00544C4D" w:rsidRDefault="00544C4D" w:rsidP="00544C4D">
            <w:pPr>
              <w:spacing w:before="120" w:after="120"/>
              <w:jc w:val="both"/>
              <w:rPr>
                <w:rFonts w:ascii="Arial" w:hAnsi="Arial" w:cs="Arial"/>
                <w:sz w:val="22"/>
                <w:szCs w:val="22"/>
              </w:rPr>
            </w:pPr>
          </w:p>
        </w:tc>
      </w:tr>
    </w:tbl>
    <w:p w14:paraId="1251D650" w14:textId="77777777" w:rsidR="00544C4D" w:rsidRDefault="00544C4D">
      <w:pPr>
        <w:jc w:val="both"/>
        <w:rPr>
          <w:rFonts w:ascii="Arial" w:hAnsi="Arial" w:cs="Arial"/>
          <w:sz w:val="22"/>
          <w:szCs w:val="22"/>
        </w:rPr>
      </w:pPr>
    </w:p>
    <w:p w14:paraId="68976386" w14:textId="77777777" w:rsidR="00544C4D" w:rsidRDefault="00544C4D">
      <w:pPr>
        <w:jc w:val="both"/>
        <w:rPr>
          <w:rFonts w:ascii="Arial" w:hAnsi="Arial" w:cs="Arial"/>
          <w:sz w:val="22"/>
          <w:szCs w:val="22"/>
        </w:rPr>
      </w:pPr>
    </w:p>
    <w:tbl>
      <w:tblPr>
        <w:tblStyle w:val="TableGrid"/>
        <w:tblW w:w="0" w:type="auto"/>
        <w:tblLook w:val="04A0" w:firstRow="1" w:lastRow="0" w:firstColumn="1" w:lastColumn="0" w:noHBand="0" w:noVBand="1"/>
      </w:tblPr>
      <w:tblGrid>
        <w:gridCol w:w="4005"/>
        <w:gridCol w:w="5741"/>
      </w:tblGrid>
      <w:tr w:rsidR="00544C4D" w14:paraId="5E6A267D" w14:textId="77777777" w:rsidTr="00544C4D">
        <w:tc>
          <w:tcPr>
            <w:tcW w:w="4077" w:type="dxa"/>
            <w:tcBorders>
              <w:top w:val="nil"/>
              <w:left w:val="nil"/>
              <w:bottom w:val="nil"/>
              <w:right w:val="nil"/>
            </w:tcBorders>
          </w:tcPr>
          <w:p w14:paraId="12D1E8D2" w14:textId="77777777" w:rsidR="00544C4D" w:rsidRDefault="00544C4D" w:rsidP="00026726">
            <w:pPr>
              <w:spacing w:before="120" w:after="120"/>
              <w:jc w:val="both"/>
              <w:rPr>
                <w:rFonts w:ascii="Arial" w:hAnsi="Arial" w:cs="Arial"/>
                <w:sz w:val="22"/>
                <w:szCs w:val="22"/>
              </w:rPr>
            </w:pPr>
            <w:r w:rsidRPr="00D828A5">
              <w:rPr>
                <w:rFonts w:ascii="Arial" w:hAnsi="Arial" w:cs="Arial"/>
                <w:sz w:val="22"/>
                <w:szCs w:val="22"/>
              </w:rPr>
              <w:t>Signed for and on behalf of (company)</w:t>
            </w:r>
          </w:p>
        </w:tc>
        <w:tc>
          <w:tcPr>
            <w:tcW w:w="5885" w:type="dxa"/>
            <w:tcBorders>
              <w:top w:val="nil"/>
              <w:left w:val="nil"/>
              <w:right w:val="nil"/>
            </w:tcBorders>
          </w:tcPr>
          <w:p w14:paraId="19DD6B4D" w14:textId="77777777" w:rsidR="00544C4D" w:rsidRDefault="00544C4D" w:rsidP="00026726">
            <w:pPr>
              <w:spacing w:before="120" w:after="120"/>
              <w:jc w:val="both"/>
              <w:rPr>
                <w:rFonts w:ascii="Arial" w:hAnsi="Arial" w:cs="Arial"/>
                <w:sz w:val="22"/>
                <w:szCs w:val="22"/>
              </w:rPr>
            </w:pPr>
          </w:p>
        </w:tc>
      </w:tr>
      <w:tr w:rsidR="00544C4D" w14:paraId="25349D05" w14:textId="77777777" w:rsidTr="00544C4D">
        <w:tc>
          <w:tcPr>
            <w:tcW w:w="4077" w:type="dxa"/>
            <w:tcBorders>
              <w:top w:val="nil"/>
              <w:left w:val="nil"/>
              <w:bottom w:val="nil"/>
              <w:right w:val="nil"/>
            </w:tcBorders>
          </w:tcPr>
          <w:p w14:paraId="2953681F" w14:textId="77777777" w:rsidR="00544C4D" w:rsidRDefault="00544C4D" w:rsidP="00026726">
            <w:pPr>
              <w:spacing w:before="120" w:after="120"/>
              <w:jc w:val="both"/>
              <w:rPr>
                <w:rFonts w:ascii="Arial" w:hAnsi="Arial" w:cs="Arial"/>
                <w:sz w:val="22"/>
                <w:szCs w:val="22"/>
              </w:rPr>
            </w:pPr>
            <w:r>
              <w:rPr>
                <w:rFonts w:ascii="Arial" w:hAnsi="Arial" w:cs="Arial"/>
                <w:sz w:val="22"/>
                <w:szCs w:val="22"/>
              </w:rPr>
              <w:t>Signature</w:t>
            </w:r>
          </w:p>
        </w:tc>
        <w:tc>
          <w:tcPr>
            <w:tcW w:w="5885" w:type="dxa"/>
            <w:tcBorders>
              <w:top w:val="nil"/>
              <w:left w:val="nil"/>
              <w:right w:val="nil"/>
            </w:tcBorders>
          </w:tcPr>
          <w:p w14:paraId="7FCE3783" w14:textId="77777777" w:rsidR="00544C4D" w:rsidRDefault="00544C4D" w:rsidP="00026726">
            <w:pPr>
              <w:spacing w:before="120" w:after="120"/>
              <w:jc w:val="both"/>
              <w:rPr>
                <w:rFonts w:ascii="Arial" w:hAnsi="Arial" w:cs="Arial"/>
                <w:sz w:val="22"/>
                <w:szCs w:val="22"/>
              </w:rPr>
            </w:pPr>
          </w:p>
        </w:tc>
      </w:tr>
      <w:tr w:rsidR="00544C4D" w14:paraId="5075A81B" w14:textId="77777777" w:rsidTr="00544C4D">
        <w:tc>
          <w:tcPr>
            <w:tcW w:w="4077" w:type="dxa"/>
            <w:tcBorders>
              <w:top w:val="nil"/>
              <w:left w:val="nil"/>
              <w:bottom w:val="nil"/>
              <w:right w:val="nil"/>
            </w:tcBorders>
          </w:tcPr>
          <w:p w14:paraId="6E78892D" w14:textId="77777777" w:rsidR="00544C4D" w:rsidRDefault="00544C4D" w:rsidP="00026726">
            <w:pPr>
              <w:spacing w:before="120" w:after="120"/>
              <w:jc w:val="both"/>
              <w:rPr>
                <w:rFonts w:ascii="Arial" w:hAnsi="Arial" w:cs="Arial"/>
                <w:sz w:val="22"/>
                <w:szCs w:val="22"/>
              </w:rPr>
            </w:pPr>
            <w:r>
              <w:rPr>
                <w:rFonts w:ascii="Arial" w:hAnsi="Arial" w:cs="Arial"/>
                <w:sz w:val="22"/>
                <w:szCs w:val="22"/>
              </w:rPr>
              <w:t>Print Name</w:t>
            </w:r>
          </w:p>
        </w:tc>
        <w:tc>
          <w:tcPr>
            <w:tcW w:w="5885" w:type="dxa"/>
            <w:tcBorders>
              <w:left w:val="nil"/>
              <w:right w:val="nil"/>
            </w:tcBorders>
          </w:tcPr>
          <w:p w14:paraId="213384AD" w14:textId="77777777" w:rsidR="00544C4D" w:rsidRDefault="00544C4D" w:rsidP="00026726">
            <w:pPr>
              <w:spacing w:before="120" w:after="120"/>
              <w:jc w:val="both"/>
              <w:rPr>
                <w:rFonts w:ascii="Arial" w:hAnsi="Arial" w:cs="Arial"/>
                <w:sz w:val="22"/>
                <w:szCs w:val="22"/>
              </w:rPr>
            </w:pPr>
          </w:p>
        </w:tc>
      </w:tr>
      <w:tr w:rsidR="00544C4D" w14:paraId="4F75AEC0" w14:textId="77777777" w:rsidTr="00544C4D">
        <w:tc>
          <w:tcPr>
            <w:tcW w:w="4077" w:type="dxa"/>
            <w:tcBorders>
              <w:top w:val="nil"/>
              <w:left w:val="nil"/>
              <w:bottom w:val="nil"/>
              <w:right w:val="nil"/>
            </w:tcBorders>
          </w:tcPr>
          <w:p w14:paraId="4CBEE3AF" w14:textId="77777777" w:rsidR="00544C4D" w:rsidRDefault="00544C4D" w:rsidP="00026726">
            <w:pPr>
              <w:spacing w:before="120" w:after="120"/>
              <w:jc w:val="both"/>
              <w:rPr>
                <w:rFonts w:ascii="Arial" w:hAnsi="Arial" w:cs="Arial"/>
                <w:sz w:val="22"/>
                <w:szCs w:val="22"/>
              </w:rPr>
            </w:pPr>
            <w:r>
              <w:rPr>
                <w:rFonts w:ascii="Arial" w:hAnsi="Arial" w:cs="Arial"/>
                <w:sz w:val="22"/>
                <w:szCs w:val="22"/>
              </w:rPr>
              <w:t>Position</w:t>
            </w:r>
          </w:p>
        </w:tc>
        <w:tc>
          <w:tcPr>
            <w:tcW w:w="5885" w:type="dxa"/>
            <w:tcBorders>
              <w:left w:val="nil"/>
              <w:right w:val="nil"/>
            </w:tcBorders>
          </w:tcPr>
          <w:p w14:paraId="52317C2D" w14:textId="77777777" w:rsidR="00544C4D" w:rsidRDefault="00544C4D" w:rsidP="00026726">
            <w:pPr>
              <w:spacing w:before="120" w:after="120"/>
              <w:jc w:val="both"/>
              <w:rPr>
                <w:rFonts w:ascii="Arial" w:hAnsi="Arial" w:cs="Arial"/>
                <w:sz w:val="22"/>
                <w:szCs w:val="22"/>
              </w:rPr>
            </w:pPr>
          </w:p>
        </w:tc>
      </w:tr>
      <w:tr w:rsidR="00544C4D" w14:paraId="30571D47" w14:textId="77777777" w:rsidTr="00544C4D">
        <w:tc>
          <w:tcPr>
            <w:tcW w:w="4077" w:type="dxa"/>
            <w:tcBorders>
              <w:top w:val="nil"/>
              <w:left w:val="nil"/>
              <w:bottom w:val="nil"/>
              <w:right w:val="nil"/>
            </w:tcBorders>
          </w:tcPr>
          <w:p w14:paraId="70BDE4DF" w14:textId="77777777" w:rsidR="00544C4D" w:rsidRDefault="00544C4D" w:rsidP="00026726">
            <w:pPr>
              <w:spacing w:before="120" w:after="120"/>
              <w:jc w:val="both"/>
              <w:rPr>
                <w:rFonts w:ascii="Arial" w:hAnsi="Arial" w:cs="Arial"/>
                <w:sz w:val="22"/>
                <w:szCs w:val="22"/>
              </w:rPr>
            </w:pPr>
            <w:r>
              <w:rPr>
                <w:rFonts w:ascii="Arial" w:hAnsi="Arial" w:cs="Arial"/>
                <w:sz w:val="22"/>
                <w:szCs w:val="22"/>
              </w:rPr>
              <w:t>Date</w:t>
            </w:r>
          </w:p>
        </w:tc>
        <w:tc>
          <w:tcPr>
            <w:tcW w:w="5885" w:type="dxa"/>
            <w:tcBorders>
              <w:left w:val="nil"/>
              <w:right w:val="nil"/>
            </w:tcBorders>
          </w:tcPr>
          <w:p w14:paraId="40023925" w14:textId="77777777" w:rsidR="00544C4D" w:rsidRDefault="00544C4D" w:rsidP="00026726">
            <w:pPr>
              <w:spacing w:before="120" w:after="120"/>
              <w:jc w:val="both"/>
              <w:rPr>
                <w:rFonts w:ascii="Arial" w:hAnsi="Arial" w:cs="Arial"/>
                <w:sz w:val="22"/>
                <w:szCs w:val="22"/>
              </w:rPr>
            </w:pPr>
          </w:p>
        </w:tc>
      </w:tr>
    </w:tbl>
    <w:p w14:paraId="190B08A8" w14:textId="77777777" w:rsidR="00E978F6" w:rsidRPr="00D828A5" w:rsidRDefault="00E978F6">
      <w:pPr>
        <w:jc w:val="both"/>
        <w:rPr>
          <w:rFonts w:ascii="Arial" w:hAnsi="Arial" w:cs="Arial"/>
          <w:sz w:val="22"/>
          <w:szCs w:val="22"/>
        </w:rPr>
      </w:pPr>
      <w:r w:rsidRPr="00D828A5">
        <w:rPr>
          <w:rFonts w:ascii="Arial" w:hAnsi="Arial" w:cs="Arial"/>
          <w:sz w:val="22"/>
          <w:szCs w:val="22"/>
        </w:rPr>
        <w:t xml:space="preserve">   </w:t>
      </w:r>
    </w:p>
    <w:p w14:paraId="5757E308" w14:textId="77777777" w:rsidR="00E978F6" w:rsidRPr="00D828A5" w:rsidRDefault="00E978F6">
      <w:pPr>
        <w:jc w:val="both"/>
        <w:rPr>
          <w:rFonts w:ascii="Arial" w:hAnsi="Arial" w:cs="Arial"/>
          <w:sz w:val="22"/>
          <w:szCs w:val="22"/>
        </w:rPr>
      </w:pPr>
    </w:p>
    <w:p w14:paraId="61AD871E" w14:textId="77777777" w:rsidR="00411355" w:rsidRPr="00D828A5" w:rsidRDefault="00411355">
      <w:pPr>
        <w:jc w:val="both"/>
        <w:rPr>
          <w:rFonts w:ascii="Arial" w:hAnsi="Arial" w:cs="Arial"/>
          <w:sz w:val="22"/>
          <w:szCs w:val="22"/>
        </w:rPr>
      </w:pPr>
    </w:p>
    <w:p w14:paraId="5925623D" w14:textId="77777777" w:rsidR="00411355" w:rsidRPr="00D828A5" w:rsidRDefault="00411355">
      <w:pPr>
        <w:jc w:val="both"/>
        <w:rPr>
          <w:rFonts w:ascii="Arial" w:hAnsi="Arial" w:cs="Arial"/>
          <w:sz w:val="22"/>
          <w:szCs w:val="22"/>
        </w:rPr>
      </w:pPr>
    </w:p>
    <w:p w14:paraId="0A369DEC" w14:textId="77777777" w:rsidR="00411355" w:rsidRPr="00D828A5" w:rsidRDefault="00411355">
      <w:pPr>
        <w:jc w:val="both"/>
        <w:rPr>
          <w:rFonts w:ascii="Arial" w:hAnsi="Arial" w:cs="Arial"/>
          <w:sz w:val="22"/>
          <w:szCs w:val="22"/>
        </w:rPr>
      </w:pPr>
    </w:p>
    <w:p w14:paraId="6C551F74" w14:textId="77777777" w:rsidR="00411355" w:rsidRPr="00D828A5" w:rsidRDefault="00411355">
      <w:pPr>
        <w:jc w:val="both"/>
        <w:rPr>
          <w:rFonts w:ascii="Arial" w:hAnsi="Arial" w:cs="Arial"/>
          <w:sz w:val="22"/>
          <w:szCs w:val="22"/>
        </w:rPr>
      </w:pPr>
    </w:p>
    <w:p w14:paraId="18A4923D" w14:textId="77777777" w:rsidR="00411355" w:rsidRPr="00D828A5" w:rsidRDefault="00411355">
      <w:pPr>
        <w:jc w:val="both"/>
        <w:rPr>
          <w:rFonts w:ascii="Arial" w:hAnsi="Arial" w:cs="Arial"/>
          <w:sz w:val="22"/>
          <w:szCs w:val="22"/>
        </w:rPr>
      </w:pPr>
    </w:p>
    <w:p w14:paraId="7C8AF39E" w14:textId="77777777" w:rsidR="00411355" w:rsidRPr="00D828A5" w:rsidRDefault="00411355">
      <w:pPr>
        <w:jc w:val="both"/>
        <w:rPr>
          <w:rFonts w:ascii="Arial" w:hAnsi="Arial" w:cs="Arial"/>
          <w:sz w:val="22"/>
          <w:szCs w:val="22"/>
        </w:rPr>
      </w:pPr>
    </w:p>
    <w:p w14:paraId="79B0DCD8" w14:textId="77777777" w:rsidR="00CF0614" w:rsidRPr="00D828A5" w:rsidRDefault="00CF0614">
      <w:pPr>
        <w:jc w:val="both"/>
        <w:rPr>
          <w:rFonts w:ascii="Arial" w:hAnsi="Arial" w:cs="Arial"/>
          <w:sz w:val="22"/>
          <w:szCs w:val="22"/>
        </w:rPr>
      </w:pPr>
    </w:p>
    <w:p w14:paraId="111552C4" w14:textId="77777777" w:rsidR="00CF0614" w:rsidRPr="00D828A5" w:rsidRDefault="00CF0614">
      <w:pPr>
        <w:jc w:val="both"/>
        <w:rPr>
          <w:rFonts w:ascii="Arial" w:hAnsi="Arial" w:cs="Arial"/>
          <w:sz w:val="22"/>
          <w:szCs w:val="22"/>
        </w:rPr>
      </w:pPr>
    </w:p>
    <w:p w14:paraId="7A14EC43" w14:textId="77777777" w:rsidR="00411355" w:rsidRPr="00D828A5" w:rsidRDefault="00411355">
      <w:pPr>
        <w:jc w:val="both"/>
        <w:rPr>
          <w:rFonts w:ascii="Arial" w:hAnsi="Arial" w:cs="Arial"/>
          <w:sz w:val="22"/>
          <w:szCs w:val="22"/>
        </w:rPr>
      </w:pPr>
    </w:p>
    <w:p w14:paraId="0FB8B5FC" w14:textId="77777777" w:rsidR="00411355" w:rsidRPr="00D828A5" w:rsidRDefault="00411355">
      <w:pPr>
        <w:jc w:val="both"/>
        <w:rPr>
          <w:rFonts w:ascii="Arial" w:hAnsi="Arial" w:cs="Arial"/>
          <w:sz w:val="22"/>
          <w:szCs w:val="22"/>
        </w:rPr>
      </w:pPr>
    </w:p>
    <w:p w14:paraId="3C2A50E6" w14:textId="77777777" w:rsidR="00411355" w:rsidRPr="00D828A5" w:rsidRDefault="00411355">
      <w:pPr>
        <w:jc w:val="both"/>
        <w:rPr>
          <w:rFonts w:ascii="Arial" w:hAnsi="Arial" w:cs="Arial"/>
          <w:sz w:val="22"/>
          <w:szCs w:val="22"/>
        </w:rPr>
      </w:pPr>
    </w:p>
    <w:p w14:paraId="3E6E64EA" w14:textId="77777777" w:rsidR="00544C4D" w:rsidRDefault="00E978F6">
      <w:pPr>
        <w:pStyle w:val="Heading2"/>
        <w:jc w:val="both"/>
        <w:rPr>
          <w:rFonts w:ascii="Arial" w:hAnsi="Arial" w:cs="Arial"/>
          <w:sz w:val="22"/>
          <w:szCs w:val="22"/>
        </w:rPr>
      </w:pPr>
      <w:r w:rsidRPr="00D828A5">
        <w:rPr>
          <w:rFonts w:ascii="Arial" w:hAnsi="Arial" w:cs="Arial"/>
          <w:sz w:val="22"/>
          <w:szCs w:val="22"/>
        </w:rPr>
        <w:t xml:space="preserve">       </w:t>
      </w:r>
      <w:r w:rsidR="00B4767B" w:rsidRPr="00D828A5">
        <w:rPr>
          <w:rFonts w:ascii="Arial" w:hAnsi="Arial" w:cs="Arial"/>
          <w:sz w:val="22"/>
          <w:szCs w:val="22"/>
        </w:rPr>
        <w:tab/>
      </w:r>
    </w:p>
    <w:p w14:paraId="2C224B49" w14:textId="77777777" w:rsidR="00E978F6" w:rsidRPr="00D828A5" w:rsidRDefault="00544C4D">
      <w:pPr>
        <w:pStyle w:val="Heading2"/>
        <w:jc w:val="both"/>
        <w:rPr>
          <w:rFonts w:ascii="Arial" w:hAnsi="Arial" w:cs="Arial"/>
          <w:sz w:val="22"/>
          <w:szCs w:val="22"/>
        </w:rPr>
      </w:pPr>
      <w:r>
        <w:rPr>
          <w:rFonts w:ascii="Arial" w:hAnsi="Arial" w:cs="Arial"/>
          <w:sz w:val="22"/>
          <w:szCs w:val="22"/>
        </w:rPr>
        <w:br w:type="page"/>
      </w:r>
      <w:r w:rsidR="00E978F6" w:rsidRPr="00D828A5">
        <w:rPr>
          <w:rFonts w:ascii="Arial" w:hAnsi="Arial" w:cs="Arial"/>
          <w:sz w:val="22"/>
          <w:szCs w:val="22"/>
        </w:rPr>
        <w:lastRenderedPageBreak/>
        <w:t>SCHEDULE A</w:t>
      </w:r>
    </w:p>
    <w:p w14:paraId="3AAF0709" w14:textId="77777777" w:rsidR="00544C4D" w:rsidRDefault="00544C4D">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58"/>
      </w:tblGrid>
      <w:tr w:rsidR="00DB5669" w14:paraId="1048FF80" w14:textId="77777777" w:rsidTr="00DB5669">
        <w:tc>
          <w:tcPr>
            <w:tcW w:w="9962" w:type="dxa"/>
            <w:gridSpan w:val="2"/>
          </w:tcPr>
          <w:p w14:paraId="67ADC41A" w14:textId="77777777" w:rsidR="00DB5669" w:rsidRDefault="00DB5669" w:rsidP="00DB5669">
            <w:pPr>
              <w:spacing w:before="120" w:after="120"/>
              <w:jc w:val="both"/>
              <w:rPr>
                <w:rFonts w:ascii="Arial" w:hAnsi="Arial" w:cs="Arial"/>
                <w:sz w:val="22"/>
                <w:szCs w:val="22"/>
              </w:rPr>
            </w:pPr>
            <w:r w:rsidRPr="00D828A5">
              <w:rPr>
                <w:rFonts w:ascii="Arial" w:hAnsi="Arial" w:cs="Arial"/>
                <w:sz w:val="22"/>
                <w:szCs w:val="22"/>
              </w:rPr>
              <w:t>CONSULTANT</w:t>
            </w:r>
          </w:p>
        </w:tc>
      </w:tr>
      <w:tr w:rsidR="00544C4D" w14:paraId="306D1514" w14:textId="77777777" w:rsidTr="00DB5669">
        <w:tc>
          <w:tcPr>
            <w:tcW w:w="4981" w:type="dxa"/>
          </w:tcPr>
          <w:p w14:paraId="5B7E941C" w14:textId="77777777" w:rsidR="00544C4D" w:rsidRDefault="00544C4D" w:rsidP="00DB5669">
            <w:pPr>
              <w:spacing w:before="120" w:after="120"/>
              <w:jc w:val="both"/>
              <w:rPr>
                <w:rFonts w:ascii="Arial" w:hAnsi="Arial" w:cs="Arial"/>
                <w:sz w:val="22"/>
                <w:szCs w:val="22"/>
              </w:rPr>
            </w:pPr>
            <w:r>
              <w:rPr>
                <w:rFonts w:ascii="Arial" w:hAnsi="Arial" w:cs="Arial"/>
                <w:sz w:val="22"/>
                <w:szCs w:val="22"/>
              </w:rPr>
              <w:t>Name</w:t>
            </w:r>
          </w:p>
        </w:tc>
        <w:tc>
          <w:tcPr>
            <w:tcW w:w="4981" w:type="dxa"/>
            <w:tcBorders>
              <w:bottom w:val="single" w:sz="4" w:space="0" w:color="auto"/>
            </w:tcBorders>
          </w:tcPr>
          <w:p w14:paraId="2204E25F" w14:textId="77777777" w:rsidR="00544C4D" w:rsidRDefault="00544C4D" w:rsidP="00DB5669">
            <w:pPr>
              <w:spacing w:before="120" w:after="120"/>
              <w:jc w:val="both"/>
              <w:rPr>
                <w:rFonts w:ascii="Arial" w:hAnsi="Arial" w:cs="Arial"/>
                <w:sz w:val="22"/>
                <w:szCs w:val="22"/>
              </w:rPr>
            </w:pPr>
          </w:p>
        </w:tc>
      </w:tr>
      <w:tr w:rsidR="00544C4D" w14:paraId="77C1738C" w14:textId="77777777" w:rsidTr="00DB5669">
        <w:tc>
          <w:tcPr>
            <w:tcW w:w="4981" w:type="dxa"/>
          </w:tcPr>
          <w:p w14:paraId="63CE6D71" w14:textId="77777777" w:rsidR="00544C4D" w:rsidRDefault="00544C4D" w:rsidP="00DB5669">
            <w:pPr>
              <w:spacing w:before="120" w:after="120"/>
              <w:jc w:val="both"/>
              <w:rPr>
                <w:rFonts w:ascii="Arial" w:hAnsi="Arial" w:cs="Arial"/>
                <w:sz w:val="22"/>
                <w:szCs w:val="22"/>
              </w:rPr>
            </w:pPr>
            <w:r w:rsidRPr="00D828A5">
              <w:rPr>
                <w:rFonts w:ascii="Arial" w:hAnsi="Arial" w:cs="Arial"/>
                <w:sz w:val="22"/>
                <w:szCs w:val="22"/>
              </w:rPr>
              <w:t>Addres</w:t>
            </w:r>
            <w:r>
              <w:rPr>
                <w:rFonts w:ascii="Arial" w:hAnsi="Arial" w:cs="Arial"/>
                <w:sz w:val="22"/>
                <w:szCs w:val="22"/>
              </w:rPr>
              <w:t>s</w:t>
            </w:r>
          </w:p>
        </w:tc>
        <w:tc>
          <w:tcPr>
            <w:tcW w:w="4981" w:type="dxa"/>
            <w:tcBorders>
              <w:top w:val="single" w:sz="4" w:space="0" w:color="auto"/>
              <w:bottom w:val="single" w:sz="4" w:space="0" w:color="auto"/>
            </w:tcBorders>
          </w:tcPr>
          <w:p w14:paraId="01496557" w14:textId="77777777" w:rsidR="00544C4D" w:rsidRDefault="00544C4D" w:rsidP="00DB5669">
            <w:pPr>
              <w:spacing w:before="120" w:after="120"/>
              <w:jc w:val="both"/>
              <w:rPr>
                <w:rFonts w:ascii="Arial" w:hAnsi="Arial" w:cs="Arial"/>
                <w:sz w:val="22"/>
                <w:szCs w:val="22"/>
              </w:rPr>
            </w:pPr>
          </w:p>
        </w:tc>
      </w:tr>
      <w:tr w:rsidR="00544C4D" w14:paraId="74C434C4" w14:textId="77777777" w:rsidTr="00DB5669">
        <w:tc>
          <w:tcPr>
            <w:tcW w:w="4981" w:type="dxa"/>
          </w:tcPr>
          <w:p w14:paraId="537AC3DC" w14:textId="77777777" w:rsidR="00544C4D" w:rsidRDefault="00544C4D" w:rsidP="00DB5669">
            <w:pPr>
              <w:spacing w:before="120" w:after="120"/>
              <w:jc w:val="both"/>
              <w:rPr>
                <w:rFonts w:ascii="Arial" w:hAnsi="Arial" w:cs="Arial"/>
                <w:sz w:val="22"/>
                <w:szCs w:val="22"/>
              </w:rPr>
            </w:pPr>
            <w:r w:rsidRPr="00D828A5">
              <w:rPr>
                <w:rFonts w:ascii="Arial" w:hAnsi="Arial" w:cs="Arial"/>
                <w:sz w:val="22"/>
                <w:szCs w:val="22"/>
              </w:rPr>
              <w:t>Name of individual to provid</w:t>
            </w:r>
            <w:r>
              <w:rPr>
                <w:rFonts w:ascii="Arial" w:hAnsi="Arial" w:cs="Arial"/>
                <w:sz w:val="22"/>
                <w:szCs w:val="22"/>
              </w:rPr>
              <w:t>e Services (if relevant)</w:t>
            </w:r>
            <w:r w:rsidRPr="00D828A5">
              <w:rPr>
                <w:rFonts w:ascii="Arial" w:hAnsi="Arial" w:cs="Arial"/>
                <w:sz w:val="22"/>
                <w:szCs w:val="22"/>
              </w:rPr>
              <w:t xml:space="preserve"> </w:t>
            </w:r>
          </w:p>
        </w:tc>
        <w:tc>
          <w:tcPr>
            <w:tcW w:w="4981" w:type="dxa"/>
            <w:tcBorders>
              <w:top w:val="single" w:sz="4" w:space="0" w:color="auto"/>
              <w:bottom w:val="single" w:sz="4" w:space="0" w:color="auto"/>
            </w:tcBorders>
          </w:tcPr>
          <w:p w14:paraId="27B8B9FF" w14:textId="77777777" w:rsidR="00544C4D" w:rsidRDefault="00544C4D" w:rsidP="00DB5669">
            <w:pPr>
              <w:spacing w:before="120" w:after="120"/>
              <w:jc w:val="both"/>
              <w:rPr>
                <w:rFonts w:ascii="Arial" w:hAnsi="Arial" w:cs="Arial"/>
                <w:sz w:val="22"/>
                <w:szCs w:val="22"/>
              </w:rPr>
            </w:pPr>
          </w:p>
        </w:tc>
      </w:tr>
      <w:tr w:rsidR="00544C4D" w14:paraId="1060E9A4" w14:textId="77777777" w:rsidTr="00DB5669">
        <w:tc>
          <w:tcPr>
            <w:tcW w:w="4981" w:type="dxa"/>
          </w:tcPr>
          <w:p w14:paraId="262927D5" w14:textId="77777777" w:rsidR="00544C4D" w:rsidRPr="00D828A5" w:rsidRDefault="00544C4D" w:rsidP="00DB5669">
            <w:pPr>
              <w:spacing w:before="120" w:after="120"/>
              <w:jc w:val="both"/>
              <w:rPr>
                <w:rFonts w:ascii="Arial" w:hAnsi="Arial" w:cs="Arial"/>
                <w:sz w:val="22"/>
                <w:szCs w:val="22"/>
              </w:rPr>
            </w:pPr>
            <w:r>
              <w:rPr>
                <w:rFonts w:ascii="Arial" w:hAnsi="Arial" w:cs="Arial"/>
                <w:sz w:val="22"/>
                <w:szCs w:val="22"/>
              </w:rPr>
              <w:t>Telephone number</w:t>
            </w:r>
          </w:p>
        </w:tc>
        <w:tc>
          <w:tcPr>
            <w:tcW w:w="4981" w:type="dxa"/>
            <w:tcBorders>
              <w:top w:val="single" w:sz="4" w:space="0" w:color="auto"/>
              <w:bottom w:val="single" w:sz="4" w:space="0" w:color="auto"/>
            </w:tcBorders>
          </w:tcPr>
          <w:p w14:paraId="13E9EE1F" w14:textId="77777777" w:rsidR="00544C4D" w:rsidRDefault="00544C4D" w:rsidP="00DB5669">
            <w:pPr>
              <w:spacing w:before="120" w:after="120"/>
              <w:jc w:val="both"/>
              <w:rPr>
                <w:rFonts w:ascii="Arial" w:hAnsi="Arial" w:cs="Arial"/>
                <w:sz w:val="22"/>
                <w:szCs w:val="22"/>
              </w:rPr>
            </w:pPr>
          </w:p>
        </w:tc>
      </w:tr>
      <w:tr w:rsidR="00544C4D" w14:paraId="2B606616" w14:textId="77777777" w:rsidTr="00DB5669">
        <w:tc>
          <w:tcPr>
            <w:tcW w:w="4981" w:type="dxa"/>
          </w:tcPr>
          <w:p w14:paraId="70EFEBE7" w14:textId="77777777" w:rsidR="00544C4D" w:rsidRDefault="00544C4D" w:rsidP="00DB5669">
            <w:pPr>
              <w:spacing w:before="120" w:after="120"/>
              <w:jc w:val="both"/>
              <w:rPr>
                <w:rFonts w:ascii="Arial" w:hAnsi="Arial" w:cs="Arial"/>
                <w:sz w:val="22"/>
                <w:szCs w:val="22"/>
              </w:rPr>
            </w:pPr>
            <w:r w:rsidRPr="00D828A5">
              <w:rPr>
                <w:rFonts w:ascii="Arial" w:hAnsi="Arial" w:cs="Arial"/>
                <w:sz w:val="22"/>
                <w:szCs w:val="22"/>
              </w:rPr>
              <w:t>Fax</w:t>
            </w:r>
            <w:r>
              <w:rPr>
                <w:rFonts w:ascii="Arial" w:hAnsi="Arial" w:cs="Arial"/>
                <w:sz w:val="22"/>
                <w:szCs w:val="22"/>
              </w:rPr>
              <w:t xml:space="preserve"> number</w:t>
            </w:r>
          </w:p>
        </w:tc>
        <w:tc>
          <w:tcPr>
            <w:tcW w:w="4981" w:type="dxa"/>
            <w:tcBorders>
              <w:top w:val="single" w:sz="4" w:space="0" w:color="auto"/>
              <w:bottom w:val="single" w:sz="4" w:space="0" w:color="auto"/>
            </w:tcBorders>
          </w:tcPr>
          <w:p w14:paraId="3F39E704" w14:textId="77777777" w:rsidR="00544C4D" w:rsidRDefault="00544C4D" w:rsidP="00DB5669">
            <w:pPr>
              <w:spacing w:before="120" w:after="120"/>
              <w:jc w:val="both"/>
              <w:rPr>
                <w:rFonts w:ascii="Arial" w:hAnsi="Arial" w:cs="Arial"/>
                <w:sz w:val="22"/>
                <w:szCs w:val="22"/>
              </w:rPr>
            </w:pPr>
          </w:p>
        </w:tc>
      </w:tr>
      <w:tr w:rsidR="00544C4D" w14:paraId="0B8B4028" w14:textId="77777777" w:rsidTr="00DB5669">
        <w:tc>
          <w:tcPr>
            <w:tcW w:w="4981" w:type="dxa"/>
          </w:tcPr>
          <w:p w14:paraId="2C392778" w14:textId="77777777" w:rsidR="00544C4D" w:rsidRPr="00D828A5" w:rsidRDefault="00544C4D" w:rsidP="00DB5669">
            <w:pPr>
              <w:spacing w:before="120" w:after="120"/>
              <w:jc w:val="both"/>
              <w:rPr>
                <w:rFonts w:ascii="Arial" w:hAnsi="Arial" w:cs="Arial"/>
                <w:sz w:val="22"/>
                <w:szCs w:val="22"/>
              </w:rPr>
            </w:pPr>
            <w:r>
              <w:rPr>
                <w:rFonts w:ascii="Arial" w:hAnsi="Arial" w:cs="Arial"/>
                <w:sz w:val="22"/>
                <w:szCs w:val="22"/>
              </w:rPr>
              <w:t>Email address</w:t>
            </w:r>
          </w:p>
        </w:tc>
        <w:tc>
          <w:tcPr>
            <w:tcW w:w="4981" w:type="dxa"/>
            <w:tcBorders>
              <w:top w:val="single" w:sz="4" w:space="0" w:color="auto"/>
              <w:bottom w:val="single" w:sz="4" w:space="0" w:color="auto"/>
            </w:tcBorders>
          </w:tcPr>
          <w:p w14:paraId="27ABF964" w14:textId="77777777" w:rsidR="00544C4D" w:rsidRDefault="00544C4D" w:rsidP="00DB5669">
            <w:pPr>
              <w:spacing w:before="120" w:after="120"/>
              <w:jc w:val="both"/>
              <w:rPr>
                <w:rFonts w:ascii="Arial" w:hAnsi="Arial" w:cs="Arial"/>
                <w:sz w:val="22"/>
                <w:szCs w:val="22"/>
              </w:rPr>
            </w:pPr>
          </w:p>
        </w:tc>
      </w:tr>
      <w:tr w:rsidR="00544C4D" w14:paraId="763E3DC8" w14:textId="77777777" w:rsidTr="00DB5669">
        <w:tc>
          <w:tcPr>
            <w:tcW w:w="4981" w:type="dxa"/>
          </w:tcPr>
          <w:p w14:paraId="7828F54D" w14:textId="77777777" w:rsidR="00544C4D" w:rsidRDefault="00544C4D" w:rsidP="00DB5669">
            <w:pPr>
              <w:spacing w:before="120" w:after="120"/>
              <w:jc w:val="both"/>
              <w:rPr>
                <w:rFonts w:ascii="Arial" w:hAnsi="Arial" w:cs="Arial"/>
                <w:sz w:val="22"/>
                <w:szCs w:val="22"/>
              </w:rPr>
            </w:pPr>
            <w:r>
              <w:rPr>
                <w:rFonts w:ascii="Arial" w:hAnsi="Arial" w:cs="Arial"/>
                <w:sz w:val="22"/>
                <w:szCs w:val="22"/>
              </w:rPr>
              <w:t>Contact Name</w:t>
            </w:r>
            <w:r w:rsidRPr="00D828A5">
              <w:rPr>
                <w:rFonts w:ascii="Arial" w:hAnsi="Arial" w:cs="Arial"/>
                <w:sz w:val="22"/>
                <w:szCs w:val="22"/>
              </w:rPr>
              <w:tab/>
            </w:r>
          </w:p>
        </w:tc>
        <w:tc>
          <w:tcPr>
            <w:tcW w:w="4981" w:type="dxa"/>
            <w:tcBorders>
              <w:top w:val="single" w:sz="4" w:space="0" w:color="auto"/>
              <w:bottom w:val="single" w:sz="4" w:space="0" w:color="auto"/>
            </w:tcBorders>
          </w:tcPr>
          <w:p w14:paraId="565782B5" w14:textId="77777777" w:rsidR="00544C4D" w:rsidRDefault="00544C4D" w:rsidP="00DB5669">
            <w:pPr>
              <w:spacing w:before="120" w:after="120"/>
              <w:jc w:val="both"/>
              <w:rPr>
                <w:rFonts w:ascii="Arial" w:hAnsi="Arial" w:cs="Arial"/>
                <w:sz w:val="22"/>
                <w:szCs w:val="22"/>
              </w:rPr>
            </w:pPr>
          </w:p>
        </w:tc>
      </w:tr>
    </w:tbl>
    <w:p w14:paraId="4CD50E4D" w14:textId="77777777" w:rsidR="00544C4D" w:rsidRDefault="00544C4D">
      <w:pPr>
        <w:jc w:val="both"/>
        <w:rPr>
          <w:rFonts w:ascii="Arial" w:hAnsi="Arial" w:cs="Arial"/>
          <w:sz w:val="22"/>
          <w:szCs w:val="22"/>
        </w:rPr>
      </w:pPr>
    </w:p>
    <w:p w14:paraId="24928880" w14:textId="77777777" w:rsidR="00E978F6" w:rsidRPr="00D828A5" w:rsidRDefault="00E978F6">
      <w:pPr>
        <w:jc w:val="both"/>
        <w:rPr>
          <w:rFonts w:ascii="Arial" w:hAnsi="Arial" w:cs="Arial"/>
          <w:sz w:val="22"/>
          <w:szCs w:val="22"/>
        </w:rPr>
      </w:pPr>
      <w:r w:rsidRPr="00D828A5">
        <w:rPr>
          <w:rFonts w:ascii="Arial" w:hAnsi="Arial" w:cs="Arial"/>
          <w:sz w:val="22"/>
          <w:szCs w:val="22"/>
        </w:rPr>
        <w:tab/>
      </w:r>
      <w:r w:rsidRPr="00D828A5">
        <w:rPr>
          <w:rFonts w:ascii="Arial" w:hAnsi="Arial" w:cs="Arial"/>
          <w:sz w:val="22"/>
          <w:szCs w:val="22"/>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56"/>
      </w:tblGrid>
      <w:tr w:rsidR="00DB5669" w14:paraId="201155D6" w14:textId="77777777" w:rsidTr="00DB5669">
        <w:tc>
          <w:tcPr>
            <w:tcW w:w="4981" w:type="dxa"/>
          </w:tcPr>
          <w:p w14:paraId="248B58E3" w14:textId="77777777" w:rsidR="00DB5669" w:rsidRDefault="00DB5669" w:rsidP="00DB5669">
            <w:pPr>
              <w:jc w:val="both"/>
              <w:rPr>
                <w:rFonts w:ascii="Arial" w:hAnsi="Arial" w:cs="Arial"/>
                <w:sz w:val="22"/>
                <w:szCs w:val="22"/>
              </w:rPr>
            </w:pPr>
            <w:r>
              <w:rPr>
                <w:rFonts w:ascii="Arial" w:hAnsi="Arial" w:cs="Arial"/>
                <w:sz w:val="22"/>
                <w:szCs w:val="22"/>
              </w:rPr>
              <w:t>UNIVERSITY</w:t>
            </w:r>
          </w:p>
          <w:p w14:paraId="10DDD3C2" w14:textId="77777777" w:rsidR="00DB5669" w:rsidRDefault="00DB5669" w:rsidP="00DB5669">
            <w:pPr>
              <w:jc w:val="both"/>
              <w:rPr>
                <w:rFonts w:ascii="Arial" w:hAnsi="Arial" w:cs="Arial"/>
                <w:sz w:val="22"/>
                <w:szCs w:val="22"/>
              </w:rPr>
            </w:pPr>
            <w:r w:rsidRPr="00D828A5">
              <w:rPr>
                <w:rFonts w:ascii="Arial" w:hAnsi="Arial" w:cs="Arial"/>
                <w:sz w:val="22"/>
                <w:szCs w:val="22"/>
              </w:rPr>
              <w:t>Contact Names (technical matters):</w:t>
            </w:r>
            <w:r w:rsidRPr="00D828A5">
              <w:rPr>
                <w:rFonts w:ascii="Arial" w:hAnsi="Arial" w:cs="Arial"/>
                <w:sz w:val="22"/>
                <w:szCs w:val="22"/>
              </w:rPr>
              <w:tab/>
            </w:r>
          </w:p>
        </w:tc>
        <w:tc>
          <w:tcPr>
            <w:tcW w:w="4981" w:type="dxa"/>
            <w:tcBorders>
              <w:bottom w:val="single" w:sz="4" w:space="0" w:color="auto"/>
            </w:tcBorders>
          </w:tcPr>
          <w:p w14:paraId="29118468" w14:textId="77777777" w:rsidR="00DB5669" w:rsidRDefault="00DB5669" w:rsidP="00026726">
            <w:pPr>
              <w:spacing w:before="120" w:after="120"/>
              <w:jc w:val="both"/>
              <w:rPr>
                <w:rFonts w:ascii="Arial" w:hAnsi="Arial" w:cs="Arial"/>
                <w:sz w:val="22"/>
                <w:szCs w:val="22"/>
              </w:rPr>
            </w:pPr>
          </w:p>
        </w:tc>
      </w:tr>
    </w:tbl>
    <w:p w14:paraId="5416B43B" w14:textId="77777777" w:rsidR="00E978F6" w:rsidRPr="00D828A5" w:rsidRDefault="00E978F6">
      <w:pPr>
        <w:jc w:val="both"/>
        <w:rPr>
          <w:rFonts w:ascii="Arial" w:hAnsi="Arial" w:cs="Arial"/>
          <w:sz w:val="22"/>
          <w:szCs w:val="22"/>
        </w:rPr>
      </w:pPr>
    </w:p>
    <w:p w14:paraId="060D0BD6" w14:textId="77777777" w:rsidR="00DB5669" w:rsidRDefault="00E978F6" w:rsidP="00DB5669">
      <w:pPr>
        <w:jc w:val="both"/>
        <w:rPr>
          <w:rFonts w:ascii="Arial" w:hAnsi="Arial" w:cs="Arial"/>
          <w:sz w:val="22"/>
          <w:szCs w:val="22"/>
        </w:rPr>
      </w:pPr>
      <w:r w:rsidRPr="00D828A5">
        <w:rPr>
          <w:rFonts w:ascii="Arial" w:hAnsi="Arial" w:cs="Arial"/>
          <w:sz w:val="22"/>
          <w:szCs w:val="22"/>
        </w:rPr>
        <w:t xml:space="preserve">  </w:t>
      </w:r>
      <w:r w:rsidRPr="00D828A5">
        <w:rPr>
          <w:rFonts w:ascii="Arial" w:hAnsi="Arial" w:cs="Arial"/>
          <w:sz w:val="22"/>
          <w:szCs w:val="22"/>
        </w:rPr>
        <w:tab/>
      </w:r>
    </w:p>
    <w:p w14:paraId="3D8BC066" w14:textId="77777777" w:rsidR="00E978F6" w:rsidRPr="00D828A5" w:rsidRDefault="00E978F6" w:rsidP="00DB5669">
      <w:pPr>
        <w:jc w:val="both"/>
        <w:rPr>
          <w:rFonts w:ascii="Arial" w:hAnsi="Arial" w:cs="Arial"/>
          <w:sz w:val="22"/>
          <w:szCs w:val="22"/>
        </w:rPr>
      </w:pPr>
      <w:r w:rsidRPr="00D828A5">
        <w:rPr>
          <w:rFonts w:ascii="Arial" w:hAnsi="Arial" w:cs="Arial"/>
          <w:sz w:val="22"/>
          <w:szCs w:val="22"/>
        </w:rPr>
        <w:t>SERVICES: The Services to be provided are as follows:</w:t>
      </w:r>
    </w:p>
    <w:p w14:paraId="3560D09D" w14:textId="77777777" w:rsidR="00E978F6" w:rsidRPr="00D828A5" w:rsidRDefault="00E978F6">
      <w:pPr>
        <w:jc w:val="both"/>
        <w:rPr>
          <w:rFonts w:ascii="Arial" w:hAnsi="Arial" w:cs="Arial"/>
          <w:sz w:val="22"/>
          <w:szCs w:val="22"/>
        </w:rPr>
      </w:pPr>
    </w:p>
    <w:p w14:paraId="5E2FDC6B" w14:textId="77777777" w:rsidR="00E978F6" w:rsidRPr="00D828A5" w:rsidRDefault="00E978F6">
      <w:pPr>
        <w:jc w:val="both"/>
        <w:rPr>
          <w:rFonts w:ascii="Arial" w:hAnsi="Arial" w:cs="Arial"/>
          <w:sz w:val="22"/>
          <w:szCs w:val="22"/>
        </w:rPr>
      </w:pPr>
      <w:r w:rsidRPr="00D828A5">
        <w:rPr>
          <w:rFonts w:ascii="Arial" w:hAnsi="Arial" w:cs="Arial"/>
          <w:sz w:val="22"/>
          <w:szCs w:val="22"/>
        </w:rPr>
        <w:tab/>
      </w:r>
    </w:p>
    <w:p w14:paraId="6D27D65A" w14:textId="77777777" w:rsidR="00E978F6" w:rsidRPr="00DB5669" w:rsidRDefault="00E978F6" w:rsidP="000D5FDC">
      <w:pPr>
        <w:numPr>
          <w:ilvl w:val="0"/>
          <w:numId w:val="23"/>
        </w:numPr>
        <w:ind w:left="360"/>
        <w:jc w:val="both"/>
        <w:rPr>
          <w:rFonts w:ascii="Arial" w:hAnsi="Arial" w:cs="Arial"/>
          <w:sz w:val="22"/>
          <w:szCs w:val="22"/>
        </w:rPr>
      </w:pPr>
      <w:r w:rsidRPr="00DB5669">
        <w:rPr>
          <w:rFonts w:ascii="Arial" w:hAnsi="Arial" w:cs="Arial"/>
          <w:sz w:val="22"/>
          <w:szCs w:val="22"/>
        </w:rPr>
        <w:t>Definitions</w:t>
      </w:r>
    </w:p>
    <w:p w14:paraId="2C572099" w14:textId="77777777" w:rsidR="00E978F6" w:rsidRPr="00D828A5" w:rsidRDefault="00E978F6" w:rsidP="00DB5669">
      <w:pPr>
        <w:jc w:val="both"/>
        <w:rPr>
          <w:rFonts w:ascii="Arial" w:hAnsi="Arial" w:cs="Arial"/>
          <w:sz w:val="22"/>
          <w:szCs w:val="22"/>
          <w:u w:val="single"/>
        </w:rPr>
      </w:pPr>
    </w:p>
    <w:p w14:paraId="258A689F" w14:textId="77777777" w:rsidR="00DB5669" w:rsidRDefault="00E978F6" w:rsidP="00DB5669">
      <w:pPr>
        <w:ind w:left="360"/>
        <w:jc w:val="both"/>
        <w:rPr>
          <w:rFonts w:ascii="Arial" w:hAnsi="Arial" w:cs="Arial"/>
          <w:sz w:val="22"/>
          <w:szCs w:val="22"/>
        </w:rPr>
      </w:pPr>
      <w:r w:rsidRPr="00D828A5">
        <w:rPr>
          <w:rFonts w:ascii="Arial" w:hAnsi="Arial" w:cs="Arial"/>
          <w:sz w:val="22"/>
          <w:szCs w:val="22"/>
        </w:rPr>
        <w:t>The following terms shall be interpreted as detailed below:</w:t>
      </w:r>
    </w:p>
    <w:p w14:paraId="49DC69D6" w14:textId="77777777" w:rsidR="00DB5669" w:rsidRDefault="00DB5669" w:rsidP="00DB5669">
      <w:pPr>
        <w:ind w:left="360"/>
        <w:jc w:val="both"/>
        <w:rPr>
          <w:rFonts w:ascii="Arial" w:hAnsi="Arial" w:cs="Arial"/>
          <w:sz w:val="22"/>
          <w:szCs w:val="22"/>
        </w:rPr>
      </w:pPr>
      <w:r>
        <w:rPr>
          <w:rFonts w:ascii="Arial" w:hAnsi="Arial" w:cs="Arial"/>
          <w:sz w:val="22"/>
          <w:szCs w:val="22"/>
        </w:rPr>
        <w:tab/>
      </w:r>
    </w:p>
    <w:p w14:paraId="27D51AEC" w14:textId="77777777" w:rsidR="00E978F6" w:rsidRPr="00D828A5" w:rsidRDefault="00E978F6" w:rsidP="00DB5669">
      <w:pPr>
        <w:ind w:left="360"/>
        <w:jc w:val="both"/>
        <w:rPr>
          <w:rFonts w:ascii="Arial" w:hAnsi="Arial" w:cs="Arial"/>
          <w:sz w:val="22"/>
          <w:szCs w:val="22"/>
        </w:rPr>
      </w:pPr>
      <w:r w:rsidRPr="00D828A5">
        <w:rPr>
          <w:rFonts w:ascii="Arial" w:hAnsi="Arial" w:cs="Arial"/>
          <w:sz w:val="22"/>
          <w:szCs w:val="22"/>
        </w:rPr>
        <w:t>The Services is the programme of works as described in Schedule A.</w:t>
      </w:r>
    </w:p>
    <w:p w14:paraId="3576A3F4" w14:textId="77777777" w:rsidR="00E978F6" w:rsidRPr="00D828A5" w:rsidRDefault="00E978F6" w:rsidP="00DB5669">
      <w:pPr>
        <w:jc w:val="both"/>
        <w:rPr>
          <w:rFonts w:ascii="Arial" w:hAnsi="Arial" w:cs="Arial"/>
          <w:sz w:val="22"/>
          <w:szCs w:val="22"/>
        </w:rPr>
      </w:pPr>
    </w:p>
    <w:p w14:paraId="237CA7C7" w14:textId="77777777" w:rsidR="00E978F6" w:rsidRPr="00D828A5" w:rsidRDefault="00E978F6" w:rsidP="00DB5669">
      <w:pPr>
        <w:ind w:left="360"/>
        <w:jc w:val="both"/>
        <w:rPr>
          <w:rFonts w:ascii="Arial" w:hAnsi="Arial" w:cs="Arial"/>
          <w:sz w:val="22"/>
          <w:szCs w:val="22"/>
        </w:rPr>
      </w:pPr>
      <w:r w:rsidRPr="00D828A5">
        <w:rPr>
          <w:rFonts w:ascii="Arial" w:hAnsi="Arial" w:cs="Arial"/>
          <w:sz w:val="22"/>
          <w:szCs w:val="22"/>
        </w:rPr>
        <w:t>The Contract means the Contract within which these Conditions are incorporated.</w:t>
      </w:r>
    </w:p>
    <w:p w14:paraId="003D327F" w14:textId="77777777" w:rsidR="00E978F6" w:rsidRPr="00D828A5" w:rsidRDefault="00E978F6" w:rsidP="00DB5669">
      <w:pPr>
        <w:jc w:val="both"/>
        <w:rPr>
          <w:rFonts w:ascii="Arial" w:hAnsi="Arial" w:cs="Arial"/>
          <w:sz w:val="22"/>
          <w:szCs w:val="22"/>
        </w:rPr>
      </w:pPr>
    </w:p>
    <w:p w14:paraId="46C6E443" w14:textId="77777777" w:rsidR="00E978F6" w:rsidRPr="00D828A5" w:rsidRDefault="00E978F6" w:rsidP="00DB5669">
      <w:pPr>
        <w:ind w:left="360"/>
        <w:jc w:val="both"/>
        <w:rPr>
          <w:rFonts w:ascii="Arial" w:hAnsi="Arial" w:cs="Arial"/>
          <w:sz w:val="22"/>
          <w:szCs w:val="22"/>
        </w:rPr>
      </w:pPr>
      <w:r w:rsidRPr="00D828A5">
        <w:rPr>
          <w:rFonts w:ascii="Arial" w:hAnsi="Arial" w:cs="Arial"/>
          <w:sz w:val="22"/>
          <w:szCs w:val="22"/>
        </w:rPr>
        <w:t>The Commencement Date is the date upon which the Services commence</w:t>
      </w:r>
    </w:p>
    <w:p w14:paraId="572FCC09" w14:textId="77777777" w:rsidR="00E978F6" w:rsidRPr="00D828A5" w:rsidRDefault="00E978F6" w:rsidP="00DB5669">
      <w:pPr>
        <w:jc w:val="both"/>
        <w:rPr>
          <w:rFonts w:ascii="Arial" w:hAnsi="Arial" w:cs="Arial"/>
          <w:sz w:val="22"/>
          <w:szCs w:val="22"/>
        </w:rPr>
      </w:pPr>
    </w:p>
    <w:p w14:paraId="5FB35A7F" w14:textId="77777777" w:rsidR="00DB5669" w:rsidRDefault="00E978F6" w:rsidP="00DB5669">
      <w:pPr>
        <w:ind w:left="360"/>
        <w:jc w:val="both"/>
        <w:rPr>
          <w:rFonts w:ascii="Arial" w:hAnsi="Arial" w:cs="Arial"/>
          <w:sz w:val="22"/>
          <w:szCs w:val="22"/>
        </w:rPr>
      </w:pPr>
      <w:r w:rsidRPr="00D828A5">
        <w:rPr>
          <w:rFonts w:ascii="Arial" w:hAnsi="Arial" w:cs="Arial"/>
          <w:sz w:val="22"/>
          <w:szCs w:val="22"/>
        </w:rPr>
        <w:t>The Completion Date is the date by which the Services will be completed and ready for operational use</w:t>
      </w:r>
    </w:p>
    <w:p w14:paraId="7EA3A32F" w14:textId="77777777" w:rsidR="00DB5669" w:rsidRDefault="00DB5669" w:rsidP="00DB5669">
      <w:pPr>
        <w:ind w:left="360"/>
        <w:jc w:val="both"/>
        <w:rPr>
          <w:rFonts w:ascii="Arial" w:hAnsi="Arial" w:cs="Arial"/>
          <w:sz w:val="22"/>
          <w:szCs w:val="22"/>
        </w:rPr>
      </w:pPr>
    </w:p>
    <w:p w14:paraId="66B8353D" w14:textId="77777777" w:rsidR="00E978F6" w:rsidRPr="00D828A5" w:rsidRDefault="00E978F6" w:rsidP="00DB5669">
      <w:pPr>
        <w:ind w:left="360"/>
        <w:jc w:val="both"/>
        <w:rPr>
          <w:rFonts w:ascii="Arial" w:hAnsi="Arial" w:cs="Arial"/>
          <w:sz w:val="22"/>
          <w:szCs w:val="22"/>
        </w:rPr>
      </w:pPr>
      <w:r w:rsidRPr="00D828A5">
        <w:rPr>
          <w:rFonts w:ascii="Arial" w:hAnsi="Arial" w:cs="Arial"/>
          <w:sz w:val="22"/>
          <w:szCs w:val="22"/>
        </w:rPr>
        <w:t>Intellectual Property shall mean all results, data, paten</w:t>
      </w:r>
      <w:r w:rsidR="001F54D2">
        <w:rPr>
          <w:rFonts w:ascii="Arial" w:hAnsi="Arial" w:cs="Arial"/>
          <w:sz w:val="22"/>
          <w:szCs w:val="22"/>
        </w:rPr>
        <w:t>t</w:t>
      </w:r>
      <w:r w:rsidRPr="00D828A5">
        <w:rPr>
          <w:rFonts w:ascii="Arial" w:hAnsi="Arial" w:cs="Arial"/>
          <w:sz w:val="22"/>
          <w:szCs w:val="22"/>
        </w:rPr>
        <w:t>s, technology, know-how and other findings arising from the programme of works.</w:t>
      </w:r>
    </w:p>
    <w:p w14:paraId="43DF460B" w14:textId="77777777" w:rsidR="00E978F6" w:rsidRPr="00D828A5" w:rsidRDefault="00E978F6" w:rsidP="00DB5669">
      <w:pPr>
        <w:jc w:val="both"/>
        <w:rPr>
          <w:rFonts w:ascii="Arial" w:hAnsi="Arial" w:cs="Arial"/>
          <w:sz w:val="22"/>
          <w:szCs w:val="22"/>
        </w:rPr>
      </w:pPr>
    </w:p>
    <w:p w14:paraId="678EE883" w14:textId="77777777" w:rsidR="00DB5669" w:rsidRDefault="00DB5669" w:rsidP="000D5FDC">
      <w:pPr>
        <w:numPr>
          <w:ilvl w:val="0"/>
          <w:numId w:val="23"/>
        </w:numPr>
        <w:ind w:left="360"/>
        <w:jc w:val="both"/>
        <w:rPr>
          <w:rFonts w:ascii="Arial" w:hAnsi="Arial" w:cs="Arial"/>
          <w:sz w:val="22"/>
          <w:szCs w:val="22"/>
        </w:rPr>
      </w:pPr>
      <w:r w:rsidRPr="00D828A5">
        <w:rPr>
          <w:rFonts w:ascii="Arial" w:hAnsi="Arial" w:cs="Arial"/>
          <w:sz w:val="22"/>
          <w:szCs w:val="22"/>
        </w:rPr>
        <w:t xml:space="preserve">Programme </w:t>
      </w:r>
      <w:r>
        <w:rPr>
          <w:rFonts w:ascii="Arial" w:hAnsi="Arial" w:cs="Arial"/>
          <w:sz w:val="22"/>
          <w:szCs w:val="22"/>
        </w:rPr>
        <w:t>o</w:t>
      </w:r>
      <w:r w:rsidRPr="00D828A5">
        <w:rPr>
          <w:rFonts w:ascii="Arial" w:hAnsi="Arial" w:cs="Arial"/>
          <w:sz w:val="22"/>
          <w:szCs w:val="22"/>
        </w:rPr>
        <w:t>f Works</w:t>
      </w:r>
    </w:p>
    <w:p w14:paraId="707AE598" w14:textId="77777777" w:rsidR="00DB5669" w:rsidRDefault="00DB5669" w:rsidP="00DB5669">
      <w:pPr>
        <w:ind w:left="360"/>
        <w:jc w:val="both"/>
        <w:rPr>
          <w:rFonts w:ascii="Arial" w:hAnsi="Arial" w:cs="Arial"/>
          <w:b/>
          <w:color w:val="FF0000"/>
          <w:sz w:val="22"/>
          <w:szCs w:val="22"/>
        </w:rPr>
      </w:pPr>
    </w:p>
    <w:p w14:paraId="35C6E9A9" w14:textId="77777777" w:rsidR="00DB5669" w:rsidRDefault="00DB5669" w:rsidP="00DB5669">
      <w:pPr>
        <w:ind w:left="360"/>
        <w:jc w:val="both"/>
        <w:rPr>
          <w:rFonts w:ascii="Arial" w:hAnsi="Arial" w:cs="Arial"/>
          <w:b/>
          <w:color w:val="FF0000"/>
          <w:sz w:val="22"/>
          <w:szCs w:val="22"/>
        </w:rPr>
      </w:pPr>
    </w:p>
    <w:p w14:paraId="2AFED289" w14:textId="77777777" w:rsidR="00E978F6" w:rsidRPr="00DB5669" w:rsidRDefault="00E978F6" w:rsidP="00DB5669">
      <w:pPr>
        <w:ind w:left="360"/>
        <w:jc w:val="both"/>
        <w:rPr>
          <w:rFonts w:ascii="Arial" w:hAnsi="Arial" w:cs="Arial"/>
          <w:b/>
          <w:sz w:val="22"/>
          <w:szCs w:val="22"/>
        </w:rPr>
      </w:pPr>
      <w:r w:rsidRPr="00DB5669">
        <w:rPr>
          <w:rFonts w:ascii="Arial" w:hAnsi="Arial" w:cs="Arial"/>
          <w:b/>
          <w:color w:val="FF0000"/>
          <w:sz w:val="22"/>
          <w:szCs w:val="22"/>
        </w:rPr>
        <w:t xml:space="preserve">ENTER DETAILS </w:t>
      </w:r>
    </w:p>
    <w:p w14:paraId="0CDF98F4" w14:textId="77777777" w:rsidR="00E978F6" w:rsidRPr="00D828A5" w:rsidRDefault="00E978F6">
      <w:pPr>
        <w:jc w:val="both"/>
        <w:rPr>
          <w:rFonts w:ascii="Arial" w:hAnsi="Arial" w:cs="Arial"/>
          <w:sz w:val="22"/>
          <w:szCs w:val="22"/>
        </w:rPr>
      </w:pPr>
    </w:p>
    <w:p w14:paraId="78FB918B" w14:textId="77777777" w:rsidR="00E978F6" w:rsidRDefault="00E978F6">
      <w:pPr>
        <w:jc w:val="both"/>
        <w:rPr>
          <w:rFonts w:ascii="Arial" w:hAnsi="Arial" w:cs="Arial"/>
          <w:sz w:val="22"/>
          <w:szCs w:val="22"/>
        </w:rPr>
      </w:pPr>
    </w:p>
    <w:p w14:paraId="660B7795" w14:textId="77777777" w:rsidR="00DB5669" w:rsidRDefault="00DB5669">
      <w:pPr>
        <w:jc w:val="both"/>
        <w:rPr>
          <w:rFonts w:ascii="Arial" w:hAnsi="Arial" w:cs="Arial"/>
          <w:sz w:val="22"/>
          <w:szCs w:val="22"/>
        </w:rPr>
      </w:pPr>
    </w:p>
    <w:p w14:paraId="60F77328" w14:textId="77777777" w:rsidR="00DB5669" w:rsidRPr="00D828A5" w:rsidRDefault="00DB5669">
      <w:pPr>
        <w:jc w:val="both"/>
        <w:rPr>
          <w:rFonts w:ascii="Arial" w:hAnsi="Arial" w:cs="Arial"/>
          <w:sz w:val="22"/>
          <w:szCs w:val="22"/>
        </w:rPr>
      </w:pPr>
    </w:p>
    <w:p w14:paraId="1009B22E" w14:textId="77777777" w:rsidR="00DB5669" w:rsidRDefault="00DB5669">
      <w:pPr>
        <w:ind w:left="720"/>
        <w:jc w:val="both"/>
        <w:rPr>
          <w:rFonts w:ascii="Arial" w:hAnsi="Arial" w:cs="Arial"/>
          <w:sz w:val="22"/>
          <w:szCs w:val="22"/>
        </w:rPr>
      </w:pPr>
    </w:p>
    <w:p w14:paraId="5F0550B9" w14:textId="77777777" w:rsidR="00E978F6" w:rsidRPr="00D828A5" w:rsidRDefault="00E978F6" w:rsidP="00DB5669">
      <w:pPr>
        <w:ind w:left="360"/>
        <w:jc w:val="both"/>
        <w:rPr>
          <w:rFonts w:ascii="Arial" w:hAnsi="Arial" w:cs="Arial"/>
          <w:sz w:val="22"/>
          <w:szCs w:val="22"/>
        </w:rPr>
      </w:pPr>
      <w:r w:rsidRPr="00D828A5">
        <w:rPr>
          <w:rFonts w:ascii="Arial" w:hAnsi="Arial" w:cs="Arial"/>
          <w:sz w:val="22"/>
          <w:szCs w:val="22"/>
        </w:rPr>
        <w:lastRenderedPageBreak/>
        <w:t xml:space="preserve">DELIVERABLES: The following item(s) must be delivered to the University of </w:t>
      </w:r>
      <w:proofErr w:type="spellStart"/>
      <w:r w:rsidRPr="00D828A5">
        <w:rPr>
          <w:rFonts w:ascii="Arial" w:hAnsi="Arial" w:cs="Arial"/>
          <w:sz w:val="22"/>
          <w:szCs w:val="22"/>
        </w:rPr>
        <w:t>Keele</w:t>
      </w:r>
      <w:proofErr w:type="spellEnd"/>
      <w:r w:rsidRPr="00D828A5">
        <w:rPr>
          <w:rFonts w:ascii="Arial" w:hAnsi="Arial" w:cs="Arial"/>
          <w:sz w:val="22"/>
          <w:szCs w:val="22"/>
        </w:rPr>
        <w:t xml:space="preserve"> as a result of this contract:</w:t>
      </w:r>
    </w:p>
    <w:p w14:paraId="69F6A405" w14:textId="77777777" w:rsidR="00E978F6" w:rsidRPr="00D828A5" w:rsidRDefault="00E978F6">
      <w:pPr>
        <w:tabs>
          <w:tab w:val="left" w:pos="8190"/>
        </w:tabs>
        <w:jc w:val="both"/>
        <w:rPr>
          <w:rFonts w:ascii="Arial" w:hAnsi="Arial" w:cs="Arial"/>
          <w:sz w:val="22"/>
          <w:szCs w:val="22"/>
        </w:rPr>
      </w:pPr>
    </w:p>
    <w:p w14:paraId="35FF335A" w14:textId="77777777" w:rsidR="00E978F6" w:rsidRPr="00D828A5" w:rsidRDefault="00E978F6">
      <w:pPr>
        <w:tabs>
          <w:tab w:val="left" w:pos="8190"/>
        </w:tabs>
        <w:jc w:val="both"/>
        <w:rPr>
          <w:rFonts w:ascii="Arial" w:hAnsi="Arial" w:cs="Arial"/>
          <w:sz w:val="22"/>
          <w:szCs w:val="22"/>
        </w:rPr>
      </w:pPr>
    </w:p>
    <w:p w14:paraId="1A61CDE0" w14:textId="77777777" w:rsidR="00E978F6" w:rsidRPr="00DB5669" w:rsidRDefault="00E978F6" w:rsidP="00DB5669">
      <w:pPr>
        <w:ind w:left="360"/>
        <w:jc w:val="both"/>
        <w:rPr>
          <w:rFonts w:ascii="Arial" w:hAnsi="Arial" w:cs="Arial"/>
          <w:b/>
          <w:color w:val="FF0000"/>
          <w:sz w:val="22"/>
          <w:szCs w:val="22"/>
        </w:rPr>
      </w:pPr>
      <w:r w:rsidRPr="00DB5669">
        <w:rPr>
          <w:rFonts w:ascii="Arial" w:hAnsi="Arial" w:cs="Arial"/>
          <w:b/>
          <w:color w:val="FF0000"/>
          <w:sz w:val="22"/>
          <w:szCs w:val="22"/>
        </w:rPr>
        <w:t>ENTER DETAIL</w:t>
      </w:r>
      <w:r w:rsidR="00DB5669" w:rsidRPr="00DB5669">
        <w:rPr>
          <w:rFonts w:ascii="Arial" w:hAnsi="Arial" w:cs="Arial"/>
          <w:b/>
          <w:color w:val="FF0000"/>
          <w:sz w:val="22"/>
          <w:szCs w:val="22"/>
        </w:rPr>
        <w:t>S</w:t>
      </w:r>
    </w:p>
    <w:p w14:paraId="3523DD79" w14:textId="77777777" w:rsidR="00E978F6" w:rsidRPr="00D828A5" w:rsidRDefault="00E978F6">
      <w:pPr>
        <w:jc w:val="both"/>
        <w:rPr>
          <w:rFonts w:ascii="Arial" w:hAnsi="Arial" w:cs="Arial"/>
          <w:sz w:val="22"/>
          <w:szCs w:val="22"/>
        </w:rPr>
      </w:pPr>
    </w:p>
    <w:p w14:paraId="3BF42F4B" w14:textId="77777777" w:rsidR="00DB5669" w:rsidRDefault="00DB5669">
      <w:pPr>
        <w:jc w:val="both"/>
        <w:rPr>
          <w:rFonts w:ascii="Arial" w:hAnsi="Arial" w:cs="Arial"/>
          <w:sz w:val="22"/>
          <w:szCs w:val="22"/>
        </w:rPr>
      </w:pPr>
      <w:r>
        <w:rPr>
          <w:rFonts w:ascii="Arial" w:hAnsi="Arial" w:cs="Arial"/>
          <w:sz w:val="22"/>
          <w:szCs w:val="22"/>
        </w:rPr>
        <w:tab/>
      </w:r>
    </w:p>
    <w:p w14:paraId="21C71CE6" w14:textId="77777777" w:rsidR="00E978F6" w:rsidRPr="00D828A5" w:rsidRDefault="00E978F6" w:rsidP="00DB5669">
      <w:pPr>
        <w:ind w:left="360"/>
        <w:jc w:val="both"/>
        <w:rPr>
          <w:rFonts w:ascii="Arial" w:hAnsi="Arial" w:cs="Arial"/>
          <w:sz w:val="22"/>
          <w:szCs w:val="22"/>
        </w:rPr>
      </w:pPr>
      <w:r w:rsidRPr="00D828A5">
        <w:rPr>
          <w:rFonts w:ascii="Arial" w:hAnsi="Arial" w:cs="Arial"/>
          <w:sz w:val="22"/>
          <w:szCs w:val="22"/>
        </w:rPr>
        <w:t xml:space="preserve">DATES FOR PROVISION OF SERVICES: </w:t>
      </w:r>
    </w:p>
    <w:p w14:paraId="6EAC766C" w14:textId="77777777" w:rsidR="00E978F6" w:rsidRPr="00D828A5" w:rsidRDefault="00E978F6">
      <w:pPr>
        <w:jc w:val="both"/>
        <w:rPr>
          <w:rFonts w:ascii="Arial" w:hAnsi="Arial" w:cs="Arial"/>
          <w:sz w:val="22"/>
          <w:szCs w:val="22"/>
        </w:rPr>
      </w:pP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844"/>
      </w:tblGrid>
      <w:tr w:rsidR="00DB5669" w14:paraId="250B5397" w14:textId="77777777" w:rsidTr="000D5FDC">
        <w:tc>
          <w:tcPr>
            <w:tcW w:w="4589" w:type="dxa"/>
          </w:tcPr>
          <w:p w14:paraId="69480963" w14:textId="77777777" w:rsidR="00DB5669" w:rsidRDefault="00DB5669" w:rsidP="00DB5669">
            <w:pPr>
              <w:spacing w:before="120" w:after="120"/>
              <w:jc w:val="both"/>
              <w:rPr>
                <w:rFonts w:ascii="Arial" w:hAnsi="Arial" w:cs="Arial"/>
                <w:sz w:val="22"/>
                <w:szCs w:val="22"/>
              </w:rPr>
            </w:pPr>
            <w:r>
              <w:rPr>
                <w:rFonts w:ascii="Arial" w:hAnsi="Arial" w:cs="Arial"/>
                <w:sz w:val="22"/>
                <w:szCs w:val="22"/>
              </w:rPr>
              <w:t>Commencement</w:t>
            </w:r>
          </w:p>
        </w:tc>
        <w:tc>
          <w:tcPr>
            <w:tcW w:w="4981" w:type="dxa"/>
            <w:tcBorders>
              <w:bottom w:val="single" w:sz="4" w:space="0" w:color="auto"/>
            </w:tcBorders>
          </w:tcPr>
          <w:p w14:paraId="0B9D1A6C" w14:textId="77777777" w:rsidR="00DB5669" w:rsidRDefault="00DB5669" w:rsidP="00DB5669">
            <w:pPr>
              <w:spacing w:before="120" w:after="120"/>
              <w:jc w:val="both"/>
              <w:rPr>
                <w:rFonts w:ascii="Arial" w:hAnsi="Arial" w:cs="Arial"/>
                <w:sz w:val="22"/>
                <w:szCs w:val="22"/>
              </w:rPr>
            </w:pPr>
          </w:p>
        </w:tc>
      </w:tr>
      <w:tr w:rsidR="00DB5669" w14:paraId="121D601E" w14:textId="77777777" w:rsidTr="000D5FDC">
        <w:tc>
          <w:tcPr>
            <w:tcW w:w="4589" w:type="dxa"/>
          </w:tcPr>
          <w:p w14:paraId="3E927DBB" w14:textId="77777777" w:rsidR="00DB5669" w:rsidRDefault="00DB5669" w:rsidP="00DB5669">
            <w:pPr>
              <w:spacing w:before="120" w:after="120"/>
              <w:jc w:val="both"/>
              <w:rPr>
                <w:rFonts w:ascii="Arial" w:hAnsi="Arial" w:cs="Arial"/>
                <w:sz w:val="22"/>
                <w:szCs w:val="22"/>
              </w:rPr>
            </w:pPr>
            <w:r>
              <w:rPr>
                <w:rFonts w:ascii="Arial" w:hAnsi="Arial" w:cs="Arial"/>
                <w:sz w:val="22"/>
                <w:szCs w:val="22"/>
              </w:rPr>
              <w:t>Delivery</w:t>
            </w:r>
          </w:p>
        </w:tc>
        <w:tc>
          <w:tcPr>
            <w:tcW w:w="4981" w:type="dxa"/>
            <w:tcBorders>
              <w:top w:val="single" w:sz="4" w:space="0" w:color="auto"/>
              <w:bottom w:val="single" w:sz="4" w:space="0" w:color="auto"/>
            </w:tcBorders>
          </w:tcPr>
          <w:p w14:paraId="14EE396A" w14:textId="77777777" w:rsidR="00DB5669" w:rsidRDefault="00DB5669" w:rsidP="00DB5669">
            <w:pPr>
              <w:spacing w:before="120" w:after="120"/>
              <w:jc w:val="both"/>
              <w:rPr>
                <w:rFonts w:ascii="Arial" w:hAnsi="Arial" w:cs="Arial"/>
                <w:sz w:val="22"/>
                <w:szCs w:val="22"/>
              </w:rPr>
            </w:pPr>
          </w:p>
        </w:tc>
      </w:tr>
      <w:tr w:rsidR="00DB5669" w14:paraId="5318EBB4" w14:textId="77777777" w:rsidTr="000D5FDC">
        <w:tc>
          <w:tcPr>
            <w:tcW w:w="4589" w:type="dxa"/>
          </w:tcPr>
          <w:p w14:paraId="0BFD12C1" w14:textId="77777777" w:rsidR="00DB5669" w:rsidRDefault="00DB5669" w:rsidP="00DB5669">
            <w:pPr>
              <w:spacing w:before="120" w:after="120"/>
              <w:jc w:val="both"/>
              <w:rPr>
                <w:rFonts w:ascii="Arial" w:hAnsi="Arial" w:cs="Arial"/>
                <w:sz w:val="22"/>
                <w:szCs w:val="22"/>
              </w:rPr>
            </w:pPr>
            <w:r w:rsidRPr="00D828A5">
              <w:rPr>
                <w:rFonts w:ascii="Arial" w:hAnsi="Arial" w:cs="Arial"/>
                <w:sz w:val="22"/>
                <w:szCs w:val="22"/>
              </w:rPr>
              <w:t>Final dat</w:t>
            </w:r>
            <w:r>
              <w:rPr>
                <w:rFonts w:ascii="Arial" w:hAnsi="Arial" w:cs="Arial"/>
                <w:sz w:val="22"/>
                <w:szCs w:val="22"/>
              </w:rPr>
              <w:t>e for delivery</w:t>
            </w:r>
            <w:r w:rsidRPr="00D828A5">
              <w:rPr>
                <w:rFonts w:ascii="Arial" w:hAnsi="Arial" w:cs="Arial"/>
                <w:sz w:val="22"/>
                <w:szCs w:val="22"/>
              </w:rPr>
              <w:tab/>
            </w:r>
          </w:p>
        </w:tc>
        <w:tc>
          <w:tcPr>
            <w:tcW w:w="4981" w:type="dxa"/>
            <w:tcBorders>
              <w:top w:val="single" w:sz="4" w:space="0" w:color="auto"/>
              <w:bottom w:val="single" w:sz="4" w:space="0" w:color="auto"/>
            </w:tcBorders>
          </w:tcPr>
          <w:p w14:paraId="06C51DE7" w14:textId="77777777" w:rsidR="00DB5669" w:rsidRDefault="00DB5669" w:rsidP="00DB5669">
            <w:pPr>
              <w:spacing w:before="120" w:after="120"/>
              <w:jc w:val="both"/>
              <w:rPr>
                <w:rFonts w:ascii="Arial" w:hAnsi="Arial" w:cs="Arial"/>
                <w:sz w:val="22"/>
                <w:szCs w:val="22"/>
              </w:rPr>
            </w:pPr>
          </w:p>
        </w:tc>
      </w:tr>
    </w:tbl>
    <w:p w14:paraId="7E17287C" w14:textId="77777777" w:rsidR="00DB5669" w:rsidRDefault="00DB5669">
      <w:pPr>
        <w:jc w:val="both"/>
        <w:rPr>
          <w:rFonts w:ascii="Arial" w:hAnsi="Arial" w:cs="Arial"/>
          <w:sz w:val="22"/>
          <w:szCs w:val="22"/>
        </w:rPr>
      </w:pPr>
    </w:p>
    <w:p w14:paraId="597923EB" w14:textId="77777777" w:rsidR="00DB5669" w:rsidRDefault="00DB5669">
      <w:pPr>
        <w:jc w:val="both"/>
        <w:rPr>
          <w:rFonts w:ascii="Arial" w:hAnsi="Arial" w:cs="Arial"/>
          <w:sz w:val="22"/>
          <w:szCs w:val="22"/>
        </w:rPr>
      </w:pPr>
    </w:p>
    <w:p w14:paraId="1763C66A" w14:textId="77777777" w:rsidR="00E978F6" w:rsidRPr="00D828A5" w:rsidRDefault="00E978F6">
      <w:pPr>
        <w:jc w:val="both"/>
        <w:rPr>
          <w:rFonts w:ascii="Arial" w:hAnsi="Arial" w:cs="Arial"/>
          <w:sz w:val="22"/>
          <w:szCs w:val="22"/>
        </w:rPr>
      </w:pPr>
      <w:r w:rsidRPr="00D828A5">
        <w:rPr>
          <w:rFonts w:ascii="Arial" w:hAnsi="Arial" w:cs="Arial"/>
          <w:sz w:val="22"/>
          <w:szCs w:val="22"/>
        </w:rPr>
        <w:tab/>
      </w:r>
    </w:p>
    <w:p w14:paraId="69BF9464" w14:textId="77777777" w:rsidR="00E978F6" w:rsidRPr="00D828A5" w:rsidRDefault="00E978F6">
      <w:pPr>
        <w:jc w:val="both"/>
        <w:rPr>
          <w:rFonts w:ascii="Arial" w:hAnsi="Arial" w:cs="Arial"/>
          <w:sz w:val="22"/>
          <w:szCs w:val="22"/>
        </w:rPr>
      </w:pPr>
    </w:p>
    <w:p w14:paraId="75ACAFE5" w14:textId="77777777" w:rsidR="00E978F6" w:rsidRPr="00D828A5" w:rsidRDefault="00DB5669">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E978F6" w:rsidRPr="00D828A5">
        <w:rPr>
          <w:rFonts w:ascii="Arial" w:hAnsi="Arial" w:cs="Arial"/>
          <w:sz w:val="22"/>
          <w:szCs w:val="22"/>
        </w:rPr>
        <w:tab/>
      </w:r>
      <w:r w:rsidR="00E978F6" w:rsidRPr="00D828A5">
        <w:rPr>
          <w:rFonts w:ascii="Arial" w:hAnsi="Arial" w:cs="Arial"/>
          <w:sz w:val="22"/>
          <w:szCs w:val="22"/>
        </w:rPr>
        <w:tab/>
      </w:r>
    </w:p>
    <w:p w14:paraId="7CE4CFC9" w14:textId="77777777" w:rsidR="00E978F6" w:rsidRPr="00D828A5" w:rsidRDefault="00E978F6">
      <w:pPr>
        <w:jc w:val="both"/>
        <w:rPr>
          <w:rFonts w:ascii="Arial" w:hAnsi="Arial" w:cs="Arial"/>
          <w:sz w:val="22"/>
          <w:szCs w:val="22"/>
        </w:rPr>
      </w:pPr>
    </w:p>
    <w:p w14:paraId="71044BED" w14:textId="77777777" w:rsidR="00E978F6" w:rsidRPr="00D828A5" w:rsidRDefault="00E978F6">
      <w:pPr>
        <w:rPr>
          <w:rFonts w:ascii="Arial" w:hAnsi="Arial" w:cs="Arial"/>
          <w:sz w:val="22"/>
          <w:szCs w:val="22"/>
        </w:rPr>
      </w:pPr>
      <w:r w:rsidRPr="00D828A5">
        <w:rPr>
          <w:rFonts w:ascii="Arial" w:hAnsi="Arial" w:cs="Arial"/>
          <w:sz w:val="22"/>
          <w:szCs w:val="22"/>
        </w:rPr>
        <w:t xml:space="preserve">           </w:t>
      </w:r>
    </w:p>
    <w:p w14:paraId="4CE1B151" w14:textId="77777777" w:rsidR="00411355" w:rsidRPr="00D828A5" w:rsidRDefault="00E978F6">
      <w:pPr>
        <w:pStyle w:val="Heading2"/>
        <w:rPr>
          <w:rFonts w:ascii="Arial" w:hAnsi="Arial" w:cs="Arial"/>
          <w:sz w:val="22"/>
          <w:szCs w:val="22"/>
        </w:rPr>
      </w:pPr>
      <w:r w:rsidRPr="00D828A5">
        <w:rPr>
          <w:rFonts w:ascii="Arial" w:hAnsi="Arial" w:cs="Arial"/>
          <w:sz w:val="22"/>
          <w:szCs w:val="22"/>
        </w:rPr>
        <w:t xml:space="preserve">             </w:t>
      </w:r>
    </w:p>
    <w:p w14:paraId="095C51C3" w14:textId="77777777" w:rsidR="00411355" w:rsidRPr="00D828A5" w:rsidRDefault="00411355">
      <w:pPr>
        <w:pStyle w:val="Heading2"/>
        <w:rPr>
          <w:rFonts w:ascii="Arial" w:hAnsi="Arial" w:cs="Arial"/>
          <w:sz w:val="22"/>
          <w:szCs w:val="22"/>
        </w:rPr>
      </w:pPr>
    </w:p>
    <w:p w14:paraId="35B95771" w14:textId="77777777" w:rsidR="00411355" w:rsidRPr="00D828A5" w:rsidRDefault="00411355">
      <w:pPr>
        <w:pStyle w:val="Heading2"/>
        <w:rPr>
          <w:rFonts w:ascii="Arial" w:hAnsi="Arial" w:cs="Arial"/>
          <w:sz w:val="22"/>
          <w:szCs w:val="22"/>
        </w:rPr>
      </w:pPr>
    </w:p>
    <w:p w14:paraId="225C6D55" w14:textId="77777777" w:rsidR="009745FB" w:rsidRPr="00D828A5" w:rsidRDefault="009745FB" w:rsidP="009745FB">
      <w:pPr>
        <w:rPr>
          <w:rFonts w:ascii="Arial" w:hAnsi="Arial" w:cs="Arial"/>
          <w:sz w:val="22"/>
          <w:szCs w:val="22"/>
        </w:rPr>
      </w:pPr>
    </w:p>
    <w:p w14:paraId="4EDB2334" w14:textId="77777777" w:rsidR="00411355" w:rsidRPr="00D828A5" w:rsidRDefault="00411355">
      <w:pPr>
        <w:pStyle w:val="Heading2"/>
        <w:rPr>
          <w:rFonts w:ascii="Arial" w:hAnsi="Arial" w:cs="Arial"/>
          <w:sz w:val="22"/>
          <w:szCs w:val="22"/>
        </w:rPr>
      </w:pPr>
    </w:p>
    <w:p w14:paraId="47E26D1D" w14:textId="77777777" w:rsidR="00411355" w:rsidRPr="00D828A5" w:rsidRDefault="00411355">
      <w:pPr>
        <w:pStyle w:val="Heading2"/>
        <w:rPr>
          <w:rFonts w:ascii="Arial" w:hAnsi="Arial" w:cs="Arial"/>
          <w:sz w:val="22"/>
          <w:szCs w:val="22"/>
        </w:rPr>
      </w:pPr>
    </w:p>
    <w:p w14:paraId="5480C89A" w14:textId="77777777" w:rsidR="00DB5669" w:rsidRDefault="00E978F6">
      <w:pPr>
        <w:pStyle w:val="Heading2"/>
        <w:rPr>
          <w:rFonts w:ascii="Arial" w:hAnsi="Arial" w:cs="Arial"/>
          <w:sz w:val="22"/>
          <w:szCs w:val="22"/>
        </w:rPr>
      </w:pPr>
      <w:r w:rsidRPr="00D828A5">
        <w:rPr>
          <w:rFonts w:ascii="Arial" w:hAnsi="Arial" w:cs="Arial"/>
          <w:sz w:val="22"/>
          <w:szCs w:val="22"/>
        </w:rPr>
        <w:t xml:space="preserve"> </w:t>
      </w:r>
      <w:r w:rsidR="009745FB" w:rsidRPr="00D828A5">
        <w:rPr>
          <w:rFonts w:ascii="Arial" w:hAnsi="Arial" w:cs="Arial"/>
          <w:sz w:val="22"/>
          <w:szCs w:val="22"/>
        </w:rPr>
        <w:tab/>
      </w:r>
      <w:r w:rsidRPr="00D828A5">
        <w:rPr>
          <w:rFonts w:ascii="Arial" w:hAnsi="Arial" w:cs="Arial"/>
          <w:sz w:val="22"/>
          <w:szCs w:val="22"/>
        </w:rPr>
        <w:t xml:space="preserve"> </w:t>
      </w:r>
    </w:p>
    <w:p w14:paraId="6B9C9854" w14:textId="77777777" w:rsidR="00E978F6" w:rsidRPr="00D828A5" w:rsidRDefault="00DB5669">
      <w:pPr>
        <w:pStyle w:val="Heading2"/>
        <w:rPr>
          <w:rFonts w:ascii="Arial" w:hAnsi="Arial" w:cs="Arial"/>
          <w:sz w:val="22"/>
          <w:szCs w:val="22"/>
        </w:rPr>
      </w:pPr>
      <w:r>
        <w:rPr>
          <w:rFonts w:ascii="Arial" w:hAnsi="Arial" w:cs="Arial"/>
          <w:sz w:val="22"/>
          <w:szCs w:val="22"/>
        </w:rPr>
        <w:br w:type="page"/>
      </w:r>
      <w:r w:rsidR="00E978F6" w:rsidRPr="00D828A5">
        <w:rPr>
          <w:rFonts w:ascii="Arial" w:hAnsi="Arial" w:cs="Arial"/>
          <w:sz w:val="22"/>
          <w:szCs w:val="22"/>
        </w:rPr>
        <w:lastRenderedPageBreak/>
        <w:t>SCHEDULE B</w:t>
      </w:r>
    </w:p>
    <w:p w14:paraId="718CCD4B" w14:textId="77777777" w:rsidR="00E978F6" w:rsidRPr="00D828A5" w:rsidRDefault="00E978F6">
      <w:pPr>
        <w:rPr>
          <w:rFonts w:ascii="Arial" w:hAnsi="Arial" w:cs="Arial"/>
          <w:sz w:val="22"/>
          <w:szCs w:val="22"/>
        </w:rPr>
      </w:pPr>
    </w:p>
    <w:p w14:paraId="41AC9CF9" w14:textId="77777777" w:rsidR="000D5FDC" w:rsidRDefault="000D5FDC">
      <w:pPr>
        <w:rPr>
          <w:rFonts w:ascii="Arial" w:hAnsi="Arial" w:cs="Arial"/>
          <w:sz w:val="22"/>
          <w:szCs w:val="22"/>
        </w:rPr>
      </w:pPr>
    </w:p>
    <w:p w14:paraId="160ED77F" w14:textId="77777777" w:rsidR="00E978F6" w:rsidRPr="00D828A5" w:rsidRDefault="00E978F6" w:rsidP="000D5FDC">
      <w:pPr>
        <w:ind w:left="360"/>
        <w:rPr>
          <w:rFonts w:ascii="Arial" w:hAnsi="Arial" w:cs="Arial"/>
          <w:sz w:val="22"/>
          <w:szCs w:val="22"/>
        </w:rPr>
      </w:pPr>
      <w:r w:rsidRPr="00D828A5">
        <w:rPr>
          <w:rFonts w:ascii="Arial" w:hAnsi="Arial" w:cs="Arial"/>
          <w:sz w:val="22"/>
          <w:szCs w:val="22"/>
        </w:rPr>
        <w:t>CONTRACT SUM:</w:t>
      </w:r>
    </w:p>
    <w:p w14:paraId="526DF136" w14:textId="77777777" w:rsidR="00E978F6" w:rsidRPr="00D828A5" w:rsidRDefault="00E978F6">
      <w:pPr>
        <w:rPr>
          <w:rFonts w:ascii="Arial" w:hAnsi="Arial" w:cs="Arial"/>
          <w:sz w:val="22"/>
          <w:szCs w:val="22"/>
        </w:rPr>
      </w:pPr>
    </w:p>
    <w:p w14:paraId="5ECB88CB" w14:textId="77777777" w:rsidR="00E978F6" w:rsidRPr="00D828A5" w:rsidRDefault="00E978F6">
      <w:pPr>
        <w:rPr>
          <w:rFonts w:ascii="Arial" w:hAnsi="Arial" w:cs="Arial"/>
          <w:sz w:val="22"/>
          <w:szCs w:val="22"/>
        </w:rPr>
      </w:pPr>
      <w:r w:rsidRPr="00D828A5">
        <w:rPr>
          <w:rFonts w:ascii="Arial" w:hAnsi="Arial" w:cs="Arial"/>
          <w:sz w:val="22"/>
          <w:szCs w:val="22"/>
        </w:rPr>
        <w:tab/>
      </w:r>
    </w:p>
    <w:p w14:paraId="414BCE54" w14:textId="77777777" w:rsidR="00E978F6" w:rsidRPr="000D5FDC" w:rsidRDefault="00E978F6" w:rsidP="000D5FDC">
      <w:pPr>
        <w:ind w:left="360"/>
        <w:jc w:val="both"/>
        <w:rPr>
          <w:rFonts w:ascii="Arial" w:hAnsi="Arial" w:cs="Arial"/>
          <w:b/>
          <w:color w:val="FF0000"/>
          <w:sz w:val="22"/>
          <w:szCs w:val="22"/>
        </w:rPr>
      </w:pPr>
      <w:r w:rsidRPr="000D5FDC">
        <w:rPr>
          <w:rFonts w:ascii="Arial" w:hAnsi="Arial" w:cs="Arial"/>
          <w:b/>
          <w:color w:val="FF0000"/>
          <w:sz w:val="22"/>
          <w:szCs w:val="22"/>
        </w:rPr>
        <w:t>ENTER AMOUNT</w:t>
      </w:r>
    </w:p>
    <w:p w14:paraId="14374CA7" w14:textId="77777777" w:rsidR="00E978F6" w:rsidRPr="00D828A5" w:rsidRDefault="00E978F6">
      <w:pPr>
        <w:rPr>
          <w:rFonts w:ascii="Arial" w:hAnsi="Arial" w:cs="Arial"/>
          <w:sz w:val="22"/>
          <w:szCs w:val="22"/>
        </w:rPr>
      </w:pPr>
      <w:r w:rsidRPr="00D828A5">
        <w:rPr>
          <w:rFonts w:ascii="Arial" w:hAnsi="Arial" w:cs="Arial"/>
          <w:sz w:val="22"/>
          <w:szCs w:val="22"/>
        </w:rPr>
        <w:tab/>
      </w:r>
    </w:p>
    <w:p w14:paraId="288457DE" w14:textId="77777777" w:rsidR="00E978F6" w:rsidRPr="00D828A5" w:rsidRDefault="00E978F6">
      <w:pPr>
        <w:rPr>
          <w:rFonts w:ascii="Arial" w:hAnsi="Arial" w:cs="Arial"/>
          <w:sz w:val="22"/>
          <w:szCs w:val="22"/>
        </w:rPr>
      </w:pPr>
    </w:p>
    <w:p w14:paraId="782BB823" w14:textId="77777777" w:rsidR="000D5FDC" w:rsidRDefault="000D5FDC" w:rsidP="000D5FDC">
      <w:pPr>
        <w:ind w:left="360"/>
        <w:rPr>
          <w:rFonts w:ascii="Arial" w:hAnsi="Arial" w:cs="Arial"/>
          <w:sz w:val="22"/>
          <w:szCs w:val="22"/>
        </w:rPr>
      </w:pPr>
    </w:p>
    <w:p w14:paraId="40440469" w14:textId="77777777" w:rsidR="00E978F6" w:rsidRPr="00D828A5" w:rsidRDefault="00E978F6" w:rsidP="000D5FDC">
      <w:pPr>
        <w:ind w:left="360"/>
        <w:rPr>
          <w:rFonts w:ascii="Arial" w:hAnsi="Arial" w:cs="Arial"/>
          <w:sz w:val="22"/>
          <w:szCs w:val="22"/>
        </w:rPr>
      </w:pPr>
      <w:r w:rsidRPr="00D828A5">
        <w:rPr>
          <w:rFonts w:ascii="Arial" w:hAnsi="Arial" w:cs="Arial"/>
          <w:sz w:val="22"/>
          <w:szCs w:val="22"/>
        </w:rPr>
        <w:t xml:space="preserve">PAYMENT: </w:t>
      </w:r>
    </w:p>
    <w:p w14:paraId="0C6A06FD" w14:textId="77777777" w:rsidR="00E978F6" w:rsidRPr="00D828A5" w:rsidRDefault="00E978F6">
      <w:pPr>
        <w:rPr>
          <w:rFonts w:ascii="Arial" w:hAnsi="Arial" w:cs="Arial"/>
          <w:sz w:val="22"/>
          <w:szCs w:val="22"/>
        </w:rPr>
      </w:pPr>
    </w:p>
    <w:p w14:paraId="5A9ADF64" w14:textId="77777777" w:rsidR="00E978F6" w:rsidRPr="00D828A5" w:rsidRDefault="00E978F6" w:rsidP="000D5FDC">
      <w:pPr>
        <w:ind w:left="360"/>
        <w:rPr>
          <w:rFonts w:ascii="Arial" w:hAnsi="Arial" w:cs="Arial"/>
          <w:sz w:val="22"/>
          <w:szCs w:val="22"/>
        </w:rPr>
      </w:pPr>
      <w:r w:rsidRPr="00D828A5">
        <w:rPr>
          <w:rFonts w:ascii="Arial" w:hAnsi="Arial" w:cs="Arial"/>
          <w:sz w:val="22"/>
          <w:szCs w:val="22"/>
        </w:rPr>
        <w:t>Payment terms:</w:t>
      </w:r>
    </w:p>
    <w:p w14:paraId="0278E41C" w14:textId="77777777" w:rsidR="00E978F6" w:rsidRPr="00D828A5" w:rsidRDefault="00E978F6" w:rsidP="000D5FDC">
      <w:pPr>
        <w:ind w:left="360"/>
        <w:rPr>
          <w:rFonts w:ascii="Arial" w:hAnsi="Arial" w:cs="Arial"/>
          <w:sz w:val="22"/>
          <w:szCs w:val="22"/>
        </w:rPr>
      </w:pPr>
    </w:p>
    <w:p w14:paraId="72D3C569" w14:textId="77777777" w:rsidR="00E978F6" w:rsidRDefault="00E978F6" w:rsidP="000D5FDC">
      <w:pPr>
        <w:ind w:left="360"/>
        <w:jc w:val="both"/>
        <w:rPr>
          <w:rFonts w:ascii="Arial" w:hAnsi="Arial" w:cs="Arial"/>
          <w:sz w:val="22"/>
          <w:szCs w:val="22"/>
        </w:rPr>
      </w:pPr>
      <w:r w:rsidRPr="00D828A5">
        <w:rPr>
          <w:rFonts w:ascii="Arial" w:hAnsi="Arial" w:cs="Arial"/>
          <w:sz w:val="22"/>
          <w:szCs w:val="22"/>
        </w:rPr>
        <w:t>The University will pay in full upon receipt of a correctly rendered</w:t>
      </w:r>
      <w:r w:rsidR="00FF243C">
        <w:rPr>
          <w:rFonts w:ascii="Arial" w:hAnsi="Arial" w:cs="Arial"/>
          <w:sz w:val="22"/>
          <w:szCs w:val="22"/>
        </w:rPr>
        <w:t xml:space="preserve"> undisputed</w:t>
      </w:r>
      <w:r w:rsidRPr="00D828A5">
        <w:rPr>
          <w:rFonts w:ascii="Arial" w:hAnsi="Arial" w:cs="Arial"/>
          <w:sz w:val="22"/>
          <w:szCs w:val="22"/>
        </w:rPr>
        <w:t xml:space="preserve"> invoice within </w:t>
      </w:r>
      <w:r w:rsidR="00122547" w:rsidRPr="00D828A5">
        <w:rPr>
          <w:rFonts w:ascii="Arial" w:hAnsi="Arial" w:cs="Arial"/>
          <w:sz w:val="22"/>
          <w:szCs w:val="22"/>
        </w:rPr>
        <w:t xml:space="preserve">thirty </w:t>
      </w:r>
      <w:r w:rsidRPr="00D828A5">
        <w:rPr>
          <w:rFonts w:ascii="Arial" w:hAnsi="Arial" w:cs="Arial"/>
          <w:sz w:val="22"/>
          <w:szCs w:val="22"/>
        </w:rPr>
        <w:t>(</w:t>
      </w:r>
      <w:r w:rsidR="00122547" w:rsidRPr="00D828A5">
        <w:rPr>
          <w:rFonts w:ascii="Arial" w:hAnsi="Arial" w:cs="Arial"/>
          <w:sz w:val="22"/>
          <w:szCs w:val="22"/>
        </w:rPr>
        <w:t>30</w:t>
      </w:r>
      <w:r w:rsidRPr="00D828A5">
        <w:rPr>
          <w:rFonts w:ascii="Arial" w:hAnsi="Arial" w:cs="Arial"/>
          <w:sz w:val="22"/>
          <w:szCs w:val="22"/>
        </w:rPr>
        <w:t xml:space="preserve">) days of the invoice date.  </w:t>
      </w:r>
      <w:r w:rsidR="00736D95" w:rsidRPr="00D828A5">
        <w:rPr>
          <w:rFonts w:ascii="Arial" w:hAnsi="Arial" w:cs="Arial"/>
          <w:sz w:val="22"/>
          <w:szCs w:val="22"/>
        </w:rPr>
        <w:t xml:space="preserve">The invoice must be submitted to the University as indicated on the Purchase </w:t>
      </w:r>
      <w:r w:rsidR="0043570F" w:rsidRPr="00D828A5">
        <w:rPr>
          <w:rFonts w:ascii="Arial" w:hAnsi="Arial" w:cs="Arial"/>
          <w:sz w:val="22"/>
          <w:szCs w:val="22"/>
        </w:rPr>
        <w:t>Order and</w:t>
      </w:r>
      <w:r w:rsidRPr="00D828A5">
        <w:rPr>
          <w:rFonts w:ascii="Arial" w:hAnsi="Arial" w:cs="Arial"/>
          <w:sz w:val="22"/>
          <w:szCs w:val="22"/>
        </w:rPr>
        <w:t xml:space="preserve"> must quote the full Purchase Order number. The University will not be held responsible for delays in payment caused by the failure of the Consultant to comply with the Universities invoicing instructions.  No other payments shall be due from the University to the Consultant except as may be agreed as a result of variations according to item 3(vii) above.</w:t>
      </w:r>
    </w:p>
    <w:p w14:paraId="414932AD" w14:textId="77777777" w:rsidR="00FF243C" w:rsidRDefault="00FF243C" w:rsidP="000D5FDC">
      <w:pPr>
        <w:ind w:left="360"/>
        <w:jc w:val="both"/>
        <w:rPr>
          <w:rFonts w:ascii="Arial" w:hAnsi="Arial" w:cs="Arial"/>
          <w:sz w:val="22"/>
          <w:szCs w:val="22"/>
        </w:rPr>
      </w:pPr>
    </w:p>
    <w:p w14:paraId="3029E60C" w14:textId="6B6CED1C" w:rsidR="00FF243C" w:rsidRPr="00D828A5" w:rsidRDefault="00FF243C" w:rsidP="000D5FDC">
      <w:pPr>
        <w:ind w:left="360"/>
        <w:jc w:val="both"/>
        <w:rPr>
          <w:rFonts w:ascii="Arial" w:hAnsi="Arial" w:cs="Arial"/>
          <w:sz w:val="22"/>
          <w:szCs w:val="22"/>
        </w:rPr>
      </w:pPr>
      <w:r>
        <w:rPr>
          <w:rFonts w:ascii="Arial" w:hAnsi="Arial" w:cs="Arial"/>
          <w:sz w:val="22"/>
          <w:szCs w:val="22"/>
        </w:rPr>
        <w:t xml:space="preserve">Where the University disputes an invoice, </w:t>
      </w:r>
      <w:r w:rsidR="0060510C">
        <w:rPr>
          <w:rFonts w:ascii="Arial" w:hAnsi="Arial" w:cs="Arial"/>
          <w:sz w:val="22"/>
          <w:szCs w:val="22"/>
        </w:rPr>
        <w:t>it</w:t>
      </w:r>
      <w:r>
        <w:rPr>
          <w:rFonts w:ascii="Arial" w:hAnsi="Arial" w:cs="Arial"/>
          <w:sz w:val="22"/>
          <w:szCs w:val="22"/>
        </w:rPr>
        <w:t xml:space="preserve"> shall notify the </w:t>
      </w:r>
      <w:r w:rsidRPr="00FF243C">
        <w:rPr>
          <w:rFonts w:ascii="Arial" w:hAnsi="Arial" w:cs="Arial"/>
          <w:sz w:val="22"/>
          <w:szCs w:val="22"/>
        </w:rPr>
        <w:t xml:space="preserve">Consultant </w:t>
      </w:r>
      <w:r w:rsidR="0060510C">
        <w:rPr>
          <w:rFonts w:ascii="Arial" w:hAnsi="Arial" w:cs="Arial"/>
          <w:sz w:val="22"/>
          <w:szCs w:val="22"/>
        </w:rPr>
        <w:t>within ten (</w:t>
      </w:r>
      <w:r w:rsidRPr="00FF243C">
        <w:rPr>
          <w:rFonts w:ascii="Arial" w:hAnsi="Arial" w:cs="Arial"/>
          <w:sz w:val="22"/>
          <w:szCs w:val="22"/>
        </w:rPr>
        <w:t>10</w:t>
      </w:r>
      <w:r w:rsidR="0060510C">
        <w:rPr>
          <w:rFonts w:ascii="Arial" w:hAnsi="Arial" w:cs="Arial"/>
          <w:sz w:val="22"/>
          <w:szCs w:val="22"/>
        </w:rPr>
        <w:t>)</w:t>
      </w:r>
      <w:r w:rsidRPr="00FF243C">
        <w:rPr>
          <w:rFonts w:ascii="Arial" w:hAnsi="Arial" w:cs="Arial"/>
          <w:sz w:val="22"/>
          <w:szCs w:val="22"/>
        </w:rPr>
        <w:t xml:space="preserve"> days of receipt of that invoice. The </w:t>
      </w:r>
      <w:r w:rsidR="0060510C">
        <w:rPr>
          <w:rFonts w:ascii="Arial" w:hAnsi="Arial" w:cs="Arial"/>
          <w:sz w:val="22"/>
          <w:szCs w:val="22"/>
        </w:rPr>
        <w:t>P</w:t>
      </w:r>
      <w:r w:rsidRPr="00FF243C">
        <w:rPr>
          <w:rFonts w:ascii="Arial" w:hAnsi="Arial" w:cs="Arial"/>
          <w:sz w:val="22"/>
          <w:szCs w:val="22"/>
        </w:rPr>
        <w:t xml:space="preserve">arties shall negotiate in good faith to resolve the dispute promptly. </w:t>
      </w:r>
      <w:r w:rsidRPr="0051505D">
        <w:rPr>
          <w:rFonts w:ascii="Arial" w:hAnsi="Arial" w:cs="Arial"/>
          <w:sz w:val="22"/>
          <w:szCs w:val="22"/>
        </w:rPr>
        <w:t>The Consultant</w:t>
      </w:r>
      <w:r w:rsidRPr="00FF243C">
        <w:rPr>
          <w:rFonts w:ascii="Arial" w:hAnsi="Arial" w:cs="Arial"/>
          <w:color w:val="212121"/>
          <w:sz w:val="22"/>
          <w:szCs w:val="22"/>
        </w:rPr>
        <w:t xml:space="preserve"> shall provide all such evidence as may be reasonably necessary to verify the disputed invoice or request for payment. If the </w:t>
      </w:r>
      <w:r w:rsidR="0060510C">
        <w:rPr>
          <w:rFonts w:ascii="Arial" w:hAnsi="Arial" w:cs="Arial"/>
          <w:color w:val="212121"/>
          <w:sz w:val="22"/>
          <w:szCs w:val="22"/>
        </w:rPr>
        <w:t>P</w:t>
      </w:r>
      <w:r w:rsidRPr="00FF243C">
        <w:rPr>
          <w:rFonts w:ascii="Arial" w:hAnsi="Arial" w:cs="Arial"/>
          <w:color w:val="212121"/>
          <w:sz w:val="22"/>
          <w:szCs w:val="22"/>
        </w:rPr>
        <w:t xml:space="preserve">arties have not resolved the dispute within </w:t>
      </w:r>
      <w:r w:rsidR="0060510C">
        <w:rPr>
          <w:rFonts w:ascii="Arial" w:hAnsi="Arial" w:cs="Arial"/>
          <w:color w:val="212121"/>
          <w:sz w:val="22"/>
          <w:szCs w:val="22"/>
        </w:rPr>
        <w:t>thirty (</w:t>
      </w:r>
      <w:r w:rsidRPr="00FF243C">
        <w:rPr>
          <w:rFonts w:ascii="Arial" w:hAnsi="Arial" w:cs="Arial"/>
          <w:color w:val="212121"/>
          <w:sz w:val="22"/>
          <w:szCs w:val="22"/>
        </w:rPr>
        <w:t>30</w:t>
      </w:r>
      <w:r w:rsidR="0060510C">
        <w:rPr>
          <w:rFonts w:ascii="Arial" w:hAnsi="Arial" w:cs="Arial"/>
          <w:color w:val="212121"/>
          <w:sz w:val="22"/>
          <w:szCs w:val="22"/>
        </w:rPr>
        <w:t>)</w:t>
      </w:r>
      <w:r w:rsidRPr="00FF243C">
        <w:rPr>
          <w:rFonts w:ascii="Arial" w:hAnsi="Arial" w:cs="Arial"/>
          <w:color w:val="212121"/>
          <w:sz w:val="22"/>
          <w:szCs w:val="22"/>
        </w:rPr>
        <w:t xml:space="preserve"> days of </w:t>
      </w:r>
      <w:r w:rsidRPr="0051505D">
        <w:rPr>
          <w:rFonts w:ascii="Arial" w:hAnsi="Arial" w:cs="Arial"/>
          <w:color w:val="212121"/>
          <w:sz w:val="22"/>
          <w:szCs w:val="22"/>
        </w:rPr>
        <w:t>the University giving notice to the Consultant, the dispute shall be resolved in accordance with</w:t>
      </w:r>
      <w:r w:rsidR="00AA3EAE">
        <w:rPr>
          <w:rFonts w:ascii="Arial" w:hAnsi="Arial" w:cs="Arial"/>
          <w:i/>
          <w:iCs/>
          <w:color w:val="212121"/>
          <w:sz w:val="22"/>
          <w:szCs w:val="22"/>
        </w:rPr>
        <w:t xml:space="preserve"> </w:t>
      </w:r>
      <w:r w:rsidR="00AA3EAE">
        <w:rPr>
          <w:rFonts w:ascii="Arial" w:hAnsi="Arial" w:cs="Arial"/>
          <w:iCs/>
          <w:color w:val="212121"/>
          <w:sz w:val="22"/>
          <w:szCs w:val="22"/>
        </w:rPr>
        <w:t>Clause 16.</w:t>
      </w:r>
      <w:r w:rsidRPr="00FF243C">
        <w:rPr>
          <w:rFonts w:ascii="Arial" w:hAnsi="Arial" w:cs="Arial"/>
          <w:color w:val="212121"/>
          <w:sz w:val="22"/>
          <w:szCs w:val="22"/>
        </w:rPr>
        <w:t xml:space="preserve"> Where only part of an invoice is disputed, the</w:t>
      </w:r>
      <w:r w:rsidRPr="0051505D">
        <w:rPr>
          <w:rFonts w:ascii="Arial" w:hAnsi="Arial" w:cs="Arial"/>
          <w:color w:val="212121"/>
          <w:sz w:val="22"/>
          <w:szCs w:val="22"/>
        </w:rPr>
        <w:t xml:space="preserve"> undisputed amount shall be paid in accordance with this Schedule B.</w:t>
      </w:r>
    </w:p>
    <w:p w14:paraId="526B33F9" w14:textId="77777777" w:rsidR="00E978F6" w:rsidRPr="00D828A5" w:rsidRDefault="00E978F6" w:rsidP="000D5FDC">
      <w:pPr>
        <w:ind w:left="360"/>
        <w:rPr>
          <w:rFonts w:ascii="Arial" w:hAnsi="Arial" w:cs="Arial"/>
          <w:sz w:val="22"/>
          <w:szCs w:val="22"/>
        </w:rPr>
      </w:pPr>
    </w:p>
    <w:p w14:paraId="75B5BA96" w14:textId="77777777" w:rsidR="00E978F6" w:rsidRPr="00D828A5" w:rsidRDefault="00E978F6" w:rsidP="000D5FDC">
      <w:pPr>
        <w:ind w:left="360"/>
        <w:jc w:val="both"/>
        <w:rPr>
          <w:rFonts w:ascii="Arial" w:hAnsi="Arial" w:cs="Arial"/>
          <w:sz w:val="22"/>
          <w:szCs w:val="22"/>
        </w:rPr>
      </w:pPr>
      <w:r w:rsidRPr="00D828A5">
        <w:rPr>
          <w:rFonts w:ascii="Arial" w:hAnsi="Arial" w:cs="Arial"/>
          <w:sz w:val="22"/>
          <w:szCs w:val="22"/>
        </w:rPr>
        <w:t xml:space="preserve">EXPENSES: Unless otherwise agreed in writing, the above contract sum shall be deemed to include all </w:t>
      </w:r>
      <w:r w:rsidR="0043570F" w:rsidRPr="00D828A5">
        <w:rPr>
          <w:rFonts w:ascii="Arial" w:hAnsi="Arial" w:cs="Arial"/>
          <w:sz w:val="22"/>
          <w:szCs w:val="22"/>
        </w:rPr>
        <w:t>Consultants’</w:t>
      </w:r>
      <w:r w:rsidRPr="00D828A5">
        <w:rPr>
          <w:rFonts w:ascii="Arial" w:hAnsi="Arial" w:cs="Arial"/>
          <w:sz w:val="22"/>
          <w:szCs w:val="22"/>
        </w:rPr>
        <w:t xml:space="preserve"> expenses. </w:t>
      </w:r>
    </w:p>
    <w:p w14:paraId="57C3F23E" w14:textId="77777777" w:rsidR="00E978F6" w:rsidRPr="00D828A5" w:rsidRDefault="00E978F6">
      <w:pPr>
        <w:rPr>
          <w:rFonts w:ascii="Arial" w:hAnsi="Arial" w:cs="Arial"/>
          <w:sz w:val="22"/>
          <w:szCs w:val="22"/>
        </w:rPr>
      </w:pPr>
    </w:p>
    <w:p w14:paraId="13312824" w14:textId="77777777" w:rsidR="00FF243C" w:rsidRPr="00FF243C" w:rsidRDefault="00FF243C" w:rsidP="00FF243C">
      <w:pPr>
        <w:rPr>
          <w:rFonts w:ascii="Arial" w:hAnsi="Arial" w:cs="Arial"/>
        </w:rPr>
      </w:pPr>
    </w:p>
    <w:p w14:paraId="55F4C748" w14:textId="77777777" w:rsidR="00E978F6" w:rsidRPr="00D828A5" w:rsidRDefault="00E978F6">
      <w:pPr>
        <w:rPr>
          <w:rFonts w:ascii="Arial" w:hAnsi="Arial" w:cs="Arial"/>
          <w:sz w:val="22"/>
          <w:szCs w:val="22"/>
        </w:rPr>
      </w:pPr>
    </w:p>
    <w:p w14:paraId="2A8DF12B" w14:textId="77777777" w:rsidR="00E978F6" w:rsidRPr="00D828A5" w:rsidRDefault="00E978F6">
      <w:pPr>
        <w:rPr>
          <w:rFonts w:ascii="Arial" w:hAnsi="Arial" w:cs="Arial"/>
          <w:sz w:val="22"/>
          <w:szCs w:val="22"/>
        </w:rPr>
      </w:pPr>
    </w:p>
    <w:p w14:paraId="2269DA8F" w14:textId="77777777" w:rsidR="00E978F6" w:rsidRPr="00D828A5" w:rsidRDefault="00E978F6">
      <w:pPr>
        <w:rPr>
          <w:rFonts w:ascii="Arial" w:hAnsi="Arial" w:cs="Arial"/>
          <w:sz w:val="22"/>
          <w:szCs w:val="22"/>
        </w:rPr>
      </w:pPr>
    </w:p>
    <w:p w14:paraId="51F274EB" w14:textId="77777777" w:rsidR="00E978F6" w:rsidRPr="00D828A5" w:rsidRDefault="00E978F6">
      <w:pPr>
        <w:rPr>
          <w:rFonts w:ascii="Arial" w:hAnsi="Arial" w:cs="Arial"/>
          <w:sz w:val="22"/>
          <w:szCs w:val="22"/>
        </w:rPr>
      </w:pPr>
    </w:p>
    <w:p w14:paraId="5D7C3476" w14:textId="77777777" w:rsidR="00E978F6" w:rsidRPr="00D828A5" w:rsidRDefault="00E978F6">
      <w:pPr>
        <w:rPr>
          <w:rFonts w:ascii="Arial" w:hAnsi="Arial" w:cs="Arial"/>
          <w:sz w:val="22"/>
          <w:szCs w:val="22"/>
        </w:rPr>
      </w:pPr>
    </w:p>
    <w:p w14:paraId="00F56B96" w14:textId="77777777" w:rsidR="00E978F6" w:rsidRPr="00D828A5" w:rsidRDefault="00E978F6">
      <w:pPr>
        <w:rPr>
          <w:rFonts w:ascii="Arial" w:hAnsi="Arial" w:cs="Arial"/>
          <w:sz w:val="22"/>
          <w:szCs w:val="22"/>
        </w:rPr>
      </w:pPr>
    </w:p>
    <w:p w14:paraId="622D0F5D" w14:textId="77777777" w:rsidR="00E978F6" w:rsidRPr="00D828A5" w:rsidRDefault="00E978F6">
      <w:pPr>
        <w:rPr>
          <w:rFonts w:ascii="Arial" w:hAnsi="Arial" w:cs="Arial"/>
          <w:sz w:val="22"/>
          <w:szCs w:val="22"/>
        </w:rPr>
      </w:pPr>
    </w:p>
    <w:p w14:paraId="75B353A0" w14:textId="77777777" w:rsidR="00E978F6" w:rsidRPr="00D828A5" w:rsidRDefault="00E978F6">
      <w:pPr>
        <w:rPr>
          <w:rFonts w:ascii="Arial" w:hAnsi="Arial" w:cs="Arial"/>
          <w:sz w:val="22"/>
          <w:szCs w:val="22"/>
        </w:rPr>
      </w:pPr>
    </w:p>
    <w:p w14:paraId="7B9C1B8E" w14:textId="77777777" w:rsidR="00E978F6" w:rsidRPr="00D828A5" w:rsidRDefault="00E978F6">
      <w:pPr>
        <w:rPr>
          <w:rFonts w:ascii="Arial" w:hAnsi="Arial" w:cs="Arial"/>
          <w:sz w:val="22"/>
          <w:szCs w:val="22"/>
        </w:rPr>
      </w:pPr>
    </w:p>
    <w:p w14:paraId="2EDA0F4C" w14:textId="77777777" w:rsidR="00E978F6" w:rsidRPr="00D828A5" w:rsidRDefault="00E978F6">
      <w:pPr>
        <w:rPr>
          <w:rFonts w:ascii="Arial" w:hAnsi="Arial" w:cs="Arial"/>
          <w:sz w:val="22"/>
          <w:szCs w:val="22"/>
        </w:rPr>
      </w:pPr>
    </w:p>
    <w:p w14:paraId="7E89A20F" w14:textId="77777777" w:rsidR="00E978F6" w:rsidRPr="00D828A5" w:rsidRDefault="00E978F6">
      <w:pPr>
        <w:rPr>
          <w:rFonts w:ascii="Arial" w:hAnsi="Arial" w:cs="Arial"/>
          <w:sz w:val="22"/>
          <w:szCs w:val="22"/>
        </w:rPr>
      </w:pPr>
    </w:p>
    <w:p w14:paraId="011B1649" w14:textId="77777777" w:rsidR="00E978F6" w:rsidRPr="00D828A5" w:rsidRDefault="00E978F6">
      <w:pPr>
        <w:rPr>
          <w:rFonts w:ascii="Arial" w:hAnsi="Arial" w:cs="Arial"/>
          <w:sz w:val="22"/>
          <w:szCs w:val="22"/>
        </w:rPr>
      </w:pPr>
    </w:p>
    <w:p w14:paraId="07329350" w14:textId="77777777" w:rsidR="00E978F6" w:rsidRPr="00D828A5" w:rsidRDefault="00E978F6">
      <w:pPr>
        <w:rPr>
          <w:rFonts w:ascii="Arial" w:hAnsi="Arial" w:cs="Arial"/>
          <w:sz w:val="22"/>
          <w:szCs w:val="22"/>
        </w:rPr>
      </w:pPr>
    </w:p>
    <w:p w14:paraId="3A4A1EA9" w14:textId="77777777" w:rsidR="00E978F6" w:rsidRPr="00D828A5" w:rsidRDefault="00E978F6">
      <w:pPr>
        <w:rPr>
          <w:rFonts w:ascii="Arial" w:hAnsi="Arial" w:cs="Arial"/>
          <w:sz w:val="22"/>
          <w:szCs w:val="22"/>
        </w:rPr>
      </w:pPr>
    </w:p>
    <w:p w14:paraId="4886FA05" w14:textId="77777777" w:rsidR="00E978F6" w:rsidRPr="00D828A5" w:rsidRDefault="00E978F6">
      <w:pPr>
        <w:rPr>
          <w:rFonts w:ascii="Arial" w:hAnsi="Arial" w:cs="Arial"/>
          <w:sz w:val="22"/>
          <w:szCs w:val="22"/>
        </w:rPr>
      </w:pPr>
    </w:p>
    <w:p w14:paraId="7D327205" w14:textId="77777777" w:rsidR="00E978F6" w:rsidRPr="00D828A5" w:rsidRDefault="00E978F6">
      <w:pPr>
        <w:rPr>
          <w:rFonts w:ascii="Arial" w:hAnsi="Arial" w:cs="Arial"/>
          <w:sz w:val="22"/>
          <w:szCs w:val="22"/>
        </w:rPr>
      </w:pPr>
    </w:p>
    <w:p w14:paraId="134D32B7" w14:textId="77777777" w:rsidR="00E978F6" w:rsidRPr="00D828A5" w:rsidRDefault="00E978F6">
      <w:pPr>
        <w:rPr>
          <w:rFonts w:ascii="Arial" w:hAnsi="Arial" w:cs="Arial"/>
          <w:sz w:val="22"/>
          <w:szCs w:val="22"/>
        </w:rPr>
      </w:pPr>
    </w:p>
    <w:p w14:paraId="139F4490" w14:textId="77777777" w:rsidR="00E978F6" w:rsidRPr="00D828A5" w:rsidRDefault="00E978F6">
      <w:pPr>
        <w:rPr>
          <w:rFonts w:ascii="Arial" w:hAnsi="Arial" w:cs="Arial"/>
          <w:sz w:val="22"/>
          <w:szCs w:val="22"/>
        </w:rPr>
      </w:pPr>
    </w:p>
    <w:p w14:paraId="601616FC" w14:textId="77777777" w:rsidR="00E978F6" w:rsidRPr="00D828A5" w:rsidRDefault="00E978F6">
      <w:pPr>
        <w:rPr>
          <w:rFonts w:ascii="Arial" w:hAnsi="Arial" w:cs="Arial"/>
          <w:sz w:val="22"/>
          <w:szCs w:val="22"/>
        </w:rPr>
      </w:pPr>
    </w:p>
    <w:p w14:paraId="2D8986CA" w14:textId="2B58A840" w:rsidR="00E978F6" w:rsidRPr="00FB11A7" w:rsidRDefault="00F90C53" w:rsidP="00AA3EAE">
      <w:pPr>
        <w:rPr>
          <w:rFonts w:ascii="Arial" w:hAnsi="Arial" w:cs="Arial"/>
          <w:b/>
          <w:sz w:val="22"/>
          <w:szCs w:val="22"/>
        </w:rPr>
      </w:pPr>
      <w:r>
        <w:rPr>
          <w:rFonts w:ascii="Arial" w:hAnsi="Arial" w:cs="Arial"/>
          <w:sz w:val="22"/>
          <w:szCs w:val="22"/>
        </w:rPr>
        <w:br w:type="page"/>
      </w:r>
      <w:r w:rsidRPr="00FB11A7">
        <w:rPr>
          <w:rFonts w:ascii="Arial" w:hAnsi="Arial" w:cs="Arial"/>
          <w:b/>
          <w:sz w:val="22"/>
          <w:szCs w:val="22"/>
        </w:rPr>
        <w:lastRenderedPageBreak/>
        <w:t>S</w:t>
      </w:r>
      <w:r w:rsidR="00813B9D">
        <w:rPr>
          <w:rFonts w:ascii="Arial" w:hAnsi="Arial" w:cs="Arial"/>
          <w:b/>
          <w:sz w:val="22"/>
          <w:szCs w:val="22"/>
        </w:rPr>
        <w:t>CHEDULE</w:t>
      </w:r>
      <w:r w:rsidRPr="00FB11A7">
        <w:rPr>
          <w:rFonts w:ascii="Arial" w:hAnsi="Arial" w:cs="Arial"/>
          <w:b/>
          <w:sz w:val="22"/>
          <w:szCs w:val="22"/>
        </w:rPr>
        <w:t xml:space="preserve"> C Data Processing</w:t>
      </w:r>
    </w:p>
    <w:p w14:paraId="1004B027" w14:textId="77777777" w:rsidR="00F90C53" w:rsidRDefault="00F90C53" w:rsidP="00FB11A7">
      <w:pPr>
        <w:jc w:val="both"/>
        <w:rPr>
          <w:rFonts w:ascii="Arial" w:hAnsi="Arial" w:cs="Arial"/>
          <w:sz w:val="22"/>
          <w:szCs w:val="22"/>
        </w:rPr>
      </w:pPr>
    </w:p>
    <w:p w14:paraId="1EE6878F" w14:textId="77777777" w:rsidR="00F90C53" w:rsidRPr="00FB11A7" w:rsidRDefault="00774ED1" w:rsidP="00FB11A7">
      <w:pPr>
        <w:jc w:val="both"/>
        <w:rPr>
          <w:rFonts w:ascii="Arial" w:hAnsi="Arial" w:cs="Arial"/>
          <w:i/>
          <w:sz w:val="22"/>
          <w:szCs w:val="22"/>
        </w:rPr>
      </w:pPr>
      <w:r w:rsidRPr="00FB11A7">
        <w:rPr>
          <w:rFonts w:ascii="Arial" w:hAnsi="Arial" w:cs="Arial"/>
          <w:b/>
          <w:i/>
          <w:sz w:val="22"/>
          <w:szCs w:val="22"/>
          <w:highlight w:val="yellow"/>
        </w:rPr>
        <w:t>INSTRUCTION ONLY (TO BE DELETED)</w:t>
      </w:r>
      <w:r w:rsidRPr="00FB11A7">
        <w:rPr>
          <w:rFonts w:ascii="Arial" w:hAnsi="Arial" w:cs="Arial"/>
          <w:i/>
          <w:sz w:val="22"/>
          <w:szCs w:val="22"/>
          <w:highlight w:val="yellow"/>
        </w:rPr>
        <w:t xml:space="preserve"> </w:t>
      </w:r>
      <w:r w:rsidR="00813B9D" w:rsidRPr="00FB11A7">
        <w:rPr>
          <w:rFonts w:ascii="Arial" w:hAnsi="Arial" w:cs="Arial"/>
          <w:i/>
          <w:sz w:val="22"/>
          <w:szCs w:val="22"/>
          <w:highlight w:val="yellow"/>
        </w:rPr>
        <w:t>This Schedule applies where the Consultant will process personal data under the control of the University on the University’s behalf</w:t>
      </w:r>
      <w:r w:rsidRPr="00FB11A7">
        <w:rPr>
          <w:rFonts w:ascii="Arial" w:hAnsi="Arial" w:cs="Arial"/>
          <w:i/>
          <w:sz w:val="22"/>
          <w:szCs w:val="22"/>
          <w:highlight w:val="yellow"/>
        </w:rPr>
        <w:t xml:space="preserve">. If the Consultant does not act as a Data Processor, then remove this Schedule and clause 15 </w:t>
      </w:r>
      <w:proofErr w:type="gramStart"/>
      <w:r w:rsidRPr="00FB11A7">
        <w:rPr>
          <w:rFonts w:ascii="Arial" w:hAnsi="Arial" w:cs="Arial"/>
          <w:i/>
          <w:sz w:val="22"/>
          <w:szCs w:val="22"/>
          <w:highlight w:val="yellow"/>
        </w:rPr>
        <w:t>( c</w:t>
      </w:r>
      <w:proofErr w:type="gramEnd"/>
      <w:r w:rsidRPr="00FB11A7">
        <w:rPr>
          <w:rFonts w:ascii="Arial" w:hAnsi="Arial" w:cs="Arial"/>
          <w:i/>
          <w:sz w:val="22"/>
          <w:szCs w:val="22"/>
          <w:highlight w:val="yellow"/>
        </w:rPr>
        <w:t xml:space="preserve"> ) of the main agreement</w:t>
      </w:r>
    </w:p>
    <w:p w14:paraId="0CEB460E" w14:textId="77777777" w:rsidR="00813B9D" w:rsidRDefault="00813B9D" w:rsidP="00FB11A7">
      <w:pPr>
        <w:jc w:val="both"/>
        <w:rPr>
          <w:rFonts w:ascii="Arial" w:hAnsi="Arial" w:cs="Arial"/>
          <w:sz w:val="22"/>
          <w:szCs w:val="22"/>
        </w:rPr>
      </w:pPr>
    </w:p>
    <w:p w14:paraId="38EB370A" w14:textId="77777777" w:rsidR="00F90C53" w:rsidRDefault="00F90C53" w:rsidP="00FB11A7">
      <w:pPr>
        <w:numPr>
          <w:ilvl w:val="0"/>
          <w:numId w:val="24"/>
        </w:numPr>
        <w:jc w:val="both"/>
        <w:rPr>
          <w:rFonts w:ascii="Arial" w:hAnsi="Arial" w:cs="Arial"/>
          <w:sz w:val="22"/>
          <w:szCs w:val="22"/>
        </w:rPr>
      </w:pPr>
      <w:r>
        <w:rPr>
          <w:rFonts w:ascii="Arial" w:hAnsi="Arial" w:cs="Arial"/>
          <w:sz w:val="22"/>
          <w:szCs w:val="22"/>
        </w:rPr>
        <w:t>Processing Particulars</w:t>
      </w:r>
    </w:p>
    <w:p w14:paraId="32AB5E10" w14:textId="77777777" w:rsidR="00F90C53" w:rsidRDefault="00F90C53" w:rsidP="00FB11A7">
      <w:pPr>
        <w:ind w:left="720"/>
        <w:jc w:val="both"/>
        <w:rPr>
          <w:rFonts w:ascii="Arial" w:hAnsi="Arial" w:cs="Arial"/>
          <w:sz w:val="22"/>
          <w:szCs w:val="22"/>
        </w:rPr>
      </w:pPr>
    </w:p>
    <w:p w14:paraId="73446713" w14:textId="77777777" w:rsidR="00F90C53" w:rsidRP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 xml:space="preserve">Scope: </w:t>
      </w:r>
      <w:r w:rsidRPr="00FB11A7">
        <w:rPr>
          <w:rFonts w:ascii="Arial" w:hAnsi="Arial" w:cs="Arial"/>
          <w:sz w:val="22"/>
          <w:szCs w:val="22"/>
          <w:highlight w:val="yellow"/>
        </w:rPr>
        <w:t>[INSERT DETAILS]</w:t>
      </w:r>
    </w:p>
    <w:p w14:paraId="223326E3" w14:textId="77777777" w:rsidR="00F90C53" w:rsidRPr="00F90C53" w:rsidRDefault="00F90C53" w:rsidP="00FB11A7">
      <w:pPr>
        <w:ind w:left="720"/>
        <w:jc w:val="both"/>
        <w:rPr>
          <w:rFonts w:ascii="Arial" w:hAnsi="Arial" w:cs="Arial"/>
          <w:sz w:val="22"/>
          <w:szCs w:val="22"/>
        </w:rPr>
      </w:pPr>
    </w:p>
    <w:p w14:paraId="1F6783FF" w14:textId="77777777" w:rsidR="00F90C53" w:rsidRP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 xml:space="preserve">Nature: </w:t>
      </w:r>
      <w:r w:rsidRPr="00FB11A7">
        <w:rPr>
          <w:rFonts w:ascii="Arial" w:hAnsi="Arial" w:cs="Arial"/>
          <w:sz w:val="22"/>
          <w:szCs w:val="22"/>
          <w:highlight w:val="yellow"/>
        </w:rPr>
        <w:t>[INSERT DETAILS]</w:t>
      </w:r>
    </w:p>
    <w:p w14:paraId="613F8395" w14:textId="77777777" w:rsidR="00F90C53" w:rsidRPr="00F90C53" w:rsidRDefault="00F90C53" w:rsidP="00FB11A7">
      <w:pPr>
        <w:ind w:left="720"/>
        <w:jc w:val="both"/>
        <w:rPr>
          <w:rFonts w:ascii="Arial" w:hAnsi="Arial" w:cs="Arial"/>
          <w:sz w:val="22"/>
          <w:szCs w:val="22"/>
        </w:rPr>
      </w:pPr>
    </w:p>
    <w:p w14:paraId="5CA7E2F0" w14:textId="77777777" w:rsidR="00F90C53" w:rsidRP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 xml:space="preserve">Purpose of processing: </w:t>
      </w:r>
      <w:r w:rsidRPr="00FB11A7">
        <w:rPr>
          <w:rFonts w:ascii="Arial" w:hAnsi="Arial" w:cs="Arial"/>
          <w:sz w:val="22"/>
          <w:szCs w:val="22"/>
          <w:highlight w:val="yellow"/>
        </w:rPr>
        <w:t>[INSERT DETAILS]</w:t>
      </w:r>
    </w:p>
    <w:p w14:paraId="2FB9FC09" w14:textId="77777777" w:rsidR="00F90C53" w:rsidRPr="00F90C53" w:rsidRDefault="00F90C53" w:rsidP="00FB11A7">
      <w:pPr>
        <w:ind w:left="360"/>
        <w:jc w:val="both"/>
        <w:rPr>
          <w:rFonts w:ascii="Arial" w:hAnsi="Arial" w:cs="Arial"/>
          <w:sz w:val="22"/>
          <w:szCs w:val="22"/>
        </w:rPr>
      </w:pPr>
    </w:p>
    <w:p w14:paraId="0D06BFDC" w14:textId="77777777" w:rsidR="00F90C53" w:rsidRP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 xml:space="preserve">Duration of processing: </w:t>
      </w:r>
      <w:r w:rsidRPr="00FB11A7">
        <w:rPr>
          <w:rFonts w:ascii="Arial" w:hAnsi="Arial" w:cs="Arial"/>
          <w:sz w:val="22"/>
          <w:szCs w:val="22"/>
          <w:highlight w:val="yellow"/>
        </w:rPr>
        <w:t>[INSERT DETAILS]</w:t>
      </w:r>
    </w:p>
    <w:p w14:paraId="56FB258D" w14:textId="77777777" w:rsidR="00F90C53" w:rsidRDefault="00F90C53" w:rsidP="00FB11A7">
      <w:pPr>
        <w:ind w:left="720"/>
        <w:jc w:val="both"/>
        <w:rPr>
          <w:rFonts w:ascii="Arial" w:hAnsi="Arial" w:cs="Arial"/>
          <w:sz w:val="22"/>
          <w:szCs w:val="22"/>
        </w:rPr>
      </w:pPr>
    </w:p>
    <w:p w14:paraId="7BDC68C3" w14:textId="77777777" w:rsidR="00F90C53" w:rsidRP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Types of personal data</w:t>
      </w:r>
      <w:r>
        <w:rPr>
          <w:rFonts w:ascii="Arial" w:hAnsi="Arial" w:cs="Arial"/>
          <w:sz w:val="22"/>
          <w:szCs w:val="22"/>
        </w:rPr>
        <w:t xml:space="preserve"> </w:t>
      </w:r>
      <w:r w:rsidRPr="00FB11A7">
        <w:rPr>
          <w:rFonts w:ascii="Arial" w:hAnsi="Arial" w:cs="Arial"/>
          <w:sz w:val="22"/>
          <w:szCs w:val="22"/>
          <w:highlight w:val="yellow"/>
        </w:rPr>
        <w:t>[INSERT DETAILS]</w:t>
      </w:r>
    </w:p>
    <w:p w14:paraId="51ABF92D" w14:textId="77777777" w:rsidR="00F90C53" w:rsidRDefault="00F90C53" w:rsidP="00FB11A7">
      <w:pPr>
        <w:ind w:left="720"/>
        <w:jc w:val="both"/>
        <w:rPr>
          <w:rFonts w:ascii="Arial" w:hAnsi="Arial" w:cs="Arial"/>
          <w:sz w:val="22"/>
          <w:szCs w:val="22"/>
        </w:rPr>
      </w:pPr>
    </w:p>
    <w:p w14:paraId="4D830266" w14:textId="77777777" w:rsidR="00F90C53" w:rsidRP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Categories of data subject</w:t>
      </w:r>
      <w:r>
        <w:rPr>
          <w:rFonts w:ascii="Arial" w:hAnsi="Arial" w:cs="Arial"/>
          <w:sz w:val="22"/>
          <w:szCs w:val="22"/>
        </w:rPr>
        <w:t xml:space="preserve"> </w:t>
      </w:r>
      <w:r w:rsidRPr="00FB11A7">
        <w:rPr>
          <w:rFonts w:ascii="Arial" w:hAnsi="Arial" w:cs="Arial"/>
          <w:sz w:val="22"/>
          <w:szCs w:val="22"/>
          <w:highlight w:val="yellow"/>
        </w:rPr>
        <w:t>[INSERT DETAILS]</w:t>
      </w:r>
    </w:p>
    <w:p w14:paraId="35FFCEBC" w14:textId="77777777" w:rsidR="00F90C53" w:rsidRDefault="00F90C53" w:rsidP="00FB11A7">
      <w:pPr>
        <w:ind w:left="720"/>
        <w:jc w:val="both"/>
        <w:rPr>
          <w:rFonts w:ascii="Arial" w:hAnsi="Arial" w:cs="Arial"/>
          <w:sz w:val="22"/>
          <w:szCs w:val="22"/>
        </w:rPr>
      </w:pPr>
    </w:p>
    <w:p w14:paraId="31AAC74F" w14:textId="77777777" w:rsidR="00F90C53" w:rsidRDefault="00F90C53" w:rsidP="00FB11A7">
      <w:pPr>
        <w:numPr>
          <w:ilvl w:val="0"/>
          <w:numId w:val="24"/>
        </w:numPr>
        <w:jc w:val="both"/>
        <w:rPr>
          <w:rFonts w:ascii="Arial" w:hAnsi="Arial" w:cs="Arial"/>
          <w:sz w:val="22"/>
          <w:szCs w:val="22"/>
        </w:rPr>
      </w:pPr>
      <w:r w:rsidRPr="00F90C53">
        <w:rPr>
          <w:rFonts w:ascii="Arial" w:hAnsi="Arial" w:cs="Arial"/>
          <w:sz w:val="22"/>
          <w:szCs w:val="22"/>
        </w:rPr>
        <w:t xml:space="preserve">Both parties will comply with all applicable requirements of Data Protection Legislation. This </w:t>
      </w:r>
      <w:r w:rsidR="00973798" w:rsidRPr="00FB11A7">
        <w:t>Schedul</w:t>
      </w:r>
      <w:r w:rsidR="00973798" w:rsidRPr="00973798">
        <w:rPr>
          <w:rFonts w:ascii="Arial" w:hAnsi="Arial" w:cs="Arial"/>
          <w:i/>
          <w:iCs/>
          <w:sz w:val="22"/>
          <w:szCs w:val="22"/>
        </w:rPr>
        <w:t>e C</w:t>
      </w:r>
      <w:r w:rsidRPr="00F90C53">
        <w:rPr>
          <w:rFonts w:ascii="Arial" w:hAnsi="Arial" w:cs="Arial"/>
          <w:sz w:val="22"/>
          <w:szCs w:val="22"/>
        </w:rPr>
        <w:t xml:space="preserve"> (</w:t>
      </w:r>
      <w:r w:rsidRPr="00F90C53">
        <w:rPr>
          <w:rFonts w:ascii="Arial" w:hAnsi="Arial" w:cs="Arial"/>
          <w:i/>
          <w:iCs/>
          <w:sz w:val="22"/>
          <w:szCs w:val="22"/>
        </w:rPr>
        <w:t>Data processing</w:t>
      </w:r>
      <w:r w:rsidRPr="00F90C53">
        <w:rPr>
          <w:rFonts w:ascii="Arial" w:hAnsi="Arial" w:cs="Arial"/>
          <w:sz w:val="22"/>
          <w:szCs w:val="22"/>
        </w:rPr>
        <w:t>) is in addition to, and does not relieve, remove or replace, a party's obligations under Data Protection Legislation.</w:t>
      </w:r>
    </w:p>
    <w:p w14:paraId="7FACE056" w14:textId="77777777" w:rsidR="00F90C53" w:rsidRDefault="00F90C53" w:rsidP="00FB11A7">
      <w:pPr>
        <w:ind w:left="720"/>
        <w:jc w:val="both"/>
        <w:rPr>
          <w:rFonts w:ascii="Arial" w:hAnsi="Arial" w:cs="Arial"/>
          <w:sz w:val="22"/>
          <w:szCs w:val="22"/>
        </w:rPr>
      </w:pPr>
    </w:p>
    <w:p w14:paraId="26273DC0" w14:textId="77777777" w:rsidR="00F90C53" w:rsidRDefault="00F90C53" w:rsidP="00FB11A7">
      <w:pPr>
        <w:numPr>
          <w:ilvl w:val="0"/>
          <w:numId w:val="24"/>
        </w:numPr>
        <w:jc w:val="both"/>
        <w:rPr>
          <w:rFonts w:ascii="Arial" w:hAnsi="Arial" w:cs="Arial"/>
          <w:sz w:val="22"/>
          <w:szCs w:val="22"/>
        </w:rPr>
      </w:pPr>
      <w:r w:rsidRPr="00F90C53">
        <w:rPr>
          <w:rFonts w:ascii="Arial" w:hAnsi="Arial" w:cs="Arial"/>
          <w:sz w:val="22"/>
          <w:szCs w:val="22"/>
        </w:rPr>
        <w:t xml:space="preserve">The parties acknowledge that for the purposes of Data Protection Legislation, </w:t>
      </w:r>
      <w:r w:rsidR="00973798">
        <w:rPr>
          <w:rFonts w:ascii="Arial" w:hAnsi="Arial" w:cs="Arial"/>
          <w:sz w:val="22"/>
          <w:szCs w:val="22"/>
        </w:rPr>
        <w:t>the University</w:t>
      </w:r>
      <w:r w:rsidRPr="00F90C53">
        <w:rPr>
          <w:rFonts w:ascii="Arial" w:hAnsi="Arial" w:cs="Arial"/>
          <w:sz w:val="22"/>
          <w:szCs w:val="22"/>
        </w:rPr>
        <w:t xml:space="preserve"> is the Data Controller and the </w:t>
      </w:r>
      <w:r w:rsidR="00973798">
        <w:rPr>
          <w:rFonts w:ascii="Arial" w:hAnsi="Arial" w:cs="Arial"/>
          <w:sz w:val="22"/>
          <w:szCs w:val="22"/>
        </w:rPr>
        <w:t>Consultant</w:t>
      </w:r>
      <w:r w:rsidRPr="00F90C53">
        <w:rPr>
          <w:rFonts w:ascii="Arial" w:hAnsi="Arial" w:cs="Arial"/>
          <w:sz w:val="22"/>
          <w:szCs w:val="22"/>
        </w:rPr>
        <w:t xml:space="preserve"> is the Data Processor. </w:t>
      </w:r>
      <w:r>
        <w:rPr>
          <w:rFonts w:ascii="Arial" w:hAnsi="Arial" w:cs="Arial"/>
          <w:sz w:val="22"/>
          <w:szCs w:val="22"/>
        </w:rPr>
        <w:t>Clause 1 (Processing Particulars</w:t>
      </w:r>
      <w:r w:rsidRPr="00F90C53">
        <w:rPr>
          <w:rFonts w:ascii="Arial" w:hAnsi="Arial" w:cs="Arial"/>
          <w:sz w:val="22"/>
          <w:szCs w:val="22"/>
        </w:rPr>
        <w:t xml:space="preserve">) </w:t>
      </w:r>
      <w:r w:rsidR="00973798">
        <w:rPr>
          <w:rFonts w:ascii="Arial" w:hAnsi="Arial" w:cs="Arial"/>
          <w:sz w:val="22"/>
          <w:szCs w:val="22"/>
        </w:rPr>
        <w:t xml:space="preserve">of this Schedule </w:t>
      </w:r>
      <w:r w:rsidRPr="00F90C53">
        <w:rPr>
          <w:rFonts w:ascii="Arial" w:hAnsi="Arial" w:cs="Arial"/>
          <w:sz w:val="22"/>
          <w:szCs w:val="22"/>
        </w:rPr>
        <w:t>sets out the scope, nature and purpo</w:t>
      </w:r>
      <w:r>
        <w:rPr>
          <w:rFonts w:ascii="Arial" w:hAnsi="Arial" w:cs="Arial"/>
          <w:sz w:val="22"/>
          <w:szCs w:val="22"/>
        </w:rPr>
        <w:t>se of processing by the Consultant</w:t>
      </w:r>
      <w:r w:rsidRPr="00F90C53">
        <w:rPr>
          <w:rFonts w:ascii="Arial" w:hAnsi="Arial" w:cs="Arial"/>
          <w:sz w:val="22"/>
          <w:szCs w:val="22"/>
        </w:rPr>
        <w:t>, the duration of the processing and the types of Personal Data and categories of Data Subject.</w:t>
      </w:r>
    </w:p>
    <w:p w14:paraId="4A78C7FD" w14:textId="77777777" w:rsidR="00F90C53" w:rsidRDefault="00F90C53" w:rsidP="00FB11A7">
      <w:pPr>
        <w:ind w:left="720"/>
        <w:jc w:val="both"/>
        <w:rPr>
          <w:rFonts w:ascii="Arial" w:hAnsi="Arial" w:cs="Arial"/>
          <w:sz w:val="22"/>
          <w:szCs w:val="22"/>
        </w:rPr>
      </w:pPr>
    </w:p>
    <w:p w14:paraId="169D1B91" w14:textId="77777777" w:rsidR="00F90C53" w:rsidRDefault="00F90C53" w:rsidP="00FB11A7">
      <w:pPr>
        <w:numPr>
          <w:ilvl w:val="0"/>
          <w:numId w:val="24"/>
        </w:numPr>
        <w:jc w:val="both"/>
        <w:rPr>
          <w:rFonts w:ascii="Arial" w:hAnsi="Arial" w:cs="Arial"/>
          <w:sz w:val="22"/>
          <w:szCs w:val="22"/>
        </w:rPr>
      </w:pPr>
      <w:r w:rsidRPr="00F90C53">
        <w:rPr>
          <w:rFonts w:ascii="Arial" w:hAnsi="Arial" w:cs="Arial"/>
          <w:sz w:val="22"/>
          <w:szCs w:val="22"/>
        </w:rPr>
        <w:t>Without prejudice to the generality of</w:t>
      </w:r>
      <w:r w:rsidR="00973798">
        <w:rPr>
          <w:rFonts w:ascii="Arial" w:hAnsi="Arial" w:cs="Arial"/>
          <w:sz w:val="22"/>
          <w:szCs w:val="22"/>
        </w:rPr>
        <w:t xml:space="preserve"> Clause 1 of this Schedule</w:t>
      </w:r>
      <w:r w:rsidRPr="00F90C53">
        <w:rPr>
          <w:rFonts w:ascii="Arial" w:hAnsi="Arial" w:cs="Arial"/>
          <w:sz w:val="22"/>
          <w:szCs w:val="22"/>
        </w:rPr>
        <w:t xml:space="preserve">, </w:t>
      </w:r>
      <w:r w:rsidR="00973798">
        <w:rPr>
          <w:rFonts w:ascii="Arial" w:hAnsi="Arial" w:cs="Arial"/>
          <w:sz w:val="22"/>
          <w:szCs w:val="22"/>
        </w:rPr>
        <w:t>the University</w:t>
      </w:r>
      <w:r w:rsidRPr="00F90C53">
        <w:rPr>
          <w:rFonts w:ascii="Arial" w:hAnsi="Arial" w:cs="Arial"/>
          <w:sz w:val="22"/>
          <w:szCs w:val="22"/>
        </w:rPr>
        <w:t xml:space="preserve"> will ensure that it has all necessary appropriate consents and notices in place to enable lawful transfer of the Personal Data to the </w:t>
      </w:r>
      <w:r w:rsidR="00973798">
        <w:rPr>
          <w:rFonts w:ascii="Arial" w:hAnsi="Arial" w:cs="Arial"/>
          <w:sz w:val="22"/>
          <w:szCs w:val="22"/>
        </w:rPr>
        <w:t>Consultant</w:t>
      </w:r>
      <w:r w:rsidRPr="00F90C53">
        <w:rPr>
          <w:rFonts w:ascii="Arial" w:hAnsi="Arial" w:cs="Arial"/>
          <w:sz w:val="22"/>
          <w:szCs w:val="22"/>
        </w:rPr>
        <w:t xml:space="preserve"> for the duration and purposes of this agreement.</w:t>
      </w:r>
    </w:p>
    <w:p w14:paraId="2437374F" w14:textId="77777777" w:rsidR="00F90C53" w:rsidRDefault="00F90C53" w:rsidP="00FB11A7">
      <w:pPr>
        <w:ind w:left="720"/>
        <w:jc w:val="both"/>
        <w:rPr>
          <w:rFonts w:ascii="Arial" w:hAnsi="Arial" w:cs="Arial"/>
          <w:sz w:val="22"/>
          <w:szCs w:val="22"/>
        </w:rPr>
      </w:pPr>
    </w:p>
    <w:p w14:paraId="75519CED" w14:textId="77777777" w:rsidR="00F90C53" w:rsidRDefault="00F90C53" w:rsidP="00FB11A7">
      <w:pPr>
        <w:numPr>
          <w:ilvl w:val="0"/>
          <w:numId w:val="24"/>
        </w:numPr>
        <w:jc w:val="both"/>
        <w:rPr>
          <w:rFonts w:ascii="Arial" w:hAnsi="Arial" w:cs="Arial"/>
          <w:sz w:val="22"/>
          <w:szCs w:val="22"/>
        </w:rPr>
      </w:pPr>
      <w:r w:rsidRPr="00F90C53">
        <w:rPr>
          <w:rFonts w:ascii="Arial" w:hAnsi="Arial" w:cs="Arial"/>
          <w:sz w:val="22"/>
          <w:szCs w:val="22"/>
        </w:rPr>
        <w:t>Without prejudice to the generality of</w:t>
      </w:r>
      <w:r w:rsidR="00973798">
        <w:rPr>
          <w:rFonts w:ascii="Arial" w:hAnsi="Arial" w:cs="Arial"/>
          <w:sz w:val="22"/>
          <w:szCs w:val="22"/>
        </w:rPr>
        <w:t xml:space="preserve"> Clause 1 of this Schedule</w:t>
      </w:r>
      <w:r w:rsidRPr="00F90C53">
        <w:rPr>
          <w:rFonts w:ascii="Arial" w:hAnsi="Arial" w:cs="Arial"/>
          <w:sz w:val="22"/>
          <w:szCs w:val="22"/>
        </w:rPr>
        <w:t xml:space="preserve">, the </w:t>
      </w:r>
      <w:r w:rsidR="00973798">
        <w:rPr>
          <w:rFonts w:ascii="Arial" w:hAnsi="Arial" w:cs="Arial"/>
          <w:sz w:val="22"/>
          <w:szCs w:val="22"/>
        </w:rPr>
        <w:t>Consultant</w:t>
      </w:r>
      <w:r w:rsidRPr="00F90C53">
        <w:rPr>
          <w:rFonts w:ascii="Arial" w:hAnsi="Arial" w:cs="Arial"/>
          <w:sz w:val="22"/>
          <w:szCs w:val="22"/>
        </w:rPr>
        <w:t xml:space="preserve"> shall, in relation to any Personal Data processed in connection with the performance by the </w:t>
      </w:r>
      <w:r w:rsidR="00973798">
        <w:rPr>
          <w:rFonts w:ascii="Arial" w:hAnsi="Arial" w:cs="Arial"/>
          <w:sz w:val="22"/>
          <w:szCs w:val="22"/>
        </w:rPr>
        <w:t>Consultant</w:t>
      </w:r>
      <w:r w:rsidRPr="00F90C53">
        <w:rPr>
          <w:rFonts w:ascii="Arial" w:hAnsi="Arial" w:cs="Arial"/>
          <w:sz w:val="22"/>
          <w:szCs w:val="22"/>
        </w:rPr>
        <w:t xml:space="preserve"> of its obligations under this agreement:</w:t>
      </w:r>
    </w:p>
    <w:p w14:paraId="56FE1806" w14:textId="77777777" w:rsidR="00813B9D" w:rsidRDefault="00813B9D" w:rsidP="00FB11A7">
      <w:pPr>
        <w:jc w:val="both"/>
        <w:rPr>
          <w:rFonts w:ascii="Arial" w:hAnsi="Arial" w:cs="Arial"/>
          <w:sz w:val="22"/>
          <w:szCs w:val="22"/>
        </w:rPr>
      </w:pPr>
    </w:p>
    <w:p w14:paraId="6CEC759E" w14:textId="06871527" w:rsidR="00F90C53" w:rsidRDefault="00F90C53" w:rsidP="00FB11A7">
      <w:pPr>
        <w:numPr>
          <w:ilvl w:val="1"/>
          <w:numId w:val="24"/>
        </w:numPr>
        <w:jc w:val="both"/>
        <w:rPr>
          <w:rFonts w:ascii="Arial" w:hAnsi="Arial" w:cs="Arial"/>
          <w:sz w:val="22"/>
          <w:szCs w:val="22"/>
        </w:rPr>
      </w:pPr>
      <w:proofErr w:type="gramStart"/>
      <w:r w:rsidRPr="00F90C53">
        <w:rPr>
          <w:rFonts w:ascii="Arial" w:hAnsi="Arial" w:cs="Arial"/>
          <w:sz w:val="22"/>
          <w:szCs w:val="22"/>
        </w:rPr>
        <w:t>process</w:t>
      </w:r>
      <w:proofErr w:type="gramEnd"/>
      <w:r w:rsidRPr="00F90C53">
        <w:rPr>
          <w:rFonts w:ascii="Arial" w:hAnsi="Arial" w:cs="Arial"/>
          <w:sz w:val="22"/>
          <w:szCs w:val="22"/>
        </w:rPr>
        <w:t xml:space="preserve"> that Personal Data only on the written instructions of </w:t>
      </w:r>
      <w:r w:rsidR="00973798">
        <w:rPr>
          <w:rFonts w:ascii="Arial" w:hAnsi="Arial" w:cs="Arial"/>
          <w:sz w:val="22"/>
          <w:szCs w:val="22"/>
        </w:rPr>
        <w:t>the University</w:t>
      </w:r>
      <w:r w:rsidRPr="00F90C53">
        <w:rPr>
          <w:rFonts w:ascii="Arial" w:hAnsi="Arial" w:cs="Arial"/>
          <w:sz w:val="22"/>
          <w:szCs w:val="22"/>
        </w:rPr>
        <w:t xml:space="preserve"> unless the </w:t>
      </w:r>
      <w:r w:rsidR="00973798">
        <w:rPr>
          <w:rFonts w:ascii="Arial" w:hAnsi="Arial" w:cs="Arial"/>
          <w:sz w:val="22"/>
          <w:szCs w:val="22"/>
        </w:rPr>
        <w:t>Consultant</w:t>
      </w:r>
      <w:r w:rsidRPr="00F90C53">
        <w:rPr>
          <w:rFonts w:ascii="Arial" w:hAnsi="Arial" w:cs="Arial"/>
          <w:sz w:val="22"/>
          <w:szCs w:val="22"/>
        </w:rPr>
        <w:t xml:space="preserve"> is required by the laws of any member of the European Union or by the laws of the European </w:t>
      </w:r>
      <w:r w:rsidR="00973798">
        <w:rPr>
          <w:rFonts w:ascii="Arial" w:hAnsi="Arial" w:cs="Arial"/>
          <w:sz w:val="22"/>
          <w:szCs w:val="22"/>
        </w:rPr>
        <w:t xml:space="preserve">Union applicable to the </w:t>
      </w:r>
      <w:r w:rsidR="0077164A">
        <w:rPr>
          <w:rFonts w:ascii="Arial" w:hAnsi="Arial" w:cs="Arial"/>
          <w:sz w:val="22"/>
          <w:szCs w:val="22"/>
        </w:rPr>
        <w:t>Consultant</w:t>
      </w:r>
      <w:r w:rsidR="0077164A" w:rsidRPr="00F90C53">
        <w:rPr>
          <w:rFonts w:ascii="Arial" w:hAnsi="Arial" w:cs="Arial"/>
          <w:sz w:val="22"/>
          <w:szCs w:val="22"/>
        </w:rPr>
        <w:t xml:space="preserve"> </w:t>
      </w:r>
      <w:r w:rsidRPr="00F90C53">
        <w:rPr>
          <w:rFonts w:ascii="Arial" w:hAnsi="Arial" w:cs="Arial"/>
          <w:sz w:val="22"/>
          <w:szCs w:val="22"/>
        </w:rPr>
        <w:t>to process Personal Data (</w:t>
      </w:r>
      <w:r w:rsidRPr="00F90C53">
        <w:rPr>
          <w:rFonts w:ascii="Arial" w:hAnsi="Arial" w:cs="Arial"/>
          <w:b/>
          <w:bCs/>
          <w:sz w:val="22"/>
          <w:szCs w:val="22"/>
        </w:rPr>
        <w:t>Applicable Data Protection Laws</w:t>
      </w:r>
      <w:r w:rsidRPr="00F90C53">
        <w:rPr>
          <w:rFonts w:ascii="Arial" w:hAnsi="Arial" w:cs="Arial"/>
          <w:sz w:val="22"/>
          <w:szCs w:val="22"/>
        </w:rPr>
        <w:t xml:space="preserve">). Where the </w:t>
      </w:r>
      <w:r w:rsidR="00973798">
        <w:rPr>
          <w:rFonts w:ascii="Arial" w:hAnsi="Arial" w:cs="Arial"/>
          <w:sz w:val="22"/>
          <w:szCs w:val="22"/>
        </w:rPr>
        <w:t>Consultant</w:t>
      </w:r>
      <w:r w:rsidRPr="00F90C53">
        <w:rPr>
          <w:rFonts w:ascii="Arial" w:hAnsi="Arial" w:cs="Arial"/>
          <w:sz w:val="22"/>
          <w:szCs w:val="22"/>
        </w:rPr>
        <w:t xml:space="preserve"> is relying on laws of a member of the European Union or European Union law as the basis for processing Personal Data, the </w:t>
      </w:r>
      <w:r w:rsidR="00973798">
        <w:rPr>
          <w:rFonts w:ascii="Arial" w:hAnsi="Arial" w:cs="Arial"/>
          <w:sz w:val="22"/>
          <w:szCs w:val="22"/>
        </w:rPr>
        <w:t>Consultant</w:t>
      </w:r>
      <w:r w:rsidRPr="00F90C53">
        <w:rPr>
          <w:rFonts w:ascii="Arial" w:hAnsi="Arial" w:cs="Arial"/>
          <w:sz w:val="22"/>
          <w:szCs w:val="22"/>
        </w:rPr>
        <w:t xml:space="preserve"> shall promptly notify </w:t>
      </w:r>
      <w:r w:rsidR="00973798">
        <w:rPr>
          <w:rFonts w:ascii="Arial" w:hAnsi="Arial" w:cs="Arial"/>
          <w:sz w:val="22"/>
          <w:szCs w:val="22"/>
        </w:rPr>
        <w:t>the University</w:t>
      </w:r>
      <w:r w:rsidRPr="00F90C53">
        <w:rPr>
          <w:rFonts w:ascii="Arial" w:hAnsi="Arial" w:cs="Arial"/>
          <w:sz w:val="22"/>
          <w:szCs w:val="22"/>
        </w:rPr>
        <w:t xml:space="preserve"> of this before performing the processing required by the Applicable Data Protection Laws unless those Applicable Data Protection Laws prohibit the </w:t>
      </w:r>
      <w:r w:rsidR="00973798">
        <w:rPr>
          <w:rFonts w:ascii="Arial" w:hAnsi="Arial" w:cs="Arial"/>
          <w:sz w:val="22"/>
          <w:szCs w:val="22"/>
        </w:rPr>
        <w:t>Consultant</w:t>
      </w:r>
      <w:r w:rsidRPr="00F90C53">
        <w:rPr>
          <w:rFonts w:ascii="Arial" w:hAnsi="Arial" w:cs="Arial"/>
          <w:sz w:val="22"/>
          <w:szCs w:val="22"/>
        </w:rPr>
        <w:t xml:space="preserve"> from so notifying </w:t>
      </w:r>
      <w:r w:rsidR="00973798">
        <w:rPr>
          <w:rFonts w:ascii="Arial" w:hAnsi="Arial" w:cs="Arial"/>
          <w:sz w:val="22"/>
          <w:szCs w:val="22"/>
        </w:rPr>
        <w:t>the University</w:t>
      </w:r>
      <w:r w:rsidRPr="00F90C53">
        <w:rPr>
          <w:rFonts w:ascii="Arial" w:hAnsi="Arial" w:cs="Arial"/>
          <w:sz w:val="22"/>
          <w:szCs w:val="22"/>
        </w:rPr>
        <w:t>;</w:t>
      </w:r>
    </w:p>
    <w:p w14:paraId="46692DA0" w14:textId="77777777" w:rsidR="00813B9D" w:rsidRDefault="00813B9D" w:rsidP="00FB11A7">
      <w:pPr>
        <w:ind w:left="1440"/>
        <w:jc w:val="both"/>
        <w:rPr>
          <w:rFonts w:ascii="Arial" w:hAnsi="Arial" w:cs="Arial"/>
          <w:sz w:val="22"/>
          <w:szCs w:val="22"/>
        </w:rPr>
      </w:pPr>
    </w:p>
    <w:p w14:paraId="4C083D73" w14:textId="77777777" w:rsid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 xml:space="preserve">ensure that it has in place appropriate technical and organisational measures, reviewed and approved by </w:t>
      </w:r>
      <w:r w:rsidR="00973798">
        <w:rPr>
          <w:rFonts w:ascii="Arial" w:hAnsi="Arial" w:cs="Arial"/>
          <w:sz w:val="22"/>
          <w:szCs w:val="22"/>
        </w:rPr>
        <w:t>the University</w:t>
      </w:r>
      <w:r w:rsidRPr="00F90C53">
        <w:rPr>
          <w:rFonts w:ascii="Arial" w:hAnsi="Arial" w:cs="Arial"/>
          <w:sz w:val="22"/>
          <w:szCs w:val="22"/>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w:t>
      </w:r>
      <w:r w:rsidRPr="00F90C53">
        <w:rPr>
          <w:rFonts w:ascii="Arial" w:hAnsi="Arial" w:cs="Arial"/>
          <w:sz w:val="22"/>
          <w:szCs w:val="22"/>
        </w:rPr>
        <w:lastRenderedPageBreak/>
        <w:t xml:space="preserve">data to be protected, having regard to the state of technological development and the cost of implementing any measures (those measures may include, where appropriate, </w:t>
      </w:r>
      <w:proofErr w:type="spellStart"/>
      <w:r w:rsidRPr="00F90C53">
        <w:rPr>
          <w:rFonts w:ascii="Arial" w:hAnsi="Arial" w:cs="Arial"/>
          <w:sz w:val="22"/>
          <w:szCs w:val="22"/>
        </w:rPr>
        <w:t>pseudonymising</w:t>
      </w:r>
      <w:proofErr w:type="spellEnd"/>
      <w:r w:rsidRPr="00F90C53">
        <w:rPr>
          <w:rFonts w:ascii="Arial" w:hAnsi="Arial" w:cs="Arial"/>
          <w:sz w:val="22"/>
          <w:szCs w:val="22"/>
        </w:rPr>
        <w:t xml:space="preserve">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732A34F3" w14:textId="77777777" w:rsidR="00813B9D" w:rsidRDefault="00813B9D" w:rsidP="00FB11A7">
      <w:pPr>
        <w:ind w:left="1440"/>
        <w:jc w:val="both"/>
        <w:rPr>
          <w:rFonts w:ascii="Arial" w:hAnsi="Arial" w:cs="Arial"/>
          <w:sz w:val="22"/>
          <w:szCs w:val="22"/>
        </w:rPr>
      </w:pPr>
    </w:p>
    <w:p w14:paraId="353E35C1" w14:textId="77777777" w:rsid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 xml:space="preserve">without prejudice to the confidentiality obligations in </w:t>
      </w:r>
      <w:r w:rsidRPr="00FB11A7">
        <w:t>Clause 1</w:t>
      </w:r>
      <w:r w:rsidR="008B33EC" w:rsidRPr="008B33EC">
        <w:rPr>
          <w:rFonts w:ascii="Arial" w:hAnsi="Arial" w:cs="Arial"/>
          <w:i/>
          <w:iCs/>
          <w:sz w:val="22"/>
          <w:szCs w:val="22"/>
        </w:rPr>
        <w:t>4</w:t>
      </w:r>
      <w:r w:rsidRPr="00F90C53">
        <w:rPr>
          <w:rFonts w:ascii="Arial" w:hAnsi="Arial" w:cs="Arial"/>
          <w:sz w:val="22"/>
          <w:szCs w:val="22"/>
        </w:rPr>
        <w:t xml:space="preserve"> (</w:t>
      </w:r>
      <w:r w:rsidRPr="00F90C53">
        <w:rPr>
          <w:rFonts w:ascii="Arial" w:hAnsi="Arial" w:cs="Arial"/>
          <w:i/>
          <w:iCs/>
          <w:sz w:val="22"/>
          <w:szCs w:val="22"/>
        </w:rPr>
        <w:t>Confidentiality</w:t>
      </w:r>
      <w:r w:rsidRPr="00F90C53">
        <w:rPr>
          <w:rFonts w:ascii="Arial" w:hAnsi="Arial" w:cs="Arial"/>
          <w:sz w:val="22"/>
          <w:szCs w:val="22"/>
        </w:rPr>
        <w:t>)</w:t>
      </w:r>
      <w:r w:rsidR="008B33EC">
        <w:rPr>
          <w:rFonts w:ascii="Arial" w:hAnsi="Arial" w:cs="Arial"/>
          <w:sz w:val="22"/>
          <w:szCs w:val="22"/>
        </w:rPr>
        <w:t xml:space="preserve"> of the main agreement</w:t>
      </w:r>
      <w:r w:rsidRPr="00F90C53">
        <w:rPr>
          <w:rFonts w:ascii="Arial" w:hAnsi="Arial" w:cs="Arial"/>
          <w:sz w:val="22"/>
          <w:szCs w:val="22"/>
        </w:rPr>
        <w:t>, ensure that all personnel who have access to and/or process Personal Data are obliged to keep the Personal Data confidential; and</w:t>
      </w:r>
    </w:p>
    <w:p w14:paraId="2EA1011C" w14:textId="77777777" w:rsidR="00813B9D" w:rsidRDefault="00813B9D" w:rsidP="00FB11A7">
      <w:pPr>
        <w:ind w:left="1440"/>
        <w:jc w:val="both"/>
        <w:rPr>
          <w:rFonts w:ascii="Arial" w:hAnsi="Arial" w:cs="Arial"/>
          <w:sz w:val="22"/>
          <w:szCs w:val="22"/>
        </w:rPr>
      </w:pPr>
    </w:p>
    <w:p w14:paraId="71B45A66" w14:textId="77777777" w:rsid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 xml:space="preserve">not transfer any Personal Data outside of the European Economic Area unless the prior written consent of </w:t>
      </w:r>
      <w:r w:rsidR="00973798">
        <w:rPr>
          <w:rFonts w:ascii="Arial" w:hAnsi="Arial" w:cs="Arial"/>
          <w:sz w:val="22"/>
          <w:szCs w:val="22"/>
        </w:rPr>
        <w:t>the University</w:t>
      </w:r>
      <w:r w:rsidRPr="00F90C53">
        <w:rPr>
          <w:rFonts w:ascii="Arial" w:hAnsi="Arial" w:cs="Arial"/>
          <w:sz w:val="22"/>
          <w:szCs w:val="22"/>
        </w:rPr>
        <w:t xml:space="preserve"> has been obtained and the following conditions are fulfilled:</w:t>
      </w:r>
    </w:p>
    <w:p w14:paraId="2EFCE2FB" w14:textId="77777777" w:rsidR="00F90C53" w:rsidRDefault="00973798" w:rsidP="00FB11A7">
      <w:pPr>
        <w:numPr>
          <w:ilvl w:val="2"/>
          <w:numId w:val="24"/>
        </w:numPr>
        <w:jc w:val="both"/>
        <w:rPr>
          <w:rFonts w:ascii="Arial" w:hAnsi="Arial" w:cs="Arial"/>
          <w:sz w:val="22"/>
          <w:szCs w:val="22"/>
        </w:rPr>
      </w:pPr>
      <w:r>
        <w:rPr>
          <w:rFonts w:ascii="Arial" w:hAnsi="Arial" w:cs="Arial"/>
          <w:sz w:val="22"/>
          <w:szCs w:val="22"/>
        </w:rPr>
        <w:t>the University</w:t>
      </w:r>
      <w:r w:rsidR="00F90C53" w:rsidRPr="00F90C53">
        <w:rPr>
          <w:rFonts w:ascii="Arial" w:hAnsi="Arial" w:cs="Arial"/>
          <w:sz w:val="22"/>
          <w:szCs w:val="22"/>
        </w:rPr>
        <w:t xml:space="preserve"> or the </w:t>
      </w:r>
      <w:r>
        <w:rPr>
          <w:rFonts w:ascii="Arial" w:hAnsi="Arial" w:cs="Arial"/>
          <w:sz w:val="22"/>
          <w:szCs w:val="22"/>
        </w:rPr>
        <w:t>Consultant</w:t>
      </w:r>
      <w:r w:rsidR="00F90C53" w:rsidRPr="00F90C53">
        <w:rPr>
          <w:rFonts w:ascii="Arial" w:hAnsi="Arial" w:cs="Arial"/>
          <w:sz w:val="22"/>
          <w:szCs w:val="22"/>
        </w:rPr>
        <w:t xml:space="preserve"> has provided appropriate safeguards in relation to the transfer;</w:t>
      </w:r>
    </w:p>
    <w:p w14:paraId="369C8EA0" w14:textId="77777777" w:rsidR="00F90C53" w:rsidRDefault="00F90C53" w:rsidP="00FB11A7">
      <w:pPr>
        <w:numPr>
          <w:ilvl w:val="2"/>
          <w:numId w:val="24"/>
        </w:numPr>
        <w:jc w:val="both"/>
        <w:rPr>
          <w:rFonts w:ascii="Arial" w:hAnsi="Arial" w:cs="Arial"/>
          <w:sz w:val="22"/>
          <w:szCs w:val="22"/>
        </w:rPr>
      </w:pPr>
      <w:r w:rsidRPr="00F90C53">
        <w:rPr>
          <w:rFonts w:ascii="Arial" w:hAnsi="Arial" w:cs="Arial"/>
          <w:sz w:val="22"/>
          <w:szCs w:val="22"/>
        </w:rPr>
        <w:t>the data subject has enforceable rights and effective legal remedies;</w:t>
      </w:r>
    </w:p>
    <w:p w14:paraId="2F1868FE" w14:textId="77777777" w:rsidR="00F90C53" w:rsidRDefault="00F90C53" w:rsidP="00FB11A7">
      <w:pPr>
        <w:numPr>
          <w:ilvl w:val="2"/>
          <w:numId w:val="24"/>
        </w:numPr>
        <w:jc w:val="both"/>
        <w:rPr>
          <w:rFonts w:ascii="Arial" w:hAnsi="Arial" w:cs="Arial"/>
          <w:sz w:val="22"/>
          <w:szCs w:val="22"/>
        </w:rPr>
      </w:pPr>
      <w:r w:rsidRPr="00F90C53">
        <w:rPr>
          <w:rFonts w:ascii="Arial" w:hAnsi="Arial" w:cs="Arial"/>
          <w:sz w:val="22"/>
          <w:szCs w:val="22"/>
        </w:rPr>
        <w:t xml:space="preserve">the </w:t>
      </w:r>
      <w:r w:rsidR="00973798">
        <w:rPr>
          <w:rFonts w:ascii="Arial" w:hAnsi="Arial" w:cs="Arial"/>
          <w:sz w:val="22"/>
          <w:szCs w:val="22"/>
        </w:rPr>
        <w:t>Consultant</w:t>
      </w:r>
      <w:r w:rsidRPr="00F90C53">
        <w:rPr>
          <w:rFonts w:ascii="Arial" w:hAnsi="Arial" w:cs="Arial"/>
          <w:sz w:val="22"/>
          <w:szCs w:val="22"/>
        </w:rPr>
        <w:t xml:space="preserve"> complies with its obligations under Data Protection Legislation by providing an adequate level of protection to any Personal Data that is transferred; and</w:t>
      </w:r>
    </w:p>
    <w:p w14:paraId="56809C15" w14:textId="77777777" w:rsidR="00F90C53" w:rsidRDefault="00F90C53" w:rsidP="00FB11A7">
      <w:pPr>
        <w:numPr>
          <w:ilvl w:val="2"/>
          <w:numId w:val="24"/>
        </w:numPr>
        <w:jc w:val="both"/>
        <w:rPr>
          <w:rFonts w:ascii="Arial" w:hAnsi="Arial" w:cs="Arial"/>
          <w:sz w:val="22"/>
          <w:szCs w:val="22"/>
        </w:rPr>
      </w:pPr>
      <w:r w:rsidRPr="00F90C53">
        <w:rPr>
          <w:rFonts w:ascii="Arial" w:hAnsi="Arial" w:cs="Arial"/>
          <w:sz w:val="22"/>
          <w:szCs w:val="22"/>
        </w:rPr>
        <w:t xml:space="preserve">the </w:t>
      </w:r>
      <w:r w:rsidR="00973798">
        <w:rPr>
          <w:rFonts w:ascii="Arial" w:hAnsi="Arial" w:cs="Arial"/>
          <w:sz w:val="22"/>
          <w:szCs w:val="22"/>
        </w:rPr>
        <w:t>Consultant</w:t>
      </w:r>
      <w:r w:rsidRPr="00F90C53">
        <w:rPr>
          <w:rFonts w:ascii="Arial" w:hAnsi="Arial" w:cs="Arial"/>
          <w:sz w:val="22"/>
          <w:szCs w:val="22"/>
        </w:rPr>
        <w:t xml:space="preserve"> complies with reasonable instructions notified to it in advance by </w:t>
      </w:r>
      <w:r w:rsidR="00973798">
        <w:rPr>
          <w:rFonts w:ascii="Arial" w:hAnsi="Arial" w:cs="Arial"/>
          <w:sz w:val="22"/>
          <w:szCs w:val="22"/>
        </w:rPr>
        <w:t>the University</w:t>
      </w:r>
      <w:r w:rsidRPr="00F90C53">
        <w:rPr>
          <w:rFonts w:ascii="Arial" w:hAnsi="Arial" w:cs="Arial"/>
          <w:sz w:val="22"/>
          <w:szCs w:val="22"/>
        </w:rPr>
        <w:t xml:space="preserve"> with respect to the processing of the Personal Data;</w:t>
      </w:r>
    </w:p>
    <w:p w14:paraId="1EF0BA3B" w14:textId="77777777" w:rsidR="00813B9D" w:rsidRDefault="00813B9D" w:rsidP="00FB11A7">
      <w:pPr>
        <w:ind w:left="1980"/>
        <w:jc w:val="both"/>
        <w:rPr>
          <w:rFonts w:ascii="Arial" w:hAnsi="Arial" w:cs="Arial"/>
          <w:sz w:val="22"/>
          <w:szCs w:val="22"/>
        </w:rPr>
      </w:pPr>
    </w:p>
    <w:p w14:paraId="142532CB" w14:textId="77777777" w:rsid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 xml:space="preserve">assist </w:t>
      </w:r>
      <w:r w:rsidR="00973798">
        <w:rPr>
          <w:rFonts w:ascii="Arial" w:hAnsi="Arial" w:cs="Arial"/>
          <w:sz w:val="22"/>
          <w:szCs w:val="22"/>
        </w:rPr>
        <w:t>the University</w:t>
      </w:r>
      <w:r w:rsidRPr="00F90C53">
        <w:rPr>
          <w:rFonts w:ascii="Arial" w:hAnsi="Arial" w:cs="Arial"/>
          <w:sz w:val="22"/>
          <w:szCs w:val="22"/>
        </w:rPr>
        <w:t xml:space="preserve">, at </w:t>
      </w:r>
      <w:r w:rsidR="00973798">
        <w:rPr>
          <w:rFonts w:ascii="Arial" w:hAnsi="Arial" w:cs="Arial"/>
          <w:sz w:val="22"/>
          <w:szCs w:val="22"/>
        </w:rPr>
        <w:t>the University</w:t>
      </w:r>
      <w:r w:rsidRPr="00F90C53">
        <w:rPr>
          <w:rFonts w:ascii="Arial" w:hAnsi="Arial" w:cs="Arial"/>
          <w:sz w:val="22"/>
          <w:szCs w:val="22"/>
        </w:rPr>
        <w:t>'s cost, in responding to any request from a Data Subject and in ensuring compliance with its obligations under Data Protection Legislation with respect to security, breach notifications, impact assessments and consultations with superv</w:t>
      </w:r>
      <w:r>
        <w:rPr>
          <w:rFonts w:ascii="Arial" w:hAnsi="Arial" w:cs="Arial"/>
          <w:sz w:val="22"/>
          <w:szCs w:val="22"/>
        </w:rPr>
        <w:t>isory authorities or regulators;</w:t>
      </w:r>
    </w:p>
    <w:p w14:paraId="721A428D" w14:textId="77777777" w:rsidR="00813B9D" w:rsidRDefault="00813B9D" w:rsidP="00FB11A7">
      <w:pPr>
        <w:ind w:left="1440"/>
        <w:jc w:val="both"/>
        <w:rPr>
          <w:rFonts w:ascii="Arial" w:hAnsi="Arial" w:cs="Arial"/>
          <w:sz w:val="22"/>
          <w:szCs w:val="22"/>
        </w:rPr>
      </w:pPr>
    </w:p>
    <w:p w14:paraId="74780CE3" w14:textId="53225039" w:rsidR="00F90C53" w:rsidRDefault="00F90C53" w:rsidP="00FB11A7">
      <w:pPr>
        <w:numPr>
          <w:ilvl w:val="1"/>
          <w:numId w:val="24"/>
        </w:numPr>
        <w:jc w:val="both"/>
        <w:rPr>
          <w:rFonts w:ascii="Arial" w:hAnsi="Arial" w:cs="Arial"/>
          <w:sz w:val="22"/>
          <w:szCs w:val="22"/>
        </w:rPr>
      </w:pPr>
      <w:proofErr w:type="gramStart"/>
      <w:r w:rsidRPr="00F90C53">
        <w:rPr>
          <w:rFonts w:ascii="Arial" w:hAnsi="Arial" w:cs="Arial"/>
          <w:sz w:val="22"/>
          <w:szCs w:val="22"/>
        </w:rPr>
        <w:t>notify</w:t>
      </w:r>
      <w:proofErr w:type="gramEnd"/>
      <w:r w:rsidRPr="00F90C53">
        <w:rPr>
          <w:rFonts w:ascii="Arial" w:hAnsi="Arial" w:cs="Arial"/>
          <w:sz w:val="22"/>
          <w:szCs w:val="22"/>
        </w:rPr>
        <w:t xml:space="preserve"> </w:t>
      </w:r>
      <w:r w:rsidR="00973798">
        <w:rPr>
          <w:rFonts w:ascii="Arial" w:hAnsi="Arial" w:cs="Arial"/>
          <w:sz w:val="22"/>
          <w:szCs w:val="22"/>
        </w:rPr>
        <w:t>the University</w:t>
      </w:r>
      <w:r w:rsidRPr="00F90C53">
        <w:rPr>
          <w:rFonts w:ascii="Arial" w:hAnsi="Arial" w:cs="Arial"/>
          <w:sz w:val="22"/>
          <w:szCs w:val="22"/>
        </w:rPr>
        <w:t xml:space="preserve"> without undue delay </w:t>
      </w:r>
      <w:r w:rsidR="00FE30A4">
        <w:rPr>
          <w:rFonts w:ascii="Arial" w:hAnsi="Arial" w:cs="Arial"/>
          <w:sz w:val="22"/>
          <w:szCs w:val="22"/>
        </w:rPr>
        <w:t xml:space="preserve">and </w:t>
      </w:r>
      <w:r w:rsidR="00813B9D">
        <w:rPr>
          <w:rFonts w:ascii="Arial" w:hAnsi="Arial" w:cs="Arial"/>
          <w:sz w:val="22"/>
          <w:szCs w:val="22"/>
        </w:rPr>
        <w:t xml:space="preserve">anyway within 24 hours, </w:t>
      </w:r>
      <w:r w:rsidRPr="00F90C53">
        <w:rPr>
          <w:rFonts w:ascii="Arial" w:hAnsi="Arial" w:cs="Arial"/>
          <w:sz w:val="22"/>
          <w:szCs w:val="22"/>
        </w:rPr>
        <w:t>on becoming aware of a Personal Data breach</w:t>
      </w:r>
      <w:r w:rsidR="00813B9D">
        <w:rPr>
          <w:rFonts w:ascii="Arial" w:hAnsi="Arial" w:cs="Arial"/>
          <w:sz w:val="22"/>
          <w:szCs w:val="22"/>
        </w:rPr>
        <w:t xml:space="preserve">. All breaches are to be notified to </w:t>
      </w:r>
      <w:hyperlink r:id="rId8" w:history="1">
        <w:r w:rsidR="00AA3EAE" w:rsidRPr="00052A77">
          <w:rPr>
            <w:rStyle w:val="Hyperlink"/>
            <w:rFonts w:ascii="Arial" w:hAnsi="Arial" w:cs="Arial"/>
            <w:sz w:val="22"/>
            <w:szCs w:val="22"/>
          </w:rPr>
          <w:t>dpo@keele.ac.uk</w:t>
        </w:r>
      </w:hyperlink>
      <w:r w:rsidR="00813B9D">
        <w:rPr>
          <w:rFonts w:ascii="Arial" w:hAnsi="Arial" w:cs="Arial"/>
          <w:sz w:val="22"/>
          <w:szCs w:val="22"/>
        </w:rPr>
        <w:t xml:space="preserve"> and marked ‘URGENT: DATA BREACH’</w:t>
      </w:r>
      <w:r w:rsidRPr="00F90C53">
        <w:rPr>
          <w:rFonts w:ascii="Arial" w:hAnsi="Arial" w:cs="Arial"/>
          <w:sz w:val="22"/>
          <w:szCs w:val="22"/>
        </w:rPr>
        <w:t>;</w:t>
      </w:r>
    </w:p>
    <w:p w14:paraId="3C934F6F" w14:textId="77777777" w:rsidR="00813B9D" w:rsidRDefault="00813B9D" w:rsidP="00FB11A7">
      <w:pPr>
        <w:jc w:val="both"/>
        <w:rPr>
          <w:rFonts w:ascii="Arial" w:hAnsi="Arial" w:cs="Arial"/>
          <w:sz w:val="22"/>
          <w:szCs w:val="22"/>
        </w:rPr>
      </w:pPr>
    </w:p>
    <w:p w14:paraId="7A5B2F9C" w14:textId="77777777" w:rsidR="00F90C53" w:rsidRDefault="00F90C53" w:rsidP="00FB11A7">
      <w:pPr>
        <w:numPr>
          <w:ilvl w:val="1"/>
          <w:numId w:val="24"/>
        </w:numPr>
        <w:jc w:val="both"/>
        <w:rPr>
          <w:rFonts w:ascii="Arial" w:hAnsi="Arial" w:cs="Arial"/>
          <w:sz w:val="22"/>
          <w:szCs w:val="22"/>
        </w:rPr>
      </w:pPr>
      <w:r w:rsidRPr="00F90C53">
        <w:rPr>
          <w:rFonts w:ascii="Arial" w:hAnsi="Arial" w:cs="Arial"/>
          <w:sz w:val="22"/>
          <w:szCs w:val="22"/>
        </w:rPr>
        <w:t xml:space="preserve">without prejudice to any of the </w:t>
      </w:r>
      <w:r w:rsidR="00973798">
        <w:rPr>
          <w:rFonts w:ascii="Arial" w:hAnsi="Arial" w:cs="Arial"/>
          <w:sz w:val="22"/>
          <w:szCs w:val="22"/>
        </w:rPr>
        <w:t>Consultant</w:t>
      </w:r>
      <w:r w:rsidRPr="00F90C53">
        <w:rPr>
          <w:rFonts w:ascii="Arial" w:hAnsi="Arial" w:cs="Arial"/>
          <w:sz w:val="22"/>
          <w:szCs w:val="22"/>
        </w:rPr>
        <w:t xml:space="preserve">'s obligations in </w:t>
      </w:r>
      <w:r w:rsidR="00FE30A4">
        <w:rPr>
          <w:rFonts w:ascii="Arial" w:hAnsi="Arial" w:cs="Arial"/>
          <w:sz w:val="22"/>
          <w:szCs w:val="22"/>
        </w:rPr>
        <w:t>Clause 9 (Termination) of the main agreement</w:t>
      </w:r>
      <w:r w:rsidRPr="00F90C53">
        <w:rPr>
          <w:rFonts w:ascii="Arial" w:hAnsi="Arial" w:cs="Arial"/>
          <w:sz w:val="22"/>
          <w:szCs w:val="22"/>
        </w:rPr>
        <w:t xml:space="preserve">, at the written direction of </w:t>
      </w:r>
      <w:r w:rsidR="00973798">
        <w:rPr>
          <w:rFonts w:ascii="Arial" w:hAnsi="Arial" w:cs="Arial"/>
          <w:sz w:val="22"/>
          <w:szCs w:val="22"/>
        </w:rPr>
        <w:t>the University</w:t>
      </w:r>
      <w:r w:rsidRPr="00F90C53">
        <w:rPr>
          <w:rFonts w:ascii="Arial" w:hAnsi="Arial" w:cs="Arial"/>
          <w:sz w:val="22"/>
          <w:szCs w:val="22"/>
        </w:rPr>
        <w:t xml:space="preserve">, delete or return Personal Data and copies of such to </w:t>
      </w:r>
      <w:r w:rsidR="00973798">
        <w:rPr>
          <w:rFonts w:ascii="Arial" w:hAnsi="Arial" w:cs="Arial"/>
          <w:sz w:val="22"/>
          <w:szCs w:val="22"/>
        </w:rPr>
        <w:t>the University</w:t>
      </w:r>
      <w:r w:rsidRPr="00F90C53">
        <w:rPr>
          <w:rFonts w:ascii="Arial" w:hAnsi="Arial" w:cs="Arial"/>
          <w:sz w:val="22"/>
          <w:szCs w:val="22"/>
        </w:rPr>
        <w:t xml:space="preserve"> on termination of the agreement unless required by Applicable Data Protection Law to store the Persona Data; and</w:t>
      </w:r>
    </w:p>
    <w:p w14:paraId="173E6F28" w14:textId="77777777" w:rsidR="00813B9D" w:rsidRDefault="00813B9D" w:rsidP="00FB11A7">
      <w:pPr>
        <w:jc w:val="both"/>
        <w:rPr>
          <w:rFonts w:ascii="Arial" w:hAnsi="Arial" w:cs="Arial"/>
          <w:sz w:val="22"/>
          <w:szCs w:val="22"/>
        </w:rPr>
      </w:pPr>
    </w:p>
    <w:p w14:paraId="513B1232" w14:textId="77777777" w:rsidR="00F90C53" w:rsidRDefault="00F90C53" w:rsidP="00FB11A7">
      <w:pPr>
        <w:numPr>
          <w:ilvl w:val="1"/>
          <w:numId w:val="24"/>
        </w:numPr>
        <w:jc w:val="both"/>
        <w:rPr>
          <w:rFonts w:ascii="Arial" w:hAnsi="Arial" w:cs="Arial"/>
          <w:sz w:val="22"/>
          <w:szCs w:val="22"/>
        </w:rPr>
      </w:pPr>
      <w:proofErr w:type="gramStart"/>
      <w:r w:rsidRPr="00F90C53">
        <w:rPr>
          <w:rFonts w:ascii="Arial" w:hAnsi="Arial" w:cs="Arial"/>
          <w:sz w:val="22"/>
          <w:szCs w:val="22"/>
        </w:rPr>
        <w:t>maintain</w:t>
      </w:r>
      <w:proofErr w:type="gramEnd"/>
      <w:r w:rsidRPr="00F90C53">
        <w:rPr>
          <w:rFonts w:ascii="Arial" w:hAnsi="Arial" w:cs="Arial"/>
          <w:sz w:val="22"/>
          <w:szCs w:val="22"/>
        </w:rPr>
        <w:t xml:space="preserve"> complete and accurate records and information to demonstrate its compliance with this </w:t>
      </w:r>
      <w:r w:rsidR="00FE30A4" w:rsidRPr="00FB11A7">
        <w:t>S</w:t>
      </w:r>
      <w:r w:rsidR="00C31895">
        <w:rPr>
          <w:rFonts w:ascii="Arial" w:hAnsi="Arial" w:cs="Arial"/>
          <w:iCs/>
          <w:sz w:val="22"/>
          <w:szCs w:val="22"/>
        </w:rPr>
        <w:t xml:space="preserve">chedule </w:t>
      </w:r>
      <w:r w:rsidRPr="00F90C53">
        <w:rPr>
          <w:rFonts w:ascii="Arial" w:hAnsi="Arial" w:cs="Arial"/>
          <w:sz w:val="22"/>
          <w:szCs w:val="22"/>
        </w:rPr>
        <w:t xml:space="preserve">and allow for audits by </w:t>
      </w:r>
      <w:r w:rsidR="00973798">
        <w:rPr>
          <w:rFonts w:ascii="Arial" w:hAnsi="Arial" w:cs="Arial"/>
          <w:sz w:val="22"/>
          <w:szCs w:val="22"/>
        </w:rPr>
        <w:t>the University</w:t>
      </w:r>
      <w:r w:rsidRPr="00F90C53">
        <w:rPr>
          <w:rFonts w:ascii="Arial" w:hAnsi="Arial" w:cs="Arial"/>
          <w:sz w:val="22"/>
          <w:szCs w:val="22"/>
        </w:rPr>
        <w:t xml:space="preserve"> or </w:t>
      </w:r>
      <w:r w:rsidR="00973798">
        <w:rPr>
          <w:rFonts w:ascii="Arial" w:hAnsi="Arial" w:cs="Arial"/>
          <w:sz w:val="22"/>
          <w:szCs w:val="22"/>
        </w:rPr>
        <w:t>the University</w:t>
      </w:r>
      <w:r w:rsidR="00FE30A4">
        <w:rPr>
          <w:rFonts w:ascii="Arial" w:hAnsi="Arial" w:cs="Arial"/>
          <w:sz w:val="22"/>
          <w:szCs w:val="22"/>
        </w:rPr>
        <w:t>'s designated auditor</w:t>
      </w:r>
      <w:r w:rsidRPr="00F90C53">
        <w:rPr>
          <w:rFonts w:ascii="Arial" w:hAnsi="Arial" w:cs="Arial"/>
          <w:sz w:val="22"/>
          <w:szCs w:val="22"/>
        </w:rPr>
        <w:t>.</w:t>
      </w:r>
    </w:p>
    <w:p w14:paraId="6235D8A3" w14:textId="77777777" w:rsidR="00F90C53" w:rsidRDefault="00F90C53" w:rsidP="00FB11A7">
      <w:pPr>
        <w:ind w:left="1440"/>
        <w:jc w:val="both"/>
        <w:rPr>
          <w:rFonts w:ascii="Arial" w:hAnsi="Arial" w:cs="Arial"/>
          <w:sz w:val="22"/>
          <w:szCs w:val="22"/>
        </w:rPr>
      </w:pPr>
    </w:p>
    <w:p w14:paraId="46C4C233" w14:textId="77777777" w:rsidR="00F90C53" w:rsidRPr="00774ED1" w:rsidRDefault="00F90C53" w:rsidP="00FB11A7">
      <w:pPr>
        <w:numPr>
          <w:ilvl w:val="0"/>
          <w:numId w:val="24"/>
        </w:numPr>
        <w:jc w:val="both"/>
        <w:rPr>
          <w:rFonts w:ascii="Arial" w:hAnsi="Arial" w:cs="Arial"/>
          <w:sz w:val="22"/>
          <w:szCs w:val="22"/>
        </w:rPr>
      </w:pPr>
      <w:r w:rsidRPr="00813B9D">
        <w:rPr>
          <w:rFonts w:ascii="Arial" w:hAnsi="Arial" w:cs="Arial"/>
          <w:sz w:val="22"/>
          <w:szCs w:val="22"/>
        </w:rPr>
        <w:t>[</w:t>
      </w:r>
      <w:r w:rsidR="00973798" w:rsidRPr="00FB11A7">
        <w:rPr>
          <w:rFonts w:ascii="Arial" w:hAnsi="Arial" w:cs="Arial"/>
          <w:sz w:val="22"/>
          <w:szCs w:val="22"/>
          <w:highlight w:val="yellow"/>
        </w:rPr>
        <w:t>The University</w:t>
      </w:r>
      <w:r w:rsidRPr="00FB11A7">
        <w:rPr>
          <w:rFonts w:ascii="Arial" w:hAnsi="Arial" w:cs="Arial"/>
          <w:sz w:val="22"/>
          <w:szCs w:val="22"/>
          <w:highlight w:val="yellow"/>
        </w:rPr>
        <w:t xml:space="preserve"> does not consent to the </w:t>
      </w:r>
      <w:r w:rsidR="00973798" w:rsidRPr="00FB11A7">
        <w:rPr>
          <w:rFonts w:ascii="Arial" w:hAnsi="Arial" w:cs="Arial"/>
          <w:sz w:val="22"/>
          <w:szCs w:val="22"/>
          <w:highlight w:val="yellow"/>
        </w:rPr>
        <w:t>Consultant</w:t>
      </w:r>
      <w:r w:rsidRPr="00FB11A7">
        <w:rPr>
          <w:rFonts w:ascii="Arial" w:hAnsi="Arial" w:cs="Arial"/>
          <w:sz w:val="22"/>
          <w:szCs w:val="22"/>
          <w:highlight w:val="yellow"/>
        </w:rPr>
        <w:t xml:space="preserve"> appointing any third party processor of Personal Data under this agreement. </w:t>
      </w:r>
      <w:r w:rsidRPr="00FB11A7">
        <w:rPr>
          <w:rFonts w:ascii="Arial" w:hAnsi="Arial" w:cs="Arial"/>
          <w:b/>
          <w:bCs/>
          <w:sz w:val="22"/>
          <w:szCs w:val="22"/>
          <w:highlight w:val="yellow"/>
        </w:rPr>
        <w:t xml:space="preserve">OR </w:t>
      </w:r>
      <w:r w:rsidR="00973798" w:rsidRPr="00FB11A7">
        <w:rPr>
          <w:rFonts w:ascii="Arial" w:hAnsi="Arial" w:cs="Arial"/>
          <w:sz w:val="22"/>
          <w:szCs w:val="22"/>
          <w:highlight w:val="yellow"/>
        </w:rPr>
        <w:t>The University</w:t>
      </w:r>
      <w:r w:rsidRPr="00FB11A7">
        <w:rPr>
          <w:rFonts w:ascii="Arial" w:hAnsi="Arial" w:cs="Arial"/>
          <w:sz w:val="22"/>
          <w:szCs w:val="22"/>
          <w:highlight w:val="yellow"/>
        </w:rPr>
        <w:t xml:space="preserve"> consents to the </w:t>
      </w:r>
      <w:r w:rsidR="00973798" w:rsidRPr="00FB11A7">
        <w:rPr>
          <w:rFonts w:ascii="Arial" w:hAnsi="Arial" w:cs="Arial"/>
          <w:sz w:val="22"/>
          <w:szCs w:val="22"/>
          <w:highlight w:val="yellow"/>
        </w:rPr>
        <w:t>Consultant</w:t>
      </w:r>
      <w:r w:rsidRPr="00FB11A7">
        <w:rPr>
          <w:rFonts w:ascii="Arial" w:hAnsi="Arial" w:cs="Arial"/>
          <w:sz w:val="22"/>
          <w:szCs w:val="22"/>
          <w:highlight w:val="yellow"/>
        </w:rPr>
        <w:t xml:space="preserve"> appointing [</w:t>
      </w:r>
      <w:r w:rsidR="00774ED1">
        <w:rPr>
          <w:rFonts w:ascii="Arial" w:hAnsi="Arial" w:cs="Arial"/>
          <w:sz w:val="22"/>
          <w:szCs w:val="22"/>
          <w:highlight w:val="yellow"/>
        </w:rPr>
        <w:t xml:space="preserve">LIST </w:t>
      </w:r>
      <w:r w:rsidRPr="00FB11A7">
        <w:rPr>
          <w:rFonts w:ascii="Arial" w:hAnsi="Arial" w:cs="Arial"/>
          <w:sz w:val="22"/>
          <w:szCs w:val="22"/>
          <w:highlight w:val="yellow"/>
        </w:rPr>
        <w:t xml:space="preserve">THIRD-PARTY PROCESSOR] as a third-party processor of Personal Data under this agreement. The </w:t>
      </w:r>
      <w:r w:rsidR="00973798" w:rsidRPr="00FB11A7">
        <w:rPr>
          <w:rFonts w:ascii="Arial" w:hAnsi="Arial" w:cs="Arial"/>
          <w:sz w:val="22"/>
          <w:szCs w:val="22"/>
          <w:highlight w:val="yellow"/>
        </w:rPr>
        <w:t>Consultant</w:t>
      </w:r>
      <w:r w:rsidRPr="00FB11A7">
        <w:rPr>
          <w:rFonts w:ascii="Arial" w:hAnsi="Arial" w:cs="Arial"/>
          <w:sz w:val="22"/>
          <w:szCs w:val="22"/>
          <w:highlight w:val="yellow"/>
        </w:rPr>
        <w:t xml:space="preserve"> confirms that it has entered or (as the case may be) will enter with the third-party processor into a written agreement [substantially on that third party's standard terms of business OR incorporating terms which are substantially similar to those set out in this</w:t>
      </w:r>
      <w:r w:rsidR="00C31895">
        <w:rPr>
          <w:rFonts w:ascii="Arial" w:hAnsi="Arial" w:cs="Arial"/>
          <w:sz w:val="22"/>
          <w:szCs w:val="22"/>
          <w:highlight w:val="yellow"/>
        </w:rPr>
        <w:t xml:space="preserve"> Schedule</w:t>
      </w:r>
      <w:r w:rsidRPr="00FB11A7">
        <w:rPr>
          <w:rFonts w:ascii="Arial" w:hAnsi="Arial" w:cs="Arial"/>
          <w:sz w:val="22"/>
          <w:szCs w:val="22"/>
          <w:highlight w:val="yellow"/>
        </w:rPr>
        <w:t xml:space="preserve">]. As between </w:t>
      </w:r>
      <w:r w:rsidR="00973798" w:rsidRPr="00FB11A7">
        <w:rPr>
          <w:rFonts w:ascii="Arial" w:hAnsi="Arial" w:cs="Arial"/>
          <w:sz w:val="22"/>
          <w:szCs w:val="22"/>
          <w:highlight w:val="yellow"/>
        </w:rPr>
        <w:t>the University</w:t>
      </w:r>
      <w:r w:rsidRPr="00FB11A7">
        <w:rPr>
          <w:rFonts w:ascii="Arial" w:hAnsi="Arial" w:cs="Arial"/>
          <w:sz w:val="22"/>
          <w:szCs w:val="22"/>
          <w:highlight w:val="yellow"/>
        </w:rPr>
        <w:t xml:space="preserve"> and the </w:t>
      </w:r>
      <w:r w:rsidR="00973798" w:rsidRPr="00FB11A7">
        <w:rPr>
          <w:rFonts w:ascii="Arial" w:hAnsi="Arial" w:cs="Arial"/>
          <w:sz w:val="22"/>
          <w:szCs w:val="22"/>
          <w:highlight w:val="yellow"/>
        </w:rPr>
        <w:t>Consultant</w:t>
      </w:r>
      <w:r w:rsidRPr="00FB11A7">
        <w:rPr>
          <w:rFonts w:ascii="Arial" w:hAnsi="Arial" w:cs="Arial"/>
          <w:sz w:val="22"/>
          <w:szCs w:val="22"/>
          <w:highlight w:val="yellow"/>
        </w:rPr>
        <w:t xml:space="preserve">, the </w:t>
      </w:r>
      <w:r w:rsidR="00973798" w:rsidRPr="00FB11A7">
        <w:rPr>
          <w:rFonts w:ascii="Arial" w:hAnsi="Arial" w:cs="Arial"/>
          <w:sz w:val="22"/>
          <w:szCs w:val="22"/>
          <w:highlight w:val="yellow"/>
        </w:rPr>
        <w:t>Consultant</w:t>
      </w:r>
      <w:r w:rsidRPr="00FB11A7">
        <w:rPr>
          <w:rFonts w:ascii="Arial" w:hAnsi="Arial" w:cs="Arial"/>
          <w:sz w:val="22"/>
          <w:szCs w:val="22"/>
          <w:highlight w:val="yellow"/>
        </w:rPr>
        <w:t xml:space="preserve"> shall remain fully liable for all acts or omissions of any third-party processor appointed by it pursuant to this </w:t>
      </w:r>
      <w:r w:rsidR="00C31895" w:rsidRPr="00FB11A7">
        <w:rPr>
          <w:rFonts w:ascii="Arial" w:hAnsi="Arial" w:cs="Arial"/>
          <w:iCs/>
          <w:sz w:val="22"/>
          <w:szCs w:val="22"/>
          <w:highlight w:val="yellow"/>
        </w:rPr>
        <w:t>Schedule</w:t>
      </w:r>
      <w:r w:rsidRPr="00813B9D">
        <w:rPr>
          <w:rFonts w:ascii="Arial" w:hAnsi="Arial" w:cs="Arial"/>
          <w:sz w:val="22"/>
          <w:szCs w:val="22"/>
        </w:rPr>
        <w:t>]</w:t>
      </w:r>
    </w:p>
    <w:p w14:paraId="055B0854" w14:textId="77777777" w:rsidR="00E978F6" w:rsidRPr="00D828A5" w:rsidRDefault="00E978F6">
      <w:pPr>
        <w:rPr>
          <w:rFonts w:ascii="Arial" w:hAnsi="Arial" w:cs="Arial"/>
          <w:sz w:val="22"/>
          <w:szCs w:val="22"/>
        </w:rPr>
      </w:pPr>
    </w:p>
    <w:p w14:paraId="18570F64" w14:textId="77777777" w:rsidR="00E978F6" w:rsidRPr="00D828A5" w:rsidRDefault="00E978F6" w:rsidP="00285ED3">
      <w:pPr>
        <w:ind w:firstLine="720"/>
        <w:rPr>
          <w:rFonts w:ascii="Arial" w:hAnsi="Arial" w:cs="Arial"/>
          <w:sz w:val="22"/>
          <w:szCs w:val="22"/>
        </w:rPr>
      </w:pPr>
      <w:r w:rsidRPr="00D828A5">
        <w:rPr>
          <w:rFonts w:ascii="Arial" w:hAnsi="Arial" w:cs="Arial"/>
          <w:sz w:val="22"/>
          <w:szCs w:val="22"/>
        </w:rPr>
        <w:t xml:space="preserve">                  </w:t>
      </w:r>
    </w:p>
    <w:sectPr w:rsidR="00E978F6" w:rsidRPr="00D828A5" w:rsidSect="000D5FDC">
      <w:headerReference w:type="default" r:id="rId9"/>
      <w:footerReference w:type="default" r:id="rId10"/>
      <w:pgSz w:w="11906" w:h="16838" w:code="9"/>
      <w:pgMar w:top="1843" w:right="1080" w:bottom="1440" w:left="1080"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5516C" w14:textId="77777777" w:rsidR="00026726" w:rsidRDefault="00026726">
      <w:r>
        <w:separator/>
      </w:r>
    </w:p>
  </w:endnote>
  <w:endnote w:type="continuationSeparator" w:id="0">
    <w:p w14:paraId="5BF7A3A4" w14:textId="77777777" w:rsidR="00026726" w:rsidRDefault="0002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F85BA" w14:textId="4382F8A0" w:rsidR="00026726" w:rsidRDefault="00026726" w:rsidP="00544C4D">
    <w:pPr>
      <w:pStyle w:val="Footer"/>
      <w:jc w:val="right"/>
      <w:rPr>
        <w:rStyle w:val="PageNumber"/>
        <w:rFonts w:ascii="Arial" w:hAnsi="Arial" w:cs="Arial"/>
        <w:sz w:val="18"/>
      </w:rPr>
    </w:pPr>
    <w:r w:rsidRPr="00544C4D">
      <w:rPr>
        <w:rStyle w:val="PageNumber"/>
        <w:rFonts w:ascii="Arial" w:hAnsi="Arial" w:cs="Arial"/>
        <w:sz w:val="18"/>
      </w:rPr>
      <w:fldChar w:fldCharType="begin"/>
    </w:r>
    <w:r w:rsidRPr="00544C4D">
      <w:rPr>
        <w:rStyle w:val="PageNumber"/>
        <w:rFonts w:ascii="Arial" w:hAnsi="Arial" w:cs="Arial"/>
        <w:sz w:val="18"/>
      </w:rPr>
      <w:instrText xml:space="preserve"> PAGE </w:instrText>
    </w:r>
    <w:r w:rsidRPr="00544C4D">
      <w:rPr>
        <w:rStyle w:val="PageNumber"/>
        <w:rFonts w:ascii="Arial" w:hAnsi="Arial" w:cs="Arial"/>
        <w:sz w:val="18"/>
      </w:rPr>
      <w:fldChar w:fldCharType="separate"/>
    </w:r>
    <w:r w:rsidR="00F1776D">
      <w:rPr>
        <w:rStyle w:val="PageNumber"/>
        <w:rFonts w:ascii="Arial" w:hAnsi="Arial" w:cs="Arial"/>
        <w:noProof/>
        <w:sz w:val="18"/>
      </w:rPr>
      <w:t>3</w:t>
    </w:r>
    <w:r w:rsidRPr="00544C4D">
      <w:rPr>
        <w:rStyle w:val="PageNumber"/>
        <w:rFonts w:ascii="Arial" w:hAnsi="Arial" w:cs="Arial"/>
        <w:sz w:val="18"/>
      </w:rPr>
      <w:fldChar w:fldCharType="end"/>
    </w:r>
    <w:r w:rsidRPr="00544C4D">
      <w:rPr>
        <w:rStyle w:val="PageNumber"/>
        <w:rFonts w:ascii="Arial" w:hAnsi="Arial" w:cs="Arial"/>
        <w:sz w:val="18"/>
      </w:rPr>
      <w:t xml:space="preserve"> of </w:t>
    </w:r>
    <w:r w:rsidRPr="00544C4D">
      <w:rPr>
        <w:rStyle w:val="PageNumber"/>
        <w:rFonts w:ascii="Arial" w:hAnsi="Arial" w:cs="Arial"/>
        <w:sz w:val="18"/>
      </w:rPr>
      <w:fldChar w:fldCharType="begin"/>
    </w:r>
    <w:r w:rsidRPr="00544C4D">
      <w:rPr>
        <w:rStyle w:val="PageNumber"/>
        <w:rFonts w:ascii="Arial" w:hAnsi="Arial" w:cs="Arial"/>
        <w:sz w:val="18"/>
      </w:rPr>
      <w:instrText xml:space="preserve"> NUMPAGES </w:instrText>
    </w:r>
    <w:r w:rsidRPr="00544C4D">
      <w:rPr>
        <w:rStyle w:val="PageNumber"/>
        <w:rFonts w:ascii="Arial" w:hAnsi="Arial" w:cs="Arial"/>
        <w:sz w:val="18"/>
      </w:rPr>
      <w:fldChar w:fldCharType="separate"/>
    </w:r>
    <w:r w:rsidR="00F1776D">
      <w:rPr>
        <w:rStyle w:val="PageNumber"/>
        <w:rFonts w:ascii="Arial" w:hAnsi="Arial" w:cs="Arial"/>
        <w:noProof/>
        <w:sz w:val="18"/>
      </w:rPr>
      <w:t>15</w:t>
    </w:r>
    <w:r w:rsidRPr="00544C4D">
      <w:rPr>
        <w:rStyle w:val="PageNumber"/>
        <w:rFonts w:ascii="Arial" w:hAnsi="Arial" w:cs="Arial"/>
        <w:sz w:val="18"/>
      </w:rPr>
      <w:fldChar w:fldCharType="end"/>
    </w:r>
  </w:p>
  <w:p w14:paraId="435A126D" w14:textId="6B543708" w:rsidR="00026726" w:rsidRPr="00544C4D" w:rsidRDefault="00026726" w:rsidP="00544C4D">
    <w:pPr>
      <w:pStyle w:val="Footer"/>
      <w:tabs>
        <w:tab w:val="clear" w:pos="4153"/>
        <w:tab w:val="clear" w:pos="8306"/>
      </w:tabs>
      <w:jc w:val="right"/>
      <w:rPr>
        <w:rFonts w:ascii="Arial" w:hAnsi="Arial" w:cs="Arial"/>
        <w:sz w:val="18"/>
      </w:rPr>
    </w:pPr>
    <w:r w:rsidRPr="00544C4D">
      <w:rPr>
        <w:rStyle w:val="PageNumber"/>
        <w:rFonts w:ascii="Arial" w:hAnsi="Arial" w:cs="Arial"/>
        <w:sz w:val="18"/>
      </w:rPr>
      <w:tab/>
    </w:r>
    <w:r w:rsidRPr="00544C4D">
      <w:rPr>
        <w:rStyle w:val="PageNumber"/>
        <w:rFonts w:ascii="Arial" w:hAnsi="Arial" w:cs="Arial"/>
        <w:sz w:val="18"/>
      </w:rPr>
      <w:tab/>
      <w:t>Issue 1</w:t>
    </w:r>
    <w:r w:rsidR="00F1776D">
      <w:rPr>
        <w:rStyle w:val="PageNumber"/>
        <w:rFonts w:ascii="Arial" w:hAnsi="Arial" w:cs="Arial"/>
        <w:sz w:val="18"/>
      </w:rPr>
      <w:t>8</w:t>
    </w:r>
    <w:r>
      <w:rPr>
        <w:rStyle w:val="PageNumber"/>
        <w:rFonts w:ascii="Arial" w:hAnsi="Arial" w:cs="Arial"/>
        <w:sz w:val="18"/>
      </w:rPr>
      <w:t xml:space="preserve"> -</w:t>
    </w:r>
    <w:r w:rsidRPr="00544C4D">
      <w:rPr>
        <w:rStyle w:val="PageNumber"/>
        <w:rFonts w:ascii="Arial" w:hAnsi="Arial" w:cs="Arial"/>
        <w:sz w:val="18"/>
      </w:rPr>
      <w:t xml:space="preserve"> </w:t>
    </w:r>
    <w:r w:rsidR="00EB5C72">
      <w:rPr>
        <w:rStyle w:val="PageNumber"/>
        <w:rFonts w:ascii="Arial" w:hAnsi="Arial" w:cs="Arial"/>
        <w:sz w:val="18"/>
      </w:rPr>
      <w:t>May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4B545" w14:textId="77777777" w:rsidR="00026726" w:rsidRDefault="00026726">
      <w:r>
        <w:separator/>
      </w:r>
    </w:p>
  </w:footnote>
  <w:footnote w:type="continuationSeparator" w:id="0">
    <w:p w14:paraId="611223EE" w14:textId="77777777" w:rsidR="00026726" w:rsidRDefault="00026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F5E0C" w14:textId="77777777" w:rsidR="00026726" w:rsidRDefault="00026726" w:rsidP="008C23E9">
    <w:pPr>
      <w:pStyle w:val="Header"/>
      <w:tabs>
        <w:tab w:val="left" w:pos="6735"/>
        <w:tab w:val="right" w:pos="9746"/>
      </w:tabs>
    </w:pPr>
    <w:r>
      <w:tab/>
    </w:r>
    <w:r>
      <w:tab/>
    </w:r>
    <w:r>
      <w:tab/>
    </w:r>
    <w:r w:rsidRPr="00562CC3">
      <w:rPr>
        <w:noProof/>
        <w:lang w:eastAsia="en-GB"/>
      </w:rPr>
      <w:drawing>
        <wp:inline distT="0" distB="0" distL="0" distR="0" wp14:anchorId="6081FD58" wp14:editId="75E111E6">
          <wp:extent cx="1598586" cy="811558"/>
          <wp:effectExtent l="0" t="0" r="1905" b="7620"/>
          <wp:docPr id="2" name="Picture 2" descr="Z:\fipool\PROCUREMENT\LOGO TEMPLATES\LOGO KIT\Mono black\KeeleUni_RGB_Mon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ipool\PROCUREMENT\LOGO TEMPLATES\LOGO KIT\Mono black\KeeleUni_RGB_MonoBlac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7851" cy="877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424"/>
    <w:multiLevelType w:val="hybridMultilevel"/>
    <w:tmpl w:val="11FC73CE"/>
    <w:lvl w:ilvl="0" w:tplc="B4081B1C">
      <w:start w:val="27"/>
      <w:numFmt w:val="decimal"/>
      <w:lvlText w:val="%1."/>
      <w:lvlJc w:val="left"/>
      <w:pPr>
        <w:ind w:left="720" w:hanging="360"/>
      </w:pPr>
      <w:rPr>
        <w:rFonts w:hint="default"/>
        <w:b/>
      </w:rPr>
    </w:lvl>
    <w:lvl w:ilvl="1" w:tplc="DE9CAF68">
      <w:start w:val="1"/>
      <w:numFmt w:val="lowerLetter"/>
      <w:lvlText w:val="%2)"/>
      <w:lvlJc w:val="left"/>
      <w:pPr>
        <w:ind w:left="1440"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71187"/>
    <w:multiLevelType w:val="hybridMultilevel"/>
    <w:tmpl w:val="43160DA8"/>
    <w:lvl w:ilvl="0" w:tplc="F7DA25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316A2"/>
    <w:multiLevelType w:val="hybridMultilevel"/>
    <w:tmpl w:val="11821786"/>
    <w:lvl w:ilvl="0" w:tplc="D878F290">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F4F61"/>
    <w:multiLevelType w:val="hybridMultilevel"/>
    <w:tmpl w:val="D86AE590"/>
    <w:lvl w:ilvl="0" w:tplc="D6809BF0">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25DC7"/>
    <w:multiLevelType w:val="hybridMultilevel"/>
    <w:tmpl w:val="C97C2EA8"/>
    <w:lvl w:ilvl="0" w:tplc="3146B2CE">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95B1E"/>
    <w:multiLevelType w:val="hybridMultilevel"/>
    <w:tmpl w:val="F5CC519A"/>
    <w:lvl w:ilvl="0" w:tplc="A34054A4">
      <w:start w:val="1"/>
      <w:numFmt w:val="decimal"/>
      <w:lvlText w:val="%1."/>
      <w:lvlJc w:val="left"/>
      <w:pPr>
        <w:ind w:left="358" w:hanging="360"/>
      </w:pPr>
      <w:rPr>
        <w:rFonts w:hint="default"/>
      </w:rPr>
    </w:lvl>
    <w:lvl w:ilvl="1" w:tplc="08090017">
      <w:start w:val="1"/>
      <w:numFmt w:val="lowerLetter"/>
      <w:lvlText w:val="%2)"/>
      <w:lvlJc w:val="left"/>
      <w:pPr>
        <w:ind w:left="1078" w:hanging="360"/>
      </w:pPr>
      <w:rPr>
        <w:rFonts w:hint="default"/>
      </w:rPr>
    </w:lvl>
    <w:lvl w:ilvl="2" w:tplc="0809001B">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6" w15:restartNumberingAfterBreak="0">
    <w:nsid w:val="234549A4"/>
    <w:multiLevelType w:val="hybridMultilevel"/>
    <w:tmpl w:val="9C0C1AE2"/>
    <w:lvl w:ilvl="0" w:tplc="F2924A42">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0D4D3C"/>
    <w:multiLevelType w:val="singleLevel"/>
    <w:tmpl w:val="8042D4EC"/>
    <w:lvl w:ilvl="0">
      <w:start w:val="1"/>
      <w:numFmt w:val="lowerRoman"/>
      <w:lvlText w:val="%1)"/>
      <w:lvlJc w:val="left"/>
      <w:pPr>
        <w:tabs>
          <w:tab w:val="num" w:pos="2160"/>
        </w:tabs>
        <w:ind w:left="2160" w:hanging="720"/>
      </w:pPr>
      <w:rPr>
        <w:rFonts w:hint="default"/>
      </w:rPr>
    </w:lvl>
  </w:abstractNum>
  <w:abstractNum w:abstractNumId="8" w15:restartNumberingAfterBreak="0">
    <w:nsid w:val="2B906287"/>
    <w:multiLevelType w:val="hybridMultilevel"/>
    <w:tmpl w:val="73FAE324"/>
    <w:lvl w:ilvl="0" w:tplc="5642A340">
      <w:start w:val="1"/>
      <w:numFmt w:val="decimal"/>
      <w:pStyle w:val="Heading5"/>
      <w:lvlText w:val="%1"/>
      <w:lvlJc w:val="left"/>
      <w:pPr>
        <w:tabs>
          <w:tab w:val="num" w:pos="1440"/>
        </w:tabs>
        <w:ind w:left="1440" w:hanging="720"/>
      </w:pPr>
      <w:rPr>
        <w:rFonts w:hint="default"/>
        <w:u w:val="none"/>
      </w:rPr>
    </w:lvl>
    <w:lvl w:ilvl="1" w:tplc="2EE4269A">
      <w:start w:val="1"/>
      <w:numFmt w:val="lowerLetter"/>
      <w:lvlText w:val="(%2)"/>
      <w:lvlJc w:val="left"/>
      <w:pPr>
        <w:tabs>
          <w:tab w:val="num" w:pos="2160"/>
        </w:tabs>
        <w:ind w:left="2160" w:hanging="720"/>
      </w:pPr>
      <w:rPr>
        <w:rFonts w:hint="default"/>
      </w:rPr>
    </w:lvl>
    <w:lvl w:ilvl="2" w:tplc="65C83336">
      <w:start w:val="4"/>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58312EB"/>
    <w:multiLevelType w:val="hybridMultilevel"/>
    <w:tmpl w:val="085AB3F0"/>
    <w:lvl w:ilvl="0" w:tplc="77D6E472">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57CD1"/>
    <w:multiLevelType w:val="hybridMultilevel"/>
    <w:tmpl w:val="896C57B2"/>
    <w:lvl w:ilvl="0" w:tplc="D2F8F1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E695A19"/>
    <w:multiLevelType w:val="hybridMultilevel"/>
    <w:tmpl w:val="895E548E"/>
    <w:lvl w:ilvl="0" w:tplc="0809001B">
      <w:start w:val="1"/>
      <w:numFmt w:val="lowerRoman"/>
      <w:lvlText w:val="%1."/>
      <w:lvlJc w:val="right"/>
      <w:pPr>
        <w:ind w:left="-110" w:hanging="360"/>
      </w:pPr>
      <w:rPr>
        <w:rFonts w:hint="default"/>
      </w:rPr>
    </w:lvl>
    <w:lvl w:ilvl="1" w:tplc="08090019">
      <w:start w:val="1"/>
      <w:numFmt w:val="lowerLetter"/>
      <w:lvlText w:val="%2."/>
      <w:lvlJc w:val="left"/>
      <w:pPr>
        <w:ind w:left="612" w:hanging="360"/>
      </w:pPr>
    </w:lvl>
    <w:lvl w:ilvl="2" w:tplc="0809001B" w:tentative="1">
      <w:start w:val="1"/>
      <w:numFmt w:val="lowerRoman"/>
      <w:lvlText w:val="%3."/>
      <w:lvlJc w:val="right"/>
      <w:pPr>
        <w:ind w:left="1332" w:hanging="180"/>
      </w:pPr>
    </w:lvl>
    <w:lvl w:ilvl="3" w:tplc="0809000F" w:tentative="1">
      <w:start w:val="1"/>
      <w:numFmt w:val="decimal"/>
      <w:lvlText w:val="%4."/>
      <w:lvlJc w:val="left"/>
      <w:pPr>
        <w:ind w:left="2052" w:hanging="360"/>
      </w:pPr>
    </w:lvl>
    <w:lvl w:ilvl="4" w:tplc="08090019" w:tentative="1">
      <w:start w:val="1"/>
      <w:numFmt w:val="lowerLetter"/>
      <w:lvlText w:val="%5."/>
      <w:lvlJc w:val="left"/>
      <w:pPr>
        <w:ind w:left="2772" w:hanging="360"/>
      </w:pPr>
    </w:lvl>
    <w:lvl w:ilvl="5" w:tplc="0809001B" w:tentative="1">
      <w:start w:val="1"/>
      <w:numFmt w:val="lowerRoman"/>
      <w:lvlText w:val="%6."/>
      <w:lvlJc w:val="right"/>
      <w:pPr>
        <w:ind w:left="3492" w:hanging="180"/>
      </w:pPr>
    </w:lvl>
    <w:lvl w:ilvl="6" w:tplc="0809000F" w:tentative="1">
      <w:start w:val="1"/>
      <w:numFmt w:val="decimal"/>
      <w:lvlText w:val="%7."/>
      <w:lvlJc w:val="left"/>
      <w:pPr>
        <w:ind w:left="4212" w:hanging="360"/>
      </w:pPr>
    </w:lvl>
    <w:lvl w:ilvl="7" w:tplc="08090019" w:tentative="1">
      <w:start w:val="1"/>
      <w:numFmt w:val="lowerLetter"/>
      <w:lvlText w:val="%8."/>
      <w:lvlJc w:val="left"/>
      <w:pPr>
        <w:ind w:left="4932" w:hanging="360"/>
      </w:pPr>
    </w:lvl>
    <w:lvl w:ilvl="8" w:tplc="0809001B" w:tentative="1">
      <w:start w:val="1"/>
      <w:numFmt w:val="lowerRoman"/>
      <w:lvlText w:val="%9."/>
      <w:lvlJc w:val="right"/>
      <w:pPr>
        <w:ind w:left="5652" w:hanging="180"/>
      </w:pPr>
    </w:lvl>
  </w:abstractNum>
  <w:abstractNum w:abstractNumId="12" w15:restartNumberingAfterBreak="0">
    <w:nsid w:val="4EAB414B"/>
    <w:multiLevelType w:val="hybridMultilevel"/>
    <w:tmpl w:val="11CC0314"/>
    <w:lvl w:ilvl="0" w:tplc="82264922">
      <w:start w:val="2"/>
      <w:numFmt w:val="decimal"/>
      <w:pStyle w:val="Heading1"/>
      <w:lvlText w:val="%1"/>
      <w:lvlJc w:val="left"/>
      <w:pPr>
        <w:tabs>
          <w:tab w:val="num" w:pos="1440"/>
        </w:tabs>
        <w:ind w:left="1440" w:hanging="720"/>
      </w:pPr>
      <w:rPr>
        <w:rFonts w:hint="default"/>
        <w:u w:val="none"/>
      </w:rPr>
    </w:lvl>
    <w:lvl w:ilvl="1" w:tplc="EE943F82">
      <w:numFmt w:val="none"/>
      <w:lvlText w:val=""/>
      <w:lvlJc w:val="left"/>
      <w:pPr>
        <w:tabs>
          <w:tab w:val="num" w:pos="360"/>
        </w:tabs>
      </w:pPr>
    </w:lvl>
    <w:lvl w:ilvl="2" w:tplc="C7C670B2">
      <w:numFmt w:val="none"/>
      <w:lvlText w:val=""/>
      <w:lvlJc w:val="left"/>
      <w:pPr>
        <w:tabs>
          <w:tab w:val="num" w:pos="360"/>
        </w:tabs>
      </w:pPr>
    </w:lvl>
    <w:lvl w:ilvl="3" w:tplc="D8B07342">
      <w:numFmt w:val="none"/>
      <w:lvlText w:val=""/>
      <w:lvlJc w:val="left"/>
      <w:pPr>
        <w:tabs>
          <w:tab w:val="num" w:pos="360"/>
        </w:tabs>
      </w:pPr>
    </w:lvl>
    <w:lvl w:ilvl="4" w:tplc="284099BC">
      <w:numFmt w:val="none"/>
      <w:lvlText w:val=""/>
      <w:lvlJc w:val="left"/>
      <w:pPr>
        <w:tabs>
          <w:tab w:val="num" w:pos="360"/>
        </w:tabs>
      </w:pPr>
    </w:lvl>
    <w:lvl w:ilvl="5" w:tplc="57D850A6">
      <w:numFmt w:val="none"/>
      <w:lvlText w:val=""/>
      <w:lvlJc w:val="left"/>
      <w:pPr>
        <w:tabs>
          <w:tab w:val="num" w:pos="360"/>
        </w:tabs>
      </w:pPr>
    </w:lvl>
    <w:lvl w:ilvl="6" w:tplc="82F69D5E">
      <w:numFmt w:val="none"/>
      <w:lvlText w:val=""/>
      <w:lvlJc w:val="left"/>
      <w:pPr>
        <w:tabs>
          <w:tab w:val="num" w:pos="360"/>
        </w:tabs>
      </w:pPr>
    </w:lvl>
    <w:lvl w:ilvl="7" w:tplc="C46624F4">
      <w:numFmt w:val="none"/>
      <w:lvlText w:val=""/>
      <w:lvlJc w:val="left"/>
      <w:pPr>
        <w:tabs>
          <w:tab w:val="num" w:pos="360"/>
        </w:tabs>
      </w:pPr>
    </w:lvl>
    <w:lvl w:ilvl="8" w:tplc="064860F0">
      <w:numFmt w:val="none"/>
      <w:lvlText w:val=""/>
      <w:lvlJc w:val="left"/>
      <w:pPr>
        <w:tabs>
          <w:tab w:val="num" w:pos="360"/>
        </w:tabs>
      </w:pPr>
    </w:lvl>
  </w:abstractNum>
  <w:abstractNum w:abstractNumId="13" w15:restartNumberingAfterBreak="0">
    <w:nsid w:val="516B4C9C"/>
    <w:multiLevelType w:val="hybridMultilevel"/>
    <w:tmpl w:val="6F50D9FC"/>
    <w:lvl w:ilvl="0" w:tplc="158016F8">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FB5813"/>
    <w:multiLevelType w:val="hybridMultilevel"/>
    <w:tmpl w:val="4794564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F936E2"/>
    <w:multiLevelType w:val="hybridMultilevel"/>
    <w:tmpl w:val="CD3E4A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740554"/>
    <w:multiLevelType w:val="hybridMultilevel"/>
    <w:tmpl w:val="0B4265A6"/>
    <w:lvl w:ilvl="0" w:tplc="3F167EE0">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354986"/>
    <w:multiLevelType w:val="hybridMultilevel"/>
    <w:tmpl w:val="BAF84EAC"/>
    <w:lvl w:ilvl="0" w:tplc="BB263A60">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787184"/>
    <w:multiLevelType w:val="multilevel"/>
    <w:tmpl w:val="BCA45070"/>
    <w:lvl w:ilvl="0">
      <w:start w:val="1"/>
      <w:numFmt w:val="decimal"/>
      <w:pStyle w:val="Level1"/>
      <w:lvlText w:val="%1."/>
      <w:lvlJc w:val="left"/>
      <w:pPr>
        <w:tabs>
          <w:tab w:val="num" w:pos="1031"/>
        </w:tabs>
        <w:ind w:left="1031" w:hanging="851"/>
      </w:pPr>
      <w:rPr>
        <w:rFonts w:ascii="Arial" w:hAnsi="Arial" w:cs="Arial" w:hint="default"/>
        <w:sz w:val="20"/>
        <w:szCs w:val="2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411"/>
        </w:tabs>
        <w:ind w:left="1411" w:hanging="850"/>
      </w:pPr>
      <w:rPr>
        <w:b w:val="0"/>
        <w:i w:val="0"/>
      </w:rPr>
    </w:lvl>
    <w:lvl w:ilvl="3">
      <w:start w:val="1"/>
      <w:numFmt w:val="decimal"/>
      <w:pStyle w:val="Level4"/>
      <w:lvlText w:val="%1.%2.%3.%4"/>
      <w:lvlJc w:val="left"/>
      <w:pPr>
        <w:tabs>
          <w:tab w:val="num" w:pos="2835"/>
        </w:tabs>
        <w:ind w:left="2835" w:hanging="1134"/>
      </w:pPr>
      <w:rPr>
        <w:b w:val="0"/>
        <w:i w:val="0"/>
      </w:rPr>
    </w:lvl>
    <w:lvl w:ilvl="4">
      <w:start w:val="1"/>
      <w:numFmt w:val="lowerLetter"/>
      <w:pStyle w:val="Level5"/>
      <w:lvlText w:val="(%5)"/>
      <w:lvlJc w:val="left"/>
      <w:pPr>
        <w:tabs>
          <w:tab w:val="num" w:pos="2835"/>
        </w:tabs>
        <w:ind w:left="2835" w:hanging="1134"/>
      </w:pPr>
      <w:rPr>
        <w:b w:val="0"/>
        <w:i w:val="0"/>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9" w15:restartNumberingAfterBreak="0">
    <w:nsid w:val="6337072C"/>
    <w:multiLevelType w:val="hybridMultilevel"/>
    <w:tmpl w:val="98FEBCB0"/>
    <w:lvl w:ilvl="0" w:tplc="301ACC4A">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362843"/>
    <w:multiLevelType w:val="hybridMultilevel"/>
    <w:tmpl w:val="9D14961A"/>
    <w:lvl w:ilvl="0" w:tplc="5486FABC">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45485C"/>
    <w:multiLevelType w:val="hybridMultilevel"/>
    <w:tmpl w:val="63229FF0"/>
    <w:lvl w:ilvl="0" w:tplc="0100C798">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E13489"/>
    <w:multiLevelType w:val="hybridMultilevel"/>
    <w:tmpl w:val="56429DCA"/>
    <w:lvl w:ilvl="0" w:tplc="08090017">
      <w:start w:val="1"/>
      <w:numFmt w:val="lowerLetter"/>
      <w:lvlText w:val="%1)"/>
      <w:lvlJc w:val="left"/>
      <w:pPr>
        <w:ind w:left="718" w:hanging="360"/>
      </w:pPr>
    </w:lvl>
    <w:lvl w:ilvl="1" w:tplc="08090019">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3" w15:restartNumberingAfterBreak="0">
    <w:nsid w:val="66592F37"/>
    <w:multiLevelType w:val="hybridMultilevel"/>
    <w:tmpl w:val="2876AF72"/>
    <w:lvl w:ilvl="0" w:tplc="88A229FA">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F6409C"/>
    <w:multiLevelType w:val="hybridMultilevel"/>
    <w:tmpl w:val="AE6AB8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0D3AD5"/>
    <w:multiLevelType w:val="hybridMultilevel"/>
    <w:tmpl w:val="9218159A"/>
    <w:lvl w:ilvl="0" w:tplc="08090001">
      <w:start w:val="1"/>
      <w:numFmt w:val="bullet"/>
      <w:lvlText w:val=""/>
      <w:lvlJc w:val="left"/>
      <w:pPr>
        <w:ind w:left="1078" w:hanging="360"/>
      </w:pPr>
      <w:rPr>
        <w:rFonts w:ascii="Symbol" w:hAnsi="Symbol"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26" w15:restartNumberingAfterBreak="0">
    <w:nsid w:val="791329B8"/>
    <w:multiLevelType w:val="hybridMultilevel"/>
    <w:tmpl w:val="42D42E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CA3FDE"/>
    <w:multiLevelType w:val="hybridMultilevel"/>
    <w:tmpl w:val="CE484804"/>
    <w:lvl w:ilvl="0" w:tplc="FF96C7D6">
      <w:start w:val="1"/>
      <w:numFmt w:val="lowerLetter"/>
      <w:lvlText w:val="%1)"/>
      <w:lvlJc w:val="left"/>
      <w:pPr>
        <w:ind w:left="71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18"/>
  </w:num>
  <w:num w:numId="4">
    <w:abstractNumId w:val="14"/>
  </w:num>
  <w:num w:numId="5">
    <w:abstractNumId w:val="5"/>
  </w:num>
  <w:num w:numId="6">
    <w:abstractNumId w:val="26"/>
  </w:num>
  <w:num w:numId="7">
    <w:abstractNumId w:val="24"/>
  </w:num>
  <w:num w:numId="8">
    <w:abstractNumId w:val="1"/>
  </w:num>
  <w:num w:numId="9">
    <w:abstractNumId w:val="22"/>
  </w:num>
  <w:num w:numId="10">
    <w:abstractNumId w:val="2"/>
  </w:num>
  <w:num w:numId="11">
    <w:abstractNumId w:val="4"/>
  </w:num>
  <w:num w:numId="12">
    <w:abstractNumId w:val="21"/>
  </w:num>
  <w:num w:numId="13">
    <w:abstractNumId w:val="17"/>
  </w:num>
  <w:num w:numId="14">
    <w:abstractNumId w:val="6"/>
  </w:num>
  <w:num w:numId="15">
    <w:abstractNumId w:val="11"/>
  </w:num>
  <w:num w:numId="16">
    <w:abstractNumId w:val="13"/>
  </w:num>
  <w:num w:numId="17">
    <w:abstractNumId w:val="16"/>
  </w:num>
  <w:num w:numId="18">
    <w:abstractNumId w:val="23"/>
  </w:num>
  <w:num w:numId="19">
    <w:abstractNumId w:val="9"/>
  </w:num>
  <w:num w:numId="20">
    <w:abstractNumId w:val="20"/>
  </w:num>
  <w:num w:numId="21">
    <w:abstractNumId w:val="19"/>
  </w:num>
  <w:num w:numId="22">
    <w:abstractNumId w:val="27"/>
  </w:num>
  <w:num w:numId="23">
    <w:abstractNumId w:val="3"/>
  </w:num>
  <w:num w:numId="24">
    <w:abstractNumId w:val="15"/>
  </w:num>
  <w:num w:numId="25">
    <w:abstractNumId w:val="25"/>
  </w:num>
  <w:num w:numId="26">
    <w:abstractNumId w:val="0"/>
  </w:num>
  <w:num w:numId="27">
    <w:abstractNumId w:val="7"/>
  </w:num>
  <w:num w:numId="2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0EB"/>
    <w:rsid w:val="00012B1F"/>
    <w:rsid w:val="00026726"/>
    <w:rsid w:val="000603D3"/>
    <w:rsid w:val="00075F4A"/>
    <w:rsid w:val="000A288C"/>
    <w:rsid w:val="000B2BDB"/>
    <w:rsid w:val="000B52F3"/>
    <w:rsid w:val="000D5FDC"/>
    <w:rsid w:val="000D704D"/>
    <w:rsid w:val="000E439E"/>
    <w:rsid w:val="000F4BCB"/>
    <w:rsid w:val="00122547"/>
    <w:rsid w:val="00137E37"/>
    <w:rsid w:val="0018254B"/>
    <w:rsid w:val="00193293"/>
    <w:rsid w:val="001A1306"/>
    <w:rsid w:val="001A71F9"/>
    <w:rsid w:val="001E6D51"/>
    <w:rsid w:val="001F54D2"/>
    <w:rsid w:val="00265E77"/>
    <w:rsid w:val="00272323"/>
    <w:rsid w:val="00285ED3"/>
    <w:rsid w:val="00287B2F"/>
    <w:rsid w:val="002A0EA6"/>
    <w:rsid w:val="002A72EC"/>
    <w:rsid w:val="002B798B"/>
    <w:rsid w:val="002C1461"/>
    <w:rsid w:val="002E339A"/>
    <w:rsid w:val="002F0FCA"/>
    <w:rsid w:val="00310F28"/>
    <w:rsid w:val="00376C86"/>
    <w:rsid w:val="00380C19"/>
    <w:rsid w:val="00404A7C"/>
    <w:rsid w:val="00410175"/>
    <w:rsid w:val="00411355"/>
    <w:rsid w:val="00411BBB"/>
    <w:rsid w:val="00413F82"/>
    <w:rsid w:val="0043570F"/>
    <w:rsid w:val="0044685B"/>
    <w:rsid w:val="0045698F"/>
    <w:rsid w:val="00472708"/>
    <w:rsid w:val="004932E2"/>
    <w:rsid w:val="004B6432"/>
    <w:rsid w:val="005055C9"/>
    <w:rsid w:val="00520987"/>
    <w:rsid w:val="00544C4D"/>
    <w:rsid w:val="00546829"/>
    <w:rsid w:val="00546CF7"/>
    <w:rsid w:val="005811CF"/>
    <w:rsid w:val="005E1B27"/>
    <w:rsid w:val="0060510C"/>
    <w:rsid w:val="006112C4"/>
    <w:rsid w:val="0062288D"/>
    <w:rsid w:val="00646128"/>
    <w:rsid w:val="00651723"/>
    <w:rsid w:val="00692602"/>
    <w:rsid w:val="006E10EB"/>
    <w:rsid w:val="00704F19"/>
    <w:rsid w:val="00736D95"/>
    <w:rsid w:val="00753AB3"/>
    <w:rsid w:val="0077164A"/>
    <w:rsid w:val="00774ED1"/>
    <w:rsid w:val="00793DAF"/>
    <w:rsid w:val="007C17E0"/>
    <w:rsid w:val="007E2EEB"/>
    <w:rsid w:val="007F2E09"/>
    <w:rsid w:val="00804BC3"/>
    <w:rsid w:val="00813B9D"/>
    <w:rsid w:val="008516E7"/>
    <w:rsid w:val="00860FDC"/>
    <w:rsid w:val="00867C4A"/>
    <w:rsid w:val="00897522"/>
    <w:rsid w:val="008A66E9"/>
    <w:rsid w:val="008B33EC"/>
    <w:rsid w:val="008C23E9"/>
    <w:rsid w:val="008E5B04"/>
    <w:rsid w:val="008F31BC"/>
    <w:rsid w:val="00902C25"/>
    <w:rsid w:val="00902DC1"/>
    <w:rsid w:val="0090750C"/>
    <w:rsid w:val="00973798"/>
    <w:rsid w:val="009745FB"/>
    <w:rsid w:val="009823E9"/>
    <w:rsid w:val="00994FEB"/>
    <w:rsid w:val="009A2B11"/>
    <w:rsid w:val="009D4029"/>
    <w:rsid w:val="009E4A02"/>
    <w:rsid w:val="00A024E2"/>
    <w:rsid w:val="00A9408D"/>
    <w:rsid w:val="00A96DAA"/>
    <w:rsid w:val="00AA3EAE"/>
    <w:rsid w:val="00AA58A3"/>
    <w:rsid w:val="00B425C5"/>
    <w:rsid w:val="00B4767B"/>
    <w:rsid w:val="00B50E9B"/>
    <w:rsid w:val="00B61EA4"/>
    <w:rsid w:val="00B8390A"/>
    <w:rsid w:val="00B840DC"/>
    <w:rsid w:val="00BB2BDC"/>
    <w:rsid w:val="00BD5333"/>
    <w:rsid w:val="00BE5E3A"/>
    <w:rsid w:val="00C101D2"/>
    <w:rsid w:val="00C15699"/>
    <w:rsid w:val="00C24B5D"/>
    <w:rsid w:val="00C31895"/>
    <w:rsid w:val="00C51051"/>
    <w:rsid w:val="00C851CE"/>
    <w:rsid w:val="00CA5AA9"/>
    <w:rsid w:val="00CA7843"/>
    <w:rsid w:val="00CC062A"/>
    <w:rsid w:val="00CE401D"/>
    <w:rsid w:val="00CF0614"/>
    <w:rsid w:val="00D02E1B"/>
    <w:rsid w:val="00D26317"/>
    <w:rsid w:val="00D56994"/>
    <w:rsid w:val="00D828A5"/>
    <w:rsid w:val="00DB21E7"/>
    <w:rsid w:val="00DB5669"/>
    <w:rsid w:val="00DB6235"/>
    <w:rsid w:val="00E310ED"/>
    <w:rsid w:val="00E35ECC"/>
    <w:rsid w:val="00E570FB"/>
    <w:rsid w:val="00E95324"/>
    <w:rsid w:val="00E978F6"/>
    <w:rsid w:val="00EB5C72"/>
    <w:rsid w:val="00F1776D"/>
    <w:rsid w:val="00F435ED"/>
    <w:rsid w:val="00F52E3A"/>
    <w:rsid w:val="00F90C53"/>
    <w:rsid w:val="00FB11A7"/>
    <w:rsid w:val="00FB5425"/>
    <w:rsid w:val="00FD1B09"/>
    <w:rsid w:val="00FE30A4"/>
    <w:rsid w:val="00FF2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75415B3"/>
  <w15:docId w15:val="{B754CCFF-982C-4CD1-9CAB-BC4CAFE72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numPr>
        <w:numId w:val="1"/>
      </w:numPr>
      <w:outlineLvl w:val="0"/>
    </w:pPr>
    <w:rPr>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jc w:val="both"/>
      <w:outlineLvl w:val="2"/>
    </w:pPr>
    <w:rPr>
      <w:b/>
      <w:bCs/>
    </w:rPr>
  </w:style>
  <w:style w:type="paragraph" w:styleId="Heading4">
    <w:name w:val="heading 4"/>
    <w:basedOn w:val="Normal"/>
    <w:next w:val="Normal"/>
    <w:qFormat/>
    <w:pPr>
      <w:keepNext/>
      <w:ind w:left="702"/>
      <w:jc w:val="both"/>
      <w:outlineLvl w:val="3"/>
    </w:pPr>
    <w:rPr>
      <w:i/>
      <w:iCs/>
      <w:color w:val="FF6600"/>
    </w:rPr>
  </w:style>
  <w:style w:type="paragraph" w:styleId="Heading5">
    <w:name w:val="heading 5"/>
    <w:basedOn w:val="Normal"/>
    <w:next w:val="Normal"/>
    <w:qFormat/>
    <w:pPr>
      <w:keepNext/>
      <w:numPr>
        <w:numId w:val="2"/>
      </w:numPr>
      <w:jc w:val="both"/>
      <w:outlineLvl w:val="4"/>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left="715"/>
    </w:pPr>
  </w:style>
  <w:style w:type="paragraph" w:styleId="BodyTextIndent3">
    <w:name w:val="Body Text Indent 3"/>
    <w:basedOn w:val="Normal"/>
    <w:pPr>
      <w:ind w:left="1440" w:hanging="720"/>
    </w:pPr>
  </w:style>
  <w:style w:type="paragraph" w:styleId="Header">
    <w:name w:val="header"/>
    <w:basedOn w:val="Normal"/>
    <w:rsid w:val="00546829"/>
    <w:pPr>
      <w:tabs>
        <w:tab w:val="center" w:pos="4153"/>
        <w:tab w:val="right" w:pos="8306"/>
      </w:tabs>
    </w:pPr>
  </w:style>
  <w:style w:type="paragraph" w:styleId="Footer">
    <w:name w:val="footer"/>
    <w:basedOn w:val="Normal"/>
    <w:rsid w:val="00546829"/>
    <w:pPr>
      <w:tabs>
        <w:tab w:val="center" w:pos="4153"/>
        <w:tab w:val="right" w:pos="8306"/>
      </w:tabs>
    </w:pPr>
  </w:style>
  <w:style w:type="character" w:styleId="PageNumber">
    <w:name w:val="page number"/>
    <w:basedOn w:val="DefaultParagraphFont"/>
    <w:rsid w:val="00546829"/>
  </w:style>
  <w:style w:type="paragraph" w:styleId="ListParagraph">
    <w:name w:val="List Paragraph"/>
    <w:basedOn w:val="Normal"/>
    <w:uiPriority w:val="34"/>
    <w:qFormat/>
    <w:rsid w:val="002F0FCA"/>
    <w:pPr>
      <w:ind w:left="720"/>
      <w:contextualSpacing/>
    </w:pPr>
    <w:rPr>
      <w:sz w:val="24"/>
      <w:szCs w:val="24"/>
      <w:lang w:val="en-US"/>
    </w:rPr>
  </w:style>
  <w:style w:type="paragraph" w:customStyle="1" w:styleId="Level1">
    <w:name w:val="Level 1"/>
    <w:basedOn w:val="Normal"/>
    <w:rsid w:val="002F0FCA"/>
    <w:pPr>
      <w:numPr>
        <w:numId w:val="3"/>
      </w:numPr>
      <w:spacing w:after="240" w:line="312" w:lineRule="auto"/>
      <w:jc w:val="both"/>
      <w:outlineLvl w:val="0"/>
    </w:pPr>
    <w:rPr>
      <w:sz w:val="24"/>
      <w:lang w:eastAsia="en-GB"/>
    </w:rPr>
  </w:style>
  <w:style w:type="paragraph" w:customStyle="1" w:styleId="Level2">
    <w:name w:val="Level 2"/>
    <w:basedOn w:val="Normal"/>
    <w:link w:val="Level2Char"/>
    <w:rsid w:val="002F0FCA"/>
    <w:pPr>
      <w:numPr>
        <w:ilvl w:val="1"/>
        <w:numId w:val="3"/>
      </w:numPr>
      <w:spacing w:after="240" w:line="312" w:lineRule="auto"/>
      <w:jc w:val="both"/>
      <w:outlineLvl w:val="1"/>
    </w:pPr>
    <w:rPr>
      <w:sz w:val="24"/>
      <w:lang w:eastAsia="en-GB"/>
    </w:rPr>
  </w:style>
  <w:style w:type="paragraph" w:customStyle="1" w:styleId="Level3">
    <w:name w:val="Level 3"/>
    <w:basedOn w:val="Normal"/>
    <w:link w:val="Level3Char"/>
    <w:rsid w:val="002F0FCA"/>
    <w:pPr>
      <w:numPr>
        <w:ilvl w:val="2"/>
        <w:numId w:val="3"/>
      </w:numPr>
      <w:tabs>
        <w:tab w:val="left" w:pos="1701"/>
      </w:tabs>
      <w:spacing w:after="240" w:line="312" w:lineRule="auto"/>
      <w:jc w:val="both"/>
      <w:outlineLvl w:val="2"/>
    </w:pPr>
    <w:rPr>
      <w:sz w:val="24"/>
      <w:lang w:eastAsia="en-GB"/>
    </w:rPr>
  </w:style>
  <w:style w:type="paragraph" w:customStyle="1" w:styleId="Level4">
    <w:name w:val="Level 4"/>
    <w:basedOn w:val="Normal"/>
    <w:rsid w:val="002F0FCA"/>
    <w:pPr>
      <w:numPr>
        <w:ilvl w:val="3"/>
        <w:numId w:val="3"/>
      </w:numPr>
      <w:spacing w:after="240" w:line="312" w:lineRule="auto"/>
      <w:jc w:val="both"/>
      <w:outlineLvl w:val="3"/>
    </w:pPr>
    <w:rPr>
      <w:sz w:val="24"/>
      <w:lang w:eastAsia="en-GB"/>
    </w:rPr>
  </w:style>
  <w:style w:type="paragraph" w:customStyle="1" w:styleId="Level5">
    <w:name w:val="Level 5"/>
    <w:basedOn w:val="Normal"/>
    <w:rsid w:val="002F0FCA"/>
    <w:pPr>
      <w:numPr>
        <w:ilvl w:val="4"/>
        <w:numId w:val="3"/>
      </w:numPr>
      <w:spacing w:after="240" w:line="312" w:lineRule="auto"/>
      <w:jc w:val="both"/>
      <w:outlineLvl w:val="4"/>
    </w:pPr>
    <w:rPr>
      <w:sz w:val="24"/>
      <w:lang w:eastAsia="en-GB"/>
    </w:rPr>
  </w:style>
  <w:style w:type="character" w:customStyle="1" w:styleId="Level2Char">
    <w:name w:val="Level 2 Char"/>
    <w:link w:val="Level2"/>
    <w:rsid w:val="002F0FCA"/>
    <w:rPr>
      <w:sz w:val="24"/>
    </w:rPr>
  </w:style>
  <w:style w:type="character" w:customStyle="1" w:styleId="Level3Char">
    <w:name w:val="Level 3 Char"/>
    <w:link w:val="Level3"/>
    <w:rsid w:val="002F0FCA"/>
    <w:rPr>
      <w:sz w:val="24"/>
    </w:rPr>
  </w:style>
  <w:style w:type="character" w:customStyle="1" w:styleId="apple-converted-space">
    <w:name w:val="apple-converted-space"/>
    <w:rsid w:val="00CC062A"/>
  </w:style>
  <w:style w:type="character" w:customStyle="1" w:styleId="m2700195776895156246m5441796711523641530m-2608426210643510590gmail-il">
    <w:name w:val="m_2700195776895156246m_5441796711523641530m_-2608426210643510590gmail-il"/>
    <w:rsid w:val="00CC062A"/>
  </w:style>
  <w:style w:type="paragraph" w:styleId="BalloonText">
    <w:name w:val="Balloon Text"/>
    <w:basedOn w:val="Normal"/>
    <w:link w:val="BalloonTextChar"/>
    <w:rsid w:val="008A66E9"/>
    <w:rPr>
      <w:rFonts w:ascii="Tahoma" w:hAnsi="Tahoma" w:cs="Tahoma"/>
      <w:sz w:val="16"/>
      <w:szCs w:val="16"/>
    </w:rPr>
  </w:style>
  <w:style w:type="character" w:customStyle="1" w:styleId="BalloonTextChar">
    <w:name w:val="Balloon Text Char"/>
    <w:link w:val="BalloonText"/>
    <w:rsid w:val="008A66E9"/>
    <w:rPr>
      <w:rFonts w:ascii="Tahoma" w:hAnsi="Tahoma" w:cs="Tahoma"/>
      <w:sz w:val="16"/>
      <w:szCs w:val="16"/>
      <w:lang w:eastAsia="en-US"/>
    </w:rPr>
  </w:style>
  <w:style w:type="table" w:styleId="TableGrid">
    <w:name w:val="Table Grid"/>
    <w:basedOn w:val="TableNormal"/>
    <w:rsid w:val="00544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90C53"/>
    <w:rPr>
      <w:color w:val="0000FF" w:themeColor="hyperlink"/>
      <w:u w:val="single"/>
    </w:rPr>
  </w:style>
  <w:style w:type="character" w:styleId="CommentReference">
    <w:name w:val="annotation reference"/>
    <w:basedOn w:val="DefaultParagraphFont"/>
    <w:semiHidden/>
    <w:unhideWhenUsed/>
    <w:rsid w:val="00026726"/>
    <w:rPr>
      <w:sz w:val="16"/>
      <w:szCs w:val="16"/>
    </w:rPr>
  </w:style>
  <w:style w:type="paragraph" w:styleId="CommentText">
    <w:name w:val="annotation text"/>
    <w:basedOn w:val="Normal"/>
    <w:link w:val="CommentTextChar"/>
    <w:semiHidden/>
    <w:unhideWhenUsed/>
    <w:rsid w:val="00026726"/>
  </w:style>
  <w:style w:type="character" w:customStyle="1" w:styleId="CommentTextChar">
    <w:name w:val="Comment Text Char"/>
    <w:basedOn w:val="DefaultParagraphFont"/>
    <w:link w:val="CommentText"/>
    <w:semiHidden/>
    <w:rsid w:val="00026726"/>
    <w:rPr>
      <w:lang w:eastAsia="en-US"/>
    </w:rPr>
  </w:style>
  <w:style w:type="paragraph" w:styleId="CommentSubject">
    <w:name w:val="annotation subject"/>
    <w:basedOn w:val="CommentText"/>
    <w:next w:val="CommentText"/>
    <w:link w:val="CommentSubjectChar"/>
    <w:semiHidden/>
    <w:unhideWhenUsed/>
    <w:rsid w:val="00026726"/>
    <w:rPr>
      <w:b/>
      <w:bCs/>
    </w:rPr>
  </w:style>
  <w:style w:type="character" w:customStyle="1" w:styleId="CommentSubjectChar">
    <w:name w:val="Comment Subject Char"/>
    <w:basedOn w:val="CommentTextChar"/>
    <w:link w:val="CommentSubject"/>
    <w:semiHidden/>
    <w:rsid w:val="0002672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9258">
      <w:bodyDiv w:val="1"/>
      <w:marLeft w:val="0"/>
      <w:marRight w:val="0"/>
      <w:marTop w:val="0"/>
      <w:marBottom w:val="0"/>
      <w:divBdr>
        <w:top w:val="none" w:sz="0" w:space="0" w:color="auto"/>
        <w:left w:val="none" w:sz="0" w:space="0" w:color="auto"/>
        <w:bottom w:val="none" w:sz="0" w:space="0" w:color="auto"/>
        <w:right w:val="none" w:sz="0" w:space="0" w:color="auto"/>
      </w:divBdr>
      <w:divsChild>
        <w:div w:id="647588608">
          <w:marLeft w:val="0"/>
          <w:marRight w:val="0"/>
          <w:marTop w:val="0"/>
          <w:marBottom w:val="0"/>
          <w:divBdr>
            <w:top w:val="none" w:sz="0" w:space="0" w:color="auto"/>
            <w:left w:val="none" w:sz="0" w:space="0" w:color="auto"/>
            <w:bottom w:val="none" w:sz="0" w:space="0" w:color="auto"/>
            <w:right w:val="none" w:sz="0" w:space="0" w:color="auto"/>
          </w:divBdr>
          <w:divsChild>
            <w:div w:id="1843927793">
              <w:marLeft w:val="0"/>
              <w:marRight w:val="0"/>
              <w:marTop w:val="0"/>
              <w:marBottom w:val="0"/>
              <w:divBdr>
                <w:top w:val="none" w:sz="0" w:space="0" w:color="auto"/>
                <w:left w:val="none" w:sz="0" w:space="0" w:color="auto"/>
                <w:bottom w:val="none" w:sz="0" w:space="0" w:color="auto"/>
                <w:right w:val="none" w:sz="0" w:space="0" w:color="auto"/>
              </w:divBdr>
              <w:divsChild>
                <w:div w:id="929628243">
                  <w:marLeft w:val="0"/>
                  <w:marRight w:val="0"/>
                  <w:marTop w:val="0"/>
                  <w:marBottom w:val="0"/>
                  <w:divBdr>
                    <w:top w:val="none" w:sz="0" w:space="0" w:color="auto"/>
                    <w:left w:val="none" w:sz="0" w:space="0" w:color="auto"/>
                    <w:bottom w:val="none" w:sz="0" w:space="0" w:color="auto"/>
                    <w:right w:val="none" w:sz="0" w:space="0" w:color="auto"/>
                  </w:divBdr>
                  <w:divsChild>
                    <w:div w:id="928543720">
                      <w:marLeft w:val="0"/>
                      <w:marRight w:val="0"/>
                      <w:marTop w:val="0"/>
                      <w:marBottom w:val="0"/>
                      <w:divBdr>
                        <w:top w:val="none" w:sz="0" w:space="0" w:color="auto"/>
                        <w:left w:val="none" w:sz="0" w:space="0" w:color="auto"/>
                        <w:bottom w:val="none" w:sz="0" w:space="0" w:color="auto"/>
                        <w:right w:val="none" w:sz="0" w:space="0" w:color="auto"/>
                      </w:divBdr>
                      <w:divsChild>
                        <w:div w:id="1926305008">
                          <w:marLeft w:val="0"/>
                          <w:marRight w:val="0"/>
                          <w:marTop w:val="0"/>
                          <w:marBottom w:val="0"/>
                          <w:divBdr>
                            <w:top w:val="none" w:sz="0" w:space="0" w:color="auto"/>
                            <w:left w:val="none" w:sz="0" w:space="0" w:color="auto"/>
                            <w:bottom w:val="none" w:sz="0" w:space="0" w:color="auto"/>
                            <w:right w:val="none" w:sz="0" w:space="0" w:color="auto"/>
                          </w:divBdr>
                          <w:divsChild>
                            <w:div w:id="2086142005">
                              <w:marLeft w:val="0"/>
                              <w:marRight w:val="0"/>
                              <w:marTop w:val="0"/>
                              <w:marBottom w:val="0"/>
                              <w:divBdr>
                                <w:top w:val="none" w:sz="0" w:space="0" w:color="auto"/>
                                <w:left w:val="none" w:sz="0" w:space="0" w:color="auto"/>
                                <w:bottom w:val="none" w:sz="0" w:space="0" w:color="auto"/>
                                <w:right w:val="none" w:sz="0" w:space="0" w:color="auto"/>
                              </w:divBdr>
                              <w:divsChild>
                                <w:div w:id="1162424830">
                                  <w:marLeft w:val="0"/>
                                  <w:marRight w:val="0"/>
                                  <w:marTop w:val="0"/>
                                  <w:marBottom w:val="0"/>
                                  <w:divBdr>
                                    <w:top w:val="none" w:sz="0" w:space="0" w:color="auto"/>
                                    <w:left w:val="none" w:sz="0" w:space="0" w:color="auto"/>
                                    <w:bottom w:val="none" w:sz="0" w:space="0" w:color="auto"/>
                                    <w:right w:val="none" w:sz="0" w:space="0" w:color="auto"/>
                                  </w:divBdr>
                                  <w:divsChild>
                                    <w:div w:id="459881591">
                                      <w:marLeft w:val="0"/>
                                      <w:marRight w:val="0"/>
                                      <w:marTop w:val="0"/>
                                      <w:marBottom w:val="0"/>
                                      <w:divBdr>
                                        <w:top w:val="none" w:sz="0" w:space="0" w:color="auto"/>
                                        <w:left w:val="none" w:sz="0" w:space="0" w:color="auto"/>
                                        <w:bottom w:val="none" w:sz="0" w:space="0" w:color="auto"/>
                                        <w:right w:val="none" w:sz="0" w:space="0" w:color="auto"/>
                                      </w:divBdr>
                                      <w:divsChild>
                                        <w:div w:id="1201163687">
                                          <w:marLeft w:val="0"/>
                                          <w:marRight w:val="0"/>
                                          <w:marTop w:val="0"/>
                                          <w:marBottom w:val="0"/>
                                          <w:divBdr>
                                            <w:top w:val="none" w:sz="0" w:space="0" w:color="auto"/>
                                            <w:left w:val="none" w:sz="0" w:space="0" w:color="auto"/>
                                            <w:bottom w:val="none" w:sz="0" w:space="0" w:color="auto"/>
                                            <w:right w:val="none" w:sz="0" w:space="0" w:color="auto"/>
                                          </w:divBdr>
                                          <w:divsChild>
                                            <w:div w:id="1382632568">
                                              <w:marLeft w:val="0"/>
                                              <w:marRight w:val="0"/>
                                              <w:marTop w:val="0"/>
                                              <w:marBottom w:val="0"/>
                                              <w:divBdr>
                                                <w:top w:val="none" w:sz="0" w:space="0" w:color="auto"/>
                                                <w:left w:val="none" w:sz="0" w:space="0" w:color="auto"/>
                                                <w:bottom w:val="none" w:sz="0" w:space="0" w:color="auto"/>
                                                <w:right w:val="none" w:sz="0" w:space="0" w:color="auto"/>
                                              </w:divBdr>
                                              <w:divsChild>
                                                <w:div w:id="475227535">
                                                  <w:marLeft w:val="0"/>
                                                  <w:marRight w:val="0"/>
                                                  <w:marTop w:val="0"/>
                                                  <w:marBottom w:val="0"/>
                                                  <w:divBdr>
                                                    <w:top w:val="none" w:sz="0" w:space="0" w:color="auto"/>
                                                    <w:left w:val="none" w:sz="0" w:space="0" w:color="auto"/>
                                                    <w:bottom w:val="none" w:sz="0" w:space="0" w:color="auto"/>
                                                    <w:right w:val="none" w:sz="0" w:space="0" w:color="auto"/>
                                                  </w:divBdr>
                                                  <w:divsChild>
                                                    <w:div w:id="2011132166">
                                                      <w:marLeft w:val="0"/>
                                                      <w:marRight w:val="0"/>
                                                      <w:marTop w:val="0"/>
                                                      <w:marBottom w:val="0"/>
                                                      <w:divBdr>
                                                        <w:top w:val="none" w:sz="0" w:space="0" w:color="auto"/>
                                                        <w:left w:val="none" w:sz="0" w:space="0" w:color="auto"/>
                                                        <w:bottom w:val="none" w:sz="0" w:space="0" w:color="auto"/>
                                                        <w:right w:val="none" w:sz="0" w:space="0" w:color="auto"/>
                                                      </w:divBdr>
                                                      <w:divsChild>
                                                        <w:div w:id="1631745269">
                                                          <w:marLeft w:val="0"/>
                                                          <w:marRight w:val="0"/>
                                                          <w:marTop w:val="0"/>
                                                          <w:marBottom w:val="0"/>
                                                          <w:divBdr>
                                                            <w:top w:val="none" w:sz="0" w:space="0" w:color="auto"/>
                                                            <w:left w:val="none" w:sz="0" w:space="0" w:color="auto"/>
                                                            <w:bottom w:val="none" w:sz="0" w:space="0" w:color="auto"/>
                                                            <w:right w:val="none" w:sz="0" w:space="0" w:color="auto"/>
                                                          </w:divBdr>
                                                          <w:divsChild>
                                                            <w:div w:id="1438134771">
                                                              <w:marLeft w:val="0"/>
                                                              <w:marRight w:val="0"/>
                                                              <w:marTop w:val="0"/>
                                                              <w:marBottom w:val="0"/>
                                                              <w:divBdr>
                                                                <w:top w:val="none" w:sz="0" w:space="0" w:color="auto"/>
                                                                <w:left w:val="none" w:sz="0" w:space="0" w:color="auto"/>
                                                                <w:bottom w:val="none" w:sz="0" w:space="0" w:color="auto"/>
                                                                <w:right w:val="none" w:sz="0" w:space="0" w:color="auto"/>
                                                              </w:divBdr>
                                                              <w:divsChild>
                                                                <w:div w:id="1230652226">
                                                                  <w:marLeft w:val="0"/>
                                                                  <w:marRight w:val="0"/>
                                                                  <w:marTop w:val="0"/>
                                                                  <w:marBottom w:val="0"/>
                                                                  <w:divBdr>
                                                                    <w:top w:val="none" w:sz="0" w:space="0" w:color="auto"/>
                                                                    <w:left w:val="none" w:sz="0" w:space="0" w:color="auto"/>
                                                                    <w:bottom w:val="none" w:sz="0" w:space="0" w:color="auto"/>
                                                                    <w:right w:val="none" w:sz="0" w:space="0" w:color="auto"/>
                                                                  </w:divBdr>
                                                                  <w:divsChild>
                                                                    <w:div w:id="771241509">
                                                                      <w:marLeft w:val="0"/>
                                                                      <w:marRight w:val="0"/>
                                                                      <w:marTop w:val="0"/>
                                                                      <w:marBottom w:val="0"/>
                                                                      <w:divBdr>
                                                                        <w:top w:val="none" w:sz="0" w:space="0" w:color="auto"/>
                                                                        <w:left w:val="none" w:sz="0" w:space="0" w:color="auto"/>
                                                                        <w:bottom w:val="none" w:sz="0" w:space="0" w:color="auto"/>
                                                                        <w:right w:val="none" w:sz="0" w:space="0" w:color="auto"/>
                                                                      </w:divBdr>
                                                                      <w:divsChild>
                                                                        <w:div w:id="1047532663">
                                                                          <w:marLeft w:val="0"/>
                                                                          <w:marRight w:val="450"/>
                                                                          <w:marTop w:val="0"/>
                                                                          <w:marBottom w:val="0"/>
                                                                          <w:divBdr>
                                                                            <w:top w:val="none" w:sz="0" w:space="0" w:color="auto"/>
                                                                            <w:left w:val="none" w:sz="0" w:space="0" w:color="auto"/>
                                                                            <w:bottom w:val="none" w:sz="0" w:space="0" w:color="auto"/>
                                                                            <w:right w:val="none" w:sz="0" w:space="0" w:color="auto"/>
                                                                          </w:divBdr>
                                                                          <w:divsChild>
                                                                            <w:div w:id="1109011717">
                                                                              <w:marLeft w:val="0"/>
                                                                              <w:marRight w:val="0"/>
                                                                              <w:marTop w:val="0"/>
                                                                              <w:marBottom w:val="0"/>
                                                                              <w:divBdr>
                                                                                <w:top w:val="none" w:sz="0" w:space="0" w:color="auto"/>
                                                                                <w:left w:val="none" w:sz="0" w:space="0" w:color="auto"/>
                                                                                <w:bottom w:val="none" w:sz="0" w:space="0" w:color="auto"/>
                                                                                <w:right w:val="none" w:sz="0" w:space="0" w:color="auto"/>
                                                                              </w:divBdr>
                                                                              <w:divsChild>
                                                                                <w:div w:id="473180805">
                                                                                  <w:marLeft w:val="0"/>
                                                                                  <w:marRight w:val="0"/>
                                                                                  <w:marTop w:val="0"/>
                                                                                  <w:marBottom w:val="0"/>
                                                                                  <w:divBdr>
                                                                                    <w:top w:val="none" w:sz="0" w:space="0" w:color="auto"/>
                                                                                    <w:left w:val="none" w:sz="0" w:space="0" w:color="auto"/>
                                                                                    <w:bottom w:val="none" w:sz="0" w:space="0" w:color="auto"/>
                                                                                    <w:right w:val="none" w:sz="0" w:space="0" w:color="auto"/>
                                                                                  </w:divBdr>
                                                                                  <w:divsChild>
                                                                                    <w:div w:id="62877134">
                                                                                      <w:marLeft w:val="0"/>
                                                                                      <w:marRight w:val="0"/>
                                                                                      <w:marTop w:val="0"/>
                                                                                      <w:marBottom w:val="0"/>
                                                                                      <w:divBdr>
                                                                                        <w:top w:val="none" w:sz="0" w:space="0" w:color="auto"/>
                                                                                        <w:left w:val="none" w:sz="0" w:space="0" w:color="auto"/>
                                                                                        <w:bottom w:val="none" w:sz="0" w:space="0" w:color="auto"/>
                                                                                        <w:right w:val="none" w:sz="0" w:space="0" w:color="auto"/>
                                                                                      </w:divBdr>
                                                                                      <w:divsChild>
                                                                                        <w:div w:id="929778713">
                                                                                          <w:marLeft w:val="0"/>
                                                                                          <w:marRight w:val="0"/>
                                                                                          <w:marTop w:val="0"/>
                                                                                          <w:marBottom w:val="0"/>
                                                                                          <w:divBdr>
                                                                                            <w:top w:val="none" w:sz="0" w:space="0" w:color="auto"/>
                                                                                            <w:left w:val="none" w:sz="0" w:space="0" w:color="auto"/>
                                                                                            <w:bottom w:val="none" w:sz="0" w:space="0" w:color="auto"/>
                                                                                            <w:right w:val="none" w:sz="0" w:space="0" w:color="auto"/>
                                                                                          </w:divBdr>
                                                                                          <w:divsChild>
                                                                                            <w:div w:id="2145194737">
                                                                                              <w:marLeft w:val="0"/>
                                                                                              <w:marRight w:val="0"/>
                                                                                              <w:marTop w:val="0"/>
                                                                                              <w:marBottom w:val="0"/>
                                                                                              <w:divBdr>
                                                                                                <w:top w:val="single" w:sz="2" w:space="0" w:color="EFEFEF"/>
                                                                                                <w:left w:val="none" w:sz="0" w:space="0" w:color="auto"/>
                                                                                                <w:bottom w:val="none" w:sz="0" w:space="0" w:color="auto"/>
                                                                                                <w:right w:val="none" w:sz="0" w:space="0" w:color="auto"/>
                                                                                              </w:divBdr>
                                                                                              <w:divsChild>
                                                                                                <w:div w:id="452483338">
                                                                                                  <w:marLeft w:val="0"/>
                                                                                                  <w:marRight w:val="0"/>
                                                                                                  <w:marTop w:val="0"/>
                                                                                                  <w:marBottom w:val="0"/>
                                                                                                  <w:divBdr>
                                                                                                    <w:top w:val="single" w:sz="6" w:space="0" w:color="D8D8D8"/>
                                                                                                    <w:left w:val="none" w:sz="0" w:space="0" w:color="auto"/>
                                                                                                    <w:bottom w:val="none" w:sz="0" w:space="0" w:color="D8D8D8"/>
                                                                                                    <w:right w:val="none" w:sz="0" w:space="0" w:color="auto"/>
                                                                                                  </w:divBdr>
                                                                                                  <w:divsChild>
                                                                                                    <w:div w:id="978388182">
                                                                                                      <w:marLeft w:val="0"/>
                                                                                                      <w:marRight w:val="0"/>
                                                                                                      <w:marTop w:val="0"/>
                                                                                                      <w:marBottom w:val="0"/>
                                                                                                      <w:divBdr>
                                                                                                        <w:top w:val="none" w:sz="0" w:space="0" w:color="auto"/>
                                                                                                        <w:left w:val="none" w:sz="0" w:space="0" w:color="auto"/>
                                                                                                        <w:bottom w:val="none" w:sz="0" w:space="0" w:color="auto"/>
                                                                                                        <w:right w:val="none" w:sz="0" w:space="0" w:color="auto"/>
                                                                                                      </w:divBdr>
                                                                                                      <w:divsChild>
                                                                                                        <w:div w:id="1180503983">
                                                                                                          <w:marLeft w:val="0"/>
                                                                                                          <w:marRight w:val="0"/>
                                                                                                          <w:marTop w:val="0"/>
                                                                                                          <w:marBottom w:val="0"/>
                                                                                                          <w:divBdr>
                                                                                                            <w:top w:val="none" w:sz="0" w:space="0" w:color="auto"/>
                                                                                                            <w:left w:val="none" w:sz="0" w:space="0" w:color="auto"/>
                                                                                                            <w:bottom w:val="none" w:sz="0" w:space="0" w:color="auto"/>
                                                                                                            <w:right w:val="none" w:sz="0" w:space="0" w:color="auto"/>
                                                                                                          </w:divBdr>
                                                                                                          <w:divsChild>
                                                                                                            <w:div w:id="784270525">
                                                                                                              <w:marLeft w:val="0"/>
                                                                                                              <w:marRight w:val="0"/>
                                                                                                              <w:marTop w:val="0"/>
                                                                                                              <w:marBottom w:val="0"/>
                                                                                                              <w:divBdr>
                                                                                                                <w:top w:val="none" w:sz="0" w:space="0" w:color="auto"/>
                                                                                                                <w:left w:val="none" w:sz="0" w:space="0" w:color="auto"/>
                                                                                                                <w:bottom w:val="none" w:sz="0" w:space="0" w:color="auto"/>
                                                                                                                <w:right w:val="none" w:sz="0" w:space="0" w:color="auto"/>
                                                                                                              </w:divBdr>
                                                                                                              <w:divsChild>
                                                                                                                <w:div w:id="647511115">
                                                                                                                  <w:marLeft w:val="660"/>
                                                                                                                  <w:marRight w:val="0"/>
                                                                                                                  <w:marTop w:val="0"/>
                                                                                                                  <w:marBottom w:val="0"/>
                                                                                                                  <w:divBdr>
                                                                                                                    <w:top w:val="none" w:sz="0" w:space="0" w:color="auto"/>
                                                                                                                    <w:left w:val="none" w:sz="0" w:space="0" w:color="auto"/>
                                                                                                                    <w:bottom w:val="none" w:sz="0" w:space="0" w:color="auto"/>
                                                                                                                    <w:right w:val="none" w:sz="0" w:space="0" w:color="auto"/>
                                                                                                                  </w:divBdr>
                                                                                                                  <w:divsChild>
                                                                                                                    <w:div w:id="1004894144">
                                                                                                                      <w:marLeft w:val="0"/>
                                                                                                                      <w:marRight w:val="225"/>
                                                                                                                      <w:marTop w:val="75"/>
                                                                                                                      <w:marBottom w:val="0"/>
                                                                                                                      <w:divBdr>
                                                                                                                        <w:top w:val="none" w:sz="0" w:space="0" w:color="auto"/>
                                                                                                                        <w:left w:val="none" w:sz="0" w:space="0" w:color="auto"/>
                                                                                                                        <w:bottom w:val="none" w:sz="0" w:space="0" w:color="auto"/>
                                                                                                                        <w:right w:val="none" w:sz="0" w:space="0" w:color="auto"/>
                                                                                                                      </w:divBdr>
                                                                                                                      <w:divsChild>
                                                                                                                        <w:div w:id="729034243">
                                                                                                                          <w:marLeft w:val="0"/>
                                                                                                                          <w:marRight w:val="0"/>
                                                                                                                          <w:marTop w:val="0"/>
                                                                                                                          <w:marBottom w:val="0"/>
                                                                                                                          <w:divBdr>
                                                                                                                            <w:top w:val="none" w:sz="0" w:space="0" w:color="auto"/>
                                                                                                                            <w:left w:val="none" w:sz="0" w:space="0" w:color="auto"/>
                                                                                                                            <w:bottom w:val="none" w:sz="0" w:space="0" w:color="auto"/>
                                                                                                                            <w:right w:val="none" w:sz="0" w:space="0" w:color="auto"/>
                                                                                                                          </w:divBdr>
                                                                                                                          <w:divsChild>
                                                                                                                            <w:div w:id="1684478885">
                                                                                                                              <w:marLeft w:val="0"/>
                                                                                                                              <w:marRight w:val="0"/>
                                                                                                                              <w:marTop w:val="0"/>
                                                                                                                              <w:marBottom w:val="0"/>
                                                                                                                              <w:divBdr>
                                                                                                                                <w:top w:val="none" w:sz="0" w:space="0" w:color="auto"/>
                                                                                                                                <w:left w:val="none" w:sz="0" w:space="0" w:color="auto"/>
                                                                                                                                <w:bottom w:val="none" w:sz="0" w:space="0" w:color="auto"/>
                                                                                                                                <w:right w:val="none" w:sz="0" w:space="0" w:color="auto"/>
                                                                                                                              </w:divBdr>
                                                                                                                              <w:divsChild>
                                                                                                                                <w:div w:id="654341718">
                                                                                                                                  <w:marLeft w:val="0"/>
                                                                                                                                  <w:marRight w:val="0"/>
                                                                                                                                  <w:marTop w:val="0"/>
                                                                                                                                  <w:marBottom w:val="0"/>
                                                                                                                                  <w:divBdr>
                                                                                                                                    <w:top w:val="none" w:sz="0" w:space="0" w:color="auto"/>
                                                                                                                                    <w:left w:val="none" w:sz="0" w:space="0" w:color="auto"/>
                                                                                                                                    <w:bottom w:val="none" w:sz="0" w:space="0" w:color="auto"/>
                                                                                                                                    <w:right w:val="none" w:sz="0" w:space="0" w:color="auto"/>
                                                                                                                                  </w:divBdr>
                                                                                                                                  <w:divsChild>
                                                                                                                                    <w:div w:id="19940236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85570093">
                                                                                                                                          <w:marLeft w:val="0"/>
                                                                                                                                          <w:marRight w:val="0"/>
                                                                                                                                          <w:marTop w:val="0"/>
                                                                                                                                          <w:marBottom w:val="0"/>
                                                                                                                                          <w:divBdr>
                                                                                                                                            <w:top w:val="none" w:sz="0" w:space="0" w:color="auto"/>
                                                                                                                                            <w:left w:val="none" w:sz="0" w:space="0" w:color="auto"/>
                                                                                                                                            <w:bottom w:val="none" w:sz="0" w:space="0" w:color="auto"/>
                                                                                                                                            <w:right w:val="none" w:sz="0" w:space="0" w:color="auto"/>
                                                                                                                                          </w:divBdr>
                                                                                                                                          <w:divsChild>
                                                                                                                                            <w:div w:id="512183396">
                                                                                                                                              <w:marLeft w:val="0"/>
                                                                                                                                              <w:marRight w:val="0"/>
                                                                                                                                              <w:marTop w:val="0"/>
                                                                                                                                              <w:marBottom w:val="0"/>
                                                                                                                                              <w:divBdr>
                                                                                                                                                <w:top w:val="none" w:sz="0" w:space="0" w:color="auto"/>
                                                                                                                                                <w:left w:val="none" w:sz="0" w:space="0" w:color="auto"/>
                                                                                                                                                <w:bottom w:val="none" w:sz="0" w:space="0" w:color="auto"/>
                                                                                                                                                <w:right w:val="none" w:sz="0" w:space="0" w:color="auto"/>
                                                                                                                                              </w:divBdr>
                                                                                                                                              <w:divsChild>
                                                                                                                                                <w:div w:id="1183519966">
                                                                                                                                                  <w:marLeft w:val="0"/>
                                                                                                                                                  <w:marRight w:val="0"/>
                                                                                                                                                  <w:marTop w:val="0"/>
                                                                                                                                                  <w:marBottom w:val="0"/>
                                                                                                                                                  <w:divBdr>
                                                                                                                                                    <w:top w:val="none" w:sz="0" w:space="0" w:color="auto"/>
                                                                                                                                                    <w:left w:val="none" w:sz="0" w:space="0" w:color="auto"/>
                                                                                                                                                    <w:bottom w:val="none" w:sz="0" w:space="0" w:color="auto"/>
                                                                                                                                                    <w:right w:val="none" w:sz="0" w:space="0" w:color="auto"/>
                                                                                                                                                  </w:divBdr>
                                                                                                                                                  <w:divsChild>
                                                                                                                                                    <w:div w:id="941495446">
                                                                                                                                                      <w:marLeft w:val="0"/>
                                                                                                                                                      <w:marRight w:val="0"/>
                                                                                                                                                      <w:marTop w:val="0"/>
                                                                                                                                                      <w:marBottom w:val="0"/>
                                                                                                                                                      <w:divBdr>
                                                                                                                                                        <w:top w:val="none" w:sz="0" w:space="0" w:color="auto"/>
                                                                                                                                                        <w:left w:val="none" w:sz="0" w:space="0" w:color="auto"/>
                                                                                                                                                        <w:bottom w:val="none" w:sz="0" w:space="0" w:color="auto"/>
                                                                                                                                                        <w:right w:val="none" w:sz="0" w:space="0" w:color="auto"/>
                                                                                                                                                      </w:divBdr>
                                                                                                                                                      <w:divsChild>
                                                                                                                                                        <w:div w:id="147930073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27557867">
                                                                                                                                                              <w:marLeft w:val="0"/>
                                                                                                                                                              <w:marRight w:val="0"/>
                                                                                                                                                              <w:marTop w:val="0"/>
                                                                                                                                                              <w:marBottom w:val="0"/>
                                                                                                                                                              <w:divBdr>
                                                                                                                                                                <w:top w:val="none" w:sz="0" w:space="0" w:color="auto"/>
                                                                                                                                                                <w:left w:val="none" w:sz="0" w:space="0" w:color="auto"/>
                                                                                                                                                                <w:bottom w:val="none" w:sz="0" w:space="0" w:color="auto"/>
                                                                                                                                                                <w:right w:val="none" w:sz="0" w:space="0" w:color="auto"/>
                                                                                                                                                              </w:divBdr>
                                                                                                                                                              <w:divsChild>
                                                                                                                                                                <w:div w:id="1163200611">
                                                                                                                                                                  <w:marLeft w:val="0"/>
                                                                                                                                                                  <w:marRight w:val="0"/>
                                                                                                                                                                  <w:marTop w:val="0"/>
                                                                                                                                                                  <w:marBottom w:val="0"/>
                                                                                                                                                                  <w:divBdr>
                                                                                                                                                                    <w:top w:val="none" w:sz="0" w:space="0" w:color="auto"/>
                                                                                                                                                                    <w:left w:val="none" w:sz="0" w:space="0" w:color="auto"/>
                                                                                                                                                                    <w:bottom w:val="none" w:sz="0" w:space="0" w:color="auto"/>
                                                                                                                                                                    <w:right w:val="none" w:sz="0" w:space="0" w:color="auto"/>
                                                                                                                                                                  </w:divBdr>
                                                                                                                                                                  <w:divsChild>
                                                                                                                                                                    <w:div w:id="1673990197">
                                                                                                                                                                      <w:marLeft w:val="0"/>
                                                                                                                                                                      <w:marRight w:val="0"/>
                                                                                                                                                                      <w:marTop w:val="0"/>
                                                                                                                                                                      <w:marBottom w:val="0"/>
                                                                                                                                                                      <w:divBdr>
                                                                                                                                                                        <w:top w:val="none" w:sz="0" w:space="0" w:color="auto"/>
                                                                                                                                                                        <w:left w:val="none" w:sz="0" w:space="0" w:color="auto"/>
                                                                                                                                                                        <w:bottom w:val="none" w:sz="0" w:space="0" w:color="auto"/>
                                                                                                                                                                        <w:right w:val="none" w:sz="0" w:space="0" w:color="auto"/>
                                                                                                                                                                      </w:divBdr>
                                                                                                                                                                      <w:divsChild>
                                                                                                                                                                        <w:div w:id="1090200831">
                                                                                                                                                                          <w:marLeft w:val="0"/>
                                                                                                                                                                          <w:marRight w:val="0"/>
                                                                                                                                                                          <w:marTop w:val="0"/>
                                                                                                                                                                          <w:marBottom w:val="0"/>
                                                                                                                                                                          <w:divBdr>
                                                                                                                                                                            <w:top w:val="none" w:sz="0" w:space="0" w:color="auto"/>
                                                                                                                                                                            <w:left w:val="none" w:sz="0" w:space="0" w:color="auto"/>
                                                                                                                                                                            <w:bottom w:val="none" w:sz="0" w:space="0" w:color="auto"/>
                                                                                                                                                                            <w:right w:val="none" w:sz="0" w:space="0" w:color="auto"/>
                                                                                                                                                                          </w:divBdr>
                                                                                                                                                                          <w:divsChild>
                                                                                                                                                                            <w:div w:id="2008244152">
                                                                                                                                                                              <w:marLeft w:val="0"/>
                                                                                                                                                                              <w:marRight w:val="0"/>
                                                                                                                                                                              <w:marTop w:val="0"/>
                                                                                                                                                                              <w:marBottom w:val="0"/>
                                                                                                                                                                              <w:divBdr>
                                                                                                                                                                                <w:top w:val="none" w:sz="0" w:space="0" w:color="auto"/>
                                                                                                                                                                                <w:left w:val="none" w:sz="0" w:space="0" w:color="auto"/>
                                                                                                                                                                                <w:bottom w:val="none" w:sz="0" w:space="0" w:color="auto"/>
                                                                                                                                                                                <w:right w:val="none" w:sz="0" w:space="0" w:color="auto"/>
                                                                                                                                                                              </w:divBdr>
                                                                                                                                                                              <w:divsChild>
                                                                                                                                                                                <w:div w:id="521167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440065">
                                                                                                                                                                                      <w:marLeft w:val="0"/>
                                                                                                                                                                                      <w:marRight w:val="0"/>
                                                                                                                                                                                      <w:marTop w:val="0"/>
                                                                                                                                                                                      <w:marBottom w:val="0"/>
                                                                                                                                                                                      <w:divBdr>
                                                                                                                                                                                        <w:top w:val="none" w:sz="0" w:space="0" w:color="auto"/>
                                                                                                                                                                                        <w:left w:val="none" w:sz="0" w:space="0" w:color="auto"/>
                                                                                                                                                                                        <w:bottom w:val="none" w:sz="0" w:space="0" w:color="auto"/>
                                                                                                                                                                                        <w:right w:val="none" w:sz="0" w:space="0" w:color="auto"/>
                                                                                                                                                                                      </w:divBdr>
                                                                                                                                                                                      <w:divsChild>
                                                                                                                                                                                        <w:div w:id="817190588">
                                                                                                                                                                                          <w:marLeft w:val="0"/>
                                                                                                                                                                                          <w:marRight w:val="0"/>
                                                                                                                                                                                          <w:marTop w:val="0"/>
                                                                                                                                                                                          <w:marBottom w:val="0"/>
                                                                                                                                                                                          <w:divBdr>
                                                                                                                                                                                            <w:top w:val="none" w:sz="0" w:space="0" w:color="auto"/>
                                                                                                                                                                                            <w:left w:val="none" w:sz="0" w:space="0" w:color="auto"/>
                                                                                                                                                                                            <w:bottom w:val="none" w:sz="0" w:space="0" w:color="auto"/>
                                                                                                                                                                                            <w:right w:val="none" w:sz="0" w:space="0" w:color="auto"/>
                                                                                                                                                                                          </w:divBdr>
                                                                                                                                                                                          <w:divsChild>
                                                                                                                                                                                            <w:div w:id="135345609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25131987">
                                                                                                                                                                                                  <w:marLeft w:val="0"/>
                                                                                                                                                                                                  <w:marRight w:val="0"/>
                                                                                                                                                                                                  <w:marTop w:val="0"/>
                                                                                                                                                                                                  <w:marBottom w:val="0"/>
                                                                                                                                                                                                  <w:divBdr>
                                                                                                                                                                                                    <w:top w:val="none" w:sz="0" w:space="0" w:color="auto"/>
                                                                                                                                                                                                    <w:left w:val="none" w:sz="0" w:space="0" w:color="auto"/>
                                                                                                                                                                                                    <w:bottom w:val="none" w:sz="0" w:space="0" w:color="auto"/>
                                                                                                                                                                                                    <w:right w:val="none" w:sz="0" w:space="0" w:color="auto"/>
                                                                                                                                                                                                  </w:divBdr>
                                                                                                                                                                                                  <w:divsChild>
                                                                                                                                                                                                    <w:div w:id="1563054301">
                                                                                                                                                                                                      <w:marLeft w:val="0"/>
                                                                                                                                                                                                      <w:marRight w:val="0"/>
                                                                                                                                                                                                      <w:marTop w:val="0"/>
                                                                                                                                                                                                      <w:marBottom w:val="0"/>
                                                                                                                                                                                                      <w:divBdr>
                                                                                                                                                                                                        <w:top w:val="none" w:sz="0" w:space="0" w:color="auto"/>
                                                                                                                                                                                                        <w:left w:val="none" w:sz="0" w:space="0" w:color="auto"/>
                                                                                                                                                                                                        <w:bottom w:val="none" w:sz="0" w:space="0" w:color="auto"/>
                                                                                                                                                                                                        <w:right w:val="none" w:sz="0" w:space="0" w:color="auto"/>
                                                                                                                                                                                                      </w:divBdr>
                                                                                                                                                                                                      <w:divsChild>
                                                                                                                                                                                                        <w:div w:id="1413698245">
                                                                                                                                                                                                          <w:marLeft w:val="0"/>
                                                                                                                                                                                                          <w:marRight w:val="0"/>
                                                                                                                                                                                                          <w:marTop w:val="0"/>
                                                                                                                                                                                                          <w:marBottom w:val="0"/>
                                                                                                                                                                                                          <w:divBdr>
                                                                                                                                                                                                            <w:top w:val="none" w:sz="0" w:space="0" w:color="auto"/>
                                                                                                                                                                                                            <w:left w:val="none" w:sz="0" w:space="0" w:color="auto"/>
                                                                                                                                                                                                            <w:bottom w:val="none" w:sz="0" w:space="0" w:color="auto"/>
                                                                                                                                                                                                            <w:right w:val="none" w:sz="0" w:space="0" w:color="auto"/>
                                                                                                                                                                                                          </w:divBdr>
                                                                                                                                                                                                          <w:divsChild>
                                                                                                                                                                                                            <w:div w:id="1599674171">
                                                                                                                                                                                                              <w:marLeft w:val="0"/>
                                                                                                                                                                                                              <w:marRight w:val="0"/>
                                                                                                                                                                                                              <w:marTop w:val="0"/>
                                                                                                                                                                                                              <w:marBottom w:val="0"/>
                                                                                                                                                                                                              <w:divBdr>
                                                                                                                                                                                                                <w:top w:val="none" w:sz="0" w:space="0" w:color="auto"/>
                                                                                                                                                                                                                <w:left w:val="none" w:sz="0" w:space="0" w:color="auto"/>
                                                                                                                                                                                                                <w:bottom w:val="none" w:sz="0" w:space="0" w:color="auto"/>
                                                                                                                                                                                                                <w:right w:val="none" w:sz="0" w:space="0" w:color="auto"/>
                                                                                                                                                                                                              </w:divBdr>
                                                                                                                                                                                                              <w:divsChild>
                                                                                                                                                                                                                <w:div w:id="1178227607">
                                                                                                                                                                                                                  <w:marLeft w:val="0"/>
                                                                                                                                                                                                                  <w:marRight w:val="0"/>
                                                                                                                                                                                                                  <w:marTop w:val="0"/>
                                                                                                                                                                                                                  <w:marBottom w:val="0"/>
                                                                                                                                                                                                                  <w:divBdr>
                                                                                                                                                                                                                    <w:top w:val="none" w:sz="0" w:space="0" w:color="auto"/>
                                                                                                                                                                                                                    <w:left w:val="none" w:sz="0" w:space="0" w:color="auto"/>
                                                                                                                                                                                                                    <w:bottom w:val="none" w:sz="0" w:space="0" w:color="auto"/>
                                                                                                                                                                                                                    <w:right w:val="none" w:sz="0" w:space="0" w:color="auto"/>
                                                                                                                                                                                                                  </w:divBdr>
                                                                                                                                                                                                                  <w:divsChild>
                                                                                                                                                                                                                    <w:div w:id="1827479573">
                                                                                                                                                                                                                      <w:marLeft w:val="0"/>
                                                                                                                                                                                                                      <w:marRight w:val="0"/>
                                                                                                                                                                                                                      <w:marTop w:val="0"/>
                                                                                                                                                                                                                      <w:marBottom w:val="0"/>
                                                                                                                                                                                                                      <w:divBdr>
                                                                                                                                                                                                                        <w:top w:val="none" w:sz="0" w:space="0" w:color="auto"/>
                                                                                                                                                                                                                        <w:left w:val="none" w:sz="0" w:space="0" w:color="auto"/>
                                                                                                                                                                                                                        <w:bottom w:val="none" w:sz="0" w:space="0" w:color="auto"/>
                                                                                                                                                                                                                        <w:right w:val="none" w:sz="0" w:space="0" w:color="auto"/>
                                                                                                                                                                                                                      </w:divBdr>
                                                                                                                                                                                                                      <w:divsChild>
                                                                                                                                                                                                                        <w:div w:id="735057274">
                                                                                                                                                                                                                          <w:marLeft w:val="0"/>
                                                                                                                                                                                                                          <w:marRight w:val="0"/>
                                                                                                                                                                                                                          <w:marTop w:val="0"/>
                                                                                                                                                                                                                          <w:marBottom w:val="0"/>
                                                                                                                                                                                                                          <w:divBdr>
                                                                                                                                                                                                                            <w:top w:val="none" w:sz="0" w:space="0" w:color="auto"/>
                                                                                                                                                                                                                            <w:left w:val="none" w:sz="0" w:space="0" w:color="auto"/>
                                                                                                                                                                                                                            <w:bottom w:val="none" w:sz="0" w:space="0" w:color="auto"/>
                                                                                                                                                                                                                            <w:right w:val="none" w:sz="0" w:space="0" w:color="auto"/>
                                                                                                                                                                                                                          </w:divBdr>
                                                                                                                                                                                                                        </w:div>
                                                                                                                                                                                                                        <w:div w:id="13185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728977">
                                                                                                                                                                                  <w:marLeft w:val="0"/>
                                                                                                                                                                                  <w:marRight w:val="0"/>
                                                                                                                                                                                  <w:marTop w:val="0"/>
                                                                                                                                                                                  <w:marBottom w:val="0"/>
                                                                                                                                                                                  <w:divBdr>
                                                                                                                                                                                    <w:top w:val="none" w:sz="0" w:space="0" w:color="auto"/>
                                                                                                                                                                                    <w:left w:val="none" w:sz="0" w:space="0" w:color="auto"/>
                                                                                                                                                                                    <w:bottom w:val="none" w:sz="0" w:space="0" w:color="auto"/>
                                                                                                                                                                                    <w:right w:val="none" w:sz="0" w:space="0" w:color="auto"/>
                                                                                                                                                                                  </w:divBdr>
                                                                                                                                                                                  <w:divsChild>
                                                                                                                                                                                    <w:div w:id="924385689">
                                                                                                                                                                                      <w:marLeft w:val="0"/>
                                                                                                                                                                                      <w:marRight w:val="0"/>
                                                                                                                                                                                      <w:marTop w:val="0"/>
                                                                                                                                                                                      <w:marBottom w:val="0"/>
                                                                                                                                                                                      <w:divBdr>
                                                                                                                                                                                        <w:top w:val="none" w:sz="0" w:space="0" w:color="auto"/>
                                                                                                                                                                                        <w:left w:val="none" w:sz="0" w:space="0" w:color="auto"/>
                                                                                                                                                                                        <w:bottom w:val="none" w:sz="0" w:space="0" w:color="auto"/>
                                                                                                                                                                                        <w:right w:val="none" w:sz="0" w:space="0" w:color="auto"/>
                                                                                                                                                                                      </w:divBdr>
                                                                                                                                                                                      <w:divsChild>
                                                                                                                                                                                        <w:div w:id="1445344077">
                                                                                                                                                                                          <w:marLeft w:val="0"/>
                                                                                                                                                                                          <w:marRight w:val="0"/>
                                                                                                                                                                                          <w:marTop w:val="0"/>
                                                                                                                                                                                          <w:marBottom w:val="0"/>
                                                                                                                                                                                          <w:divBdr>
                                                                                                                                                                                            <w:top w:val="none" w:sz="0" w:space="0" w:color="auto"/>
                                                                                                                                                                                            <w:left w:val="none" w:sz="0" w:space="0" w:color="auto"/>
                                                                                                                                                                                            <w:bottom w:val="none" w:sz="0" w:space="0" w:color="auto"/>
                                                                                                                                                                                            <w:right w:val="none" w:sz="0" w:space="0" w:color="auto"/>
                                                                                                                                                                                          </w:divBdr>
                                                                                                                                                                                          <w:divsChild>
                                                                                                                                                                                            <w:div w:id="14732151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0758189">
                                                                                                                                                                                                  <w:marLeft w:val="0"/>
                                                                                                                                                                                                  <w:marRight w:val="0"/>
                                                                                                                                                                                                  <w:marTop w:val="0"/>
                                                                                                                                                                                                  <w:marBottom w:val="0"/>
                                                                                                                                                                                                  <w:divBdr>
                                                                                                                                                                                                    <w:top w:val="none" w:sz="0" w:space="0" w:color="auto"/>
                                                                                                                                                                                                    <w:left w:val="none" w:sz="0" w:space="0" w:color="auto"/>
                                                                                                                                                                                                    <w:bottom w:val="none" w:sz="0" w:space="0" w:color="auto"/>
                                                                                                                                                                                                    <w:right w:val="none" w:sz="0" w:space="0" w:color="auto"/>
                                                                                                                                                                                                  </w:divBdr>
                                                                                                                                                                                                  <w:divsChild>
                                                                                                                                                                                                    <w:div w:id="677464979">
                                                                                                                                                                                                      <w:marLeft w:val="0"/>
                                                                                                                                                                                                      <w:marRight w:val="0"/>
                                                                                                                                                                                                      <w:marTop w:val="0"/>
                                                                                                                                                                                                      <w:marBottom w:val="0"/>
                                                                                                                                                                                                      <w:divBdr>
                                                                                                                                                                                                        <w:top w:val="none" w:sz="0" w:space="0" w:color="auto"/>
                                                                                                                                                                                                        <w:left w:val="none" w:sz="0" w:space="0" w:color="auto"/>
                                                                                                                                                                                                        <w:bottom w:val="none" w:sz="0" w:space="0" w:color="auto"/>
                                                                                                                                                                                                        <w:right w:val="none" w:sz="0" w:space="0" w:color="auto"/>
                                                                                                                                                                                                      </w:divBdr>
                                                                                                                                                                                                      <w:divsChild>
                                                                                                                                                                                                        <w:div w:id="1586265024">
                                                                                                                                                                                                          <w:marLeft w:val="0"/>
                                                                                                                                                                                                          <w:marRight w:val="0"/>
                                                                                                                                                                                                          <w:marTop w:val="0"/>
                                                                                                                                                                                                          <w:marBottom w:val="0"/>
                                                                                                                                                                                                          <w:divBdr>
                                                                                                                                                                                                            <w:top w:val="none" w:sz="0" w:space="0" w:color="auto"/>
                                                                                                                                                                                                            <w:left w:val="none" w:sz="0" w:space="0" w:color="auto"/>
                                                                                                                                                                                                            <w:bottom w:val="none" w:sz="0" w:space="0" w:color="auto"/>
                                                                                                                                                                                                            <w:right w:val="none" w:sz="0" w:space="0" w:color="auto"/>
                                                                                                                                                                                                          </w:divBdr>
                                                                                                                                                                                                          <w:divsChild>
                                                                                                                                                                                                            <w:div w:id="1259100555">
                                                                                                                                                                                                              <w:marLeft w:val="0"/>
                                                                                                                                                                                                              <w:marRight w:val="0"/>
                                                                                                                                                                                                              <w:marTop w:val="0"/>
                                                                                                                                                                                                              <w:marBottom w:val="0"/>
                                                                                                                                                                                                              <w:divBdr>
                                                                                                                                                                                                                <w:top w:val="none" w:sz="0" w:space="0" w:color="auto"/>
                                                                                                                                                                                                                <w:left w:val="none" w:sz="0" w:space="0" w:color="auto"/>
                                                                                                                                                                                                                <w:bottom w:val="none" w:sz="0" w:space="0" w:color="auto"/>
                                                                                                                                                                                                                <w:right w:val="none" w:sz="0" w:space="0" w:color="auto"/>
                                                                                                                                                                                                              </w:divBdr>
                                                                                                                                                                                                              <w:divsChild>
                                                                                                                                                                                                                <w:div w:id="399862793">
                                                                                                                                                                                                                  <w:marLeft w:val="0"/>
                                                                                                                                                                                                                  <w:marRight w:val="0"/>
                                                                                                                                                                                                                  <w:marTop w:val="0"/>
                                                                                                                                                                                                                  <w:marBottom w:val="0"/>
                                                                                                                                                                                                                  <w:divBdr>
                                                                                                                                                                                                                    <w:top w:val="none" w:sz="0" w:space="0" w:color="auto"/>
                                                                                                                                                                                                                    <w:left w:val="none" w:sz="0" w:space="0" w:color="auto"/>
                                                                                                                                                                                                                    <w:bottom w:val="none" w:sz="0" w:space="0" w:color="auto"/>
                                                                                                                                                                                                                    <w:right w:val="none" w:sz="0" w:space="0" w:color="auto"/>
                                                                                                                                                                                                                  </w:divBdr>
                                                                                                                                                                                                                  <w:divsChild>
                                                                                                                                                                                                                    <w:div w:id="1863938917">
                                                                                                                                                                                                                      <w:marLeft w:val="0"/>
                                                                                                                                                                                                                      <w:marRight w:val="0"/>
                                                                                                                                                                                                                      <w:marTop w:val="0"/>
                                                                                                                                                                                                                      <w:marBottom w:val="0"/>
                                                                                                                                                                                                                      <w:divBdr>
                                                                                                                                                                                                                        <w:top w:val="none" w:sz="0" w:space="0" w:color="auto"/>
                                                                                                                                                                                                                        <w:left w:val="none" w:sz="0" w:space="0" w:color="auto"/>
                                                                                                                                                                                                                        <w:bottom w:val="none" w:sz="0" w:space="0" w:color="auto"/>
                                                                                                                                                                                                                        <w:right w:val="none" w:sz="0" w:space="0" w:color="auto"/>
                                                                                                                                                                                                                      </w:divBdr>
                                                                                                                                                                                                                      <w:divsChild>
                                                                                                                                                                                                                        <w:div w:id="87388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7887">
                                                                                                                                                                                                                              <w:marLeft w:val="0"/>
                                                                                                                                                                                                                              <w:marRight w:val="0"/>
                                                                                                                                                                                                                              <w:marTop w:val="0"/>
                                                                                                                                                                                                                              <w:marBottom w:val="0"/>
                                                                                                                                                                                                                              <w:divBdr>
                                                                                                                                                                                                                                <w:top w:val="none" w:sz="0" w:space="0" w:color="auto"/>
                                                                                                                                                                                                                                <w:left w:val="none" w:sz="0" w:space="0" w:color="auto"/>
                                                                                                                                                                                                                                <w:bottom w:val="none" w:sz="0" w:space="0" w:color="auto"/>
                                                                                                                                                                                                                                <w:right w:val="none" w:sz="0" w:space="0" w:color="auto"/>
                                                                                                                                                                                                                              </w:divBdr>
                                                                                                                                                                                                                              <w:divsChild>
                                                                                                                                                                                                                                <w:div w:id="33895861">
                                                                                                                                                                                                                                  <w:marLeft w:val="0"/>
                                                                                                                                                                                                                                  <w:marRight w:val="0"/>
                                                                                                                                                                                                                                  <w:marTop w:val="0"/>
                                                                                                                                                                                                                                  <w:marBottom w:val="0"/>
                                                                                                                                                                                                                                  <w:divBdr>
                                                                                                                                                                                                                                    <w:top w:val="none" w:sz="0" w:space="0" w:color="auto"/>
                                                                                                                                                                                                                                    <w:left w:val="none" w:sz="0" w:space="0" w:color="auto"/>
                                                                                                                                                                                                                                    <w:bottom w:val="none" w:sz="0" w:space="0" w:color="auto"/>
                                                                                                                                                                                                                                    <w:right w:val="none" w:sz="0" w:space="0" w:color="auto"/>
                                                                                                                                                                                                                                  </w:divBdr>
                                                                                                                                                                                                                                  <w:divsChild>
                                                                                                                                                                                                                                    <w:div w:id="1543514999">
                                                                                                                                                                                                                                      <w:marLeft w:val="0"/>
                                                                                                                                                                                                                                      <w:marRight w:val="0"/>
                                                                                                                                                                                                                                      <w:marTop w:val="0"/>
                                                                                                                                                                                                                                      <w:marBottom w:val="0"/>
                                                                                                                                                                                                                                      <w:divBdr>
                                                                                                                                                                                                                                        <w:top w:val="none" w:sz="0" w:space="0" w:color="auto"/>
                                                                                                                                                                                                                                        <w:left w:val="none" w:sz="0" w:space="0" w:color="auto"/>
                                                                                                                                                                                                                                        <w:bottom w:val="none" w:sz="0" w:space="0" w:color="auto"/>
                                                                                                                                                                                                                                        <w:right w:val="none" w:sz="0" w:space="0" w:color="auto"/>
                                                                                                                                                                                                                                      </w:divBdr>
                                                                                                                                                                                                                                    </w:div>
                                                                                                                                                                                                                                  </w:divsChild>
                                                                                                                                                                                                                                </w:div>
                                                                                                                                                                                                                                <w:div w:id="180243963">
                                                                                                                                                                                                                                  <w:marLeft w:val="0"/>
                                                                                                                                                                                                                                  <w:marRight w:val="0"/>
                                                                                                                                                                                                                                  <w:marTop w:val="0"/>
                                                                                                                                                                                                                                  <w:marBottom w:val="0"/>
                                                                                                                                                                                                                                  <w:divBdr>
                                                                                                                                                                                                                                    <w:top w:val="none" w:sz="0" w:space="0" w:color="auto"/>
                                                                                                                                                                                                                                    <w:left w:val="none" w:sz="0" w:space="0" w:color="auto"/>
                                                                                                                                                                                                                                    <w:bottom w:val="none" w:sz="0" w:space="0" w:color="auto"/>
                                                                                                                                                                                                                                    <w:right w:val="none" w:sz="0" w:space="0" w:color="auto"/>
                                                                                                                                                                                                                                  </w:divBdr>
                                                                                                                                                                                                                                </w:div>
                                                                                                                                                                                                                                <w:div w:id="400106875">
                                                                                                                                                                                                                                  <w:marLeft w:val="0"/>
                                                                                                                                                                                                                                  <w:marRight w:val="0"/>
                                                                                                                                                                                                                                  <w:marTop w:val="0"/>
                                                                                                                                                                                                                                  <w:marBottom w:val="0"/>
                                                                                                                                                                                                                                  <w:divBdr>
                                                                                                                                                                                                                                    <w:top w:val="none" w:sz="0" w:space="0" w:color="auto"/>
                                                                                                                                                                                                                                    <w:left w:val="none" w:sz="0" w:space="0" w:color="auto"/>
                                                                                                                                                                                                                                    <w:bottom w:val="none" w:sz="0" w:space="0" w:color="auto"/>
                                                                                                                                                                                                                                    <w:right w:val="none" w:sz="0" w:space="0" w:color="auto"/>
                                                                                                                                                                                                                                  </w:divBdr>
                                                                                                                                                                                                                                </w:div>
                                                                                                                                                                                                                                <w:div w:id="614363916">
                                                                                                                                                                                                                                  <w:marLeft w:val="0"/>
                                                                                                                                                                                                                                  <w:marRight w:val="0"/>
                                                                                                                                                                                                                                  <w:marTop w:val="0"/>
                                                                                                                                                                                                                                  <w:marBottom w:val="0"/>
                                                                                                                                                                                                                                  <w:divBdr>
                                                                                                                                                                                                                                    <w:top w:val="none" w:sz="0" w:space="0" w:color="auto"/>
                                                                                                                                                                                                                                    <w:left w:val="none" w:sz="0" w:space="0" w:color="auto"/>
                                                                                                                                                                                                                                    <w:bottom w:val="none" w:sz="0" w:space="0" w:color="auto"/>
                                                                                                                                                                                                                                    <w:right w:val="none" w:sz="0" w:space="0" w:color="auto"/>
                                                                                                                                                                                                                                  </w:divBdr>
                                                                                                                                                                                                                                </w:div>
                                                                                                                                                                                                                                <w:div w:id="1220090572">
                                                                                                                                                                                                                                  <w:marLeft w:val="0"/>
                                                                                                                                                                                                                                  <w:marRight w:val="0"/>
                                                                                                                                                                                                                                  <w:marTop w:val="0"/>
                                                                                                                                                                                                                                  <w:marBottom w:val="0"/>
                                                                                                                                                                                                                                  <w:divBdr>
                                                                                                                                                                                                                                    <w:top w:val="none" w:sz="0" w:space="0" w:color="auto"/>
                                                                                                                                                                                                                                    <w:left w:val="none" w:sz="0" w:space="0" w:color="auto"/>
                                                                                                                                                                                                                                    <w:bottom w:val="none" w:sz="0" w:space="0" w:color="auto"/>
                                                                                                                                                                                                                                    <w:right w:val="none" w:sz="0" w:space="0" w:color="auto"/>
                                                                                                                                                                                                                                  </w:divBdr>
                                                                                                                                                                                                                                </w:div>
                                                                                                                                                                                                                                <w:div w:id="1461921201">
                                                                                                                                                                                                                                  <w:marLeft w:val="0"/>
                                                                                                                                                                                                                                  <w:marRight w:val="0"/>
                                                                                                                                                                                                                                  <w:marTop w:val="0"/>
                                                                                                                                                                                                                                  <w:marBottom w:val="0"/>
                                                                                                                                                                                                                                  <w:divBdr>
                                                                                                                                                                                                                                    <w:top w:val="none" w:sz="0" w:space="0" w:color="auto"/>
                                                                                                                                                                                                                                    <w:left w:val="none" w:sz="0" w:space="0" w:color="auto"/>
                                                                                                                                                                                                                                    <w:bottom w:val="none" w:sz="0" w:space="0" w:color="auto"/>
                                                                                                                                                                                                                                    <w:right w:val="none" w:sz="0" w:space="0" w:color="auto"/>
                                                                                                                                                                                                                                  </w:divBdr>
                                                                                                                                                                                                                                </w:div>
                                                                                                                                                                                                                                <w:div w:id="166304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5328470">
      <w:bodyDiv w:val="1"/>
      <w:marLeft w:val="0"/>
      <w:marRight w:val="0"/>
      <w:marTop w:val="0"/>
      <w:marBottom w:val="0"/>
      <w:divBdr>
        <w:top w:val="none" w:sz="0" w:space="0" w:color="auto"/>
        <w:left w:val="none" w:sz="0" w:space="0" w:color="auto"/>
        <w:bottom w:val="none" w:sz="0" w:space="0" w:color="auto"/>
        <w:right w:val="none" w:sz="0" w:space="0" w:color="auto"/>
      </w:divBdr>
      <w:divsChild>
        <w:div w:id="339164535">
          <w:marLeft w:val="0"/>
          <w:marRight w:val="0"/>
          <w:marTop w:val="0"/>
          <w:marBottom w:val="0"/>
          <w:divBdr>
            <w:top w:val="none" w:sz="0" w:space="0" w:color="auto"/>
            <w:left w:val="none" w:sz="0" w:space="0" w:color="auto"/>
            <w:bottom w:val="none" w:sz="0" w:space="0" w:color="auto"/>
            <w:right w:val="none" w:sz="0" w:space="0" w:color="auto"/>
          </w:divBdr>
          <w:divsChild>
            <w:div w:id="1365522810">
              <w:marLeft w:val="0"/>
              <w:marRight w:val="0"/>
              <w:marTop w:val="0"/>
              <w:marBottom w:val="0"/>
              <w:divBdr>
                <w:top w:val="none" w:sz="0" w:space="0" w:color="auto"/>
                <w:left w:val="none" w:sz="0" w:space="0" w:color="auto"/>
                <w:bottom w:val="none" w:sz="0" w:space="0" w:color="auto"/>
                <w:right w:val="none" w:sz="0" w:space="0" w:color="auto"/>
              </w:divBdr>
              <w:divsChild>
                <w:div w:id="616374029">
                  <w:marLeft w:val="0"/>
                  <w:marRight w:val="0"/>
                  <w:marTop w:val="0"/>
                  <w:marBottom w:val="0"/>
                  <w:divBdr>
                    <w:top w:val="none" w:sz="0" w:space="0" w:color="auto"/>
                    <w:left w:val="none" w:sz="0" w:space="0" w:color="auto"/>
                    <w:bottom w:val="none" w:sz="0" w:space="0" w:color="auto"/>
                    <w:right w:val="none" w:sz="0" w:space="0" w:color="auto"/>
                  </w:divBdr>
                  <w:divsChild>
                    <w:div w:id="30884322">
                      <w:marLeft w:val="0"/>
                      <w:marRight w:val="0"/>
                      <w:marTop w:val="0"/>
                      <w:marBottom w:val="0"/>
                      <w:divBdr>
                        <w:top w:val="none" w:sz="0" w:space="0" w:color="auto"/>
                        <w:left w:val="none" w:sz="0" w:space="0" w:color="auto"/>
                        <w:bottom w:val="none" w:sz="0" w:space="0" w:color="auto"/>
                        <w:right w:val="none" w:sz="0" w:space="0" w:color="auto"/>
                      </w:divBdr>
                      <w:divsChild>
                        <w:div w:id="1285577604">
                          <w:marLeft w:val="0"/>
                          <w:marRight w:val="0"/>
                          <w:marTop w:val="0"/>
                          <w:marBottom w:val="0"/>
                          <w:divBdr>
                            <w:top w:val="none" w:sz="0" w:space="0" w:color="auto"/>
                            <w:left w:val="none" w:sz="0" w:space="0" w:color="auto"/>
                            <w:bottom w:val="none" w:sz="0" w:space="0" w:color="auto"/>
                            <w:right w:val="none" w:sz="0" w:space="0" w:color="auto"/>
                          </w:divBdr>
                          <w:divsChild>
                            <w:div w:id="1870142258">
                              <w:marLeft w:val="0"/>
                              <w:marRight w:val="0"/>
                              <w:marTop w:val="0"/>
                              <w:marBottom w:val="0"/>
                              <w:divBdr>
                                <w:top w:val="none" w:sz="0" w:space="0" w:color="auto"/>
                                <w:left w:val="none" w:sz="0" w:space="0" w:color="auto"/>
                                <w:bottom w:val="none" w:sz="0" w:space="0" w:color="auto"/>
                                <w:right w:val="none" w:sz="0" w:space="0" w:color="auto"/>
                              </w:divBdr>
                              <w:divsChild>
                                <w:div w:id="1561936079">
                                  <w:marLeft w:val="0"/>
                                  <w:marRight w:val="0"/>
                                  <w:marTop w:val="0"/>
                                  <w:marBottom w:val="0"/>
                                  <w:divBdr>
                                    <w:top w:val="none" w:sz="0" w:space="0" w:color="auto"/>
                                    <w:left w:val="none" w:sz="0" w:space="0" w:color="auto"/>
                                    <w:bottom w:val="none" w:sz="0" w:space="0" w:color="auto"/>
                                    <w:right w:val="none" w:sz="0" w:space="0" w:color="auto"/>
                                  </w:divBdr>
                                  <w:divsChild>
                                    <w:div w:id="1162358993">
                                      <w:marLeft w:val="0"/>
                                      <w:marRight w:val="0"/>
                                      <w:marTop w:val="0"/>
                                      <w:marBottom w:val="0"/>
                                      <w:divBdr>
                                        <w:top w:val="none" w:sz="0" w:space="0" w:color="auto"/>
                                        <w:left w:val="none" w:sz="0" w:space="0" w:color="auto"/>
                                        <w:bottom w:val="none" w:sz="0" w:space="0" w:color="auto"/>
                                        <w:right w:val="none" w:sz="0" w:space="0" w:color="auto"/>
                                      </w:divBdr>
                                      <w:divsChild>
                                        <w:div w:id="607930024">
                                          <w:marLeft w:val="0"/>
                                          <w:marRight w:val="0"/>
                                          <w:marTop w:val="0"/>
                                          <w:marBottom w:val="0"/>
                                          <w:divBdr>
                                            <w:top w:val="none" w:sz="0" w:space="0" w:color="auto"/>
                                            <w:left w:val="none" w:sz="0" w:space="0" w:color="auto"/>
                                            <w:bottom w:val="none" w:sz="0" w:space="0" w:color="auto"/>
                                            <w:right w:val="none" w:sz="0" w:space="0" w:color="auto"/>
                                          </w:divBdr>
                                          <w:divsChild>
                                            <w:div w:id="1568302852">
                                              <w:marLeft w:val="0"/>
                                              <w:marRight w:val="0"/>
                                              <w:marTop w:val="0"/>
                                              <w:marBottom w:val="0"/>
                                              <w:divBdr>
                                                <w:top w:val="none" w:sz="0" w:space="0" w:color="auto"/>
                                                <w:left w:val="none" w:sz="0" w:space="0" w:color="auto"/>
                                                <w:bottom w:val="none" w:sz="0" w:space="0" w:color="auto"/>
                                                <w:right w:val="none" w:sz="0" w:space="0" w:color="auto"/>
                                              </w:divBdr>
                                              <w:divsChild>
                                                <w:div w:id="31852093">
                                                  <w:marLeft w:val="0"/>
                                                  <w:marRight w:val="0"/>
                                                  <w:marTop w:val="0"/>
                                                  <w:marBottom w:val="0"/>
                                                  <w:divBdr>
                                                    <w:top w:val="none" w:sz="0" w:space="0" w:color="auto"/>
                                                    <w:left w:val="none" w:sz="0" w:space="0" w:color="auto"/>
                                                    <w:bottom w:val="none" w:sz="0" w:space="0" w:color="auto"/>
                                                    <w:right w:val="none" w:sz="0" w:space="0" w:color="auto"/>
                                                  </w:divBdr>
                                                  <w:divsChild>
                                                    <w:div w:id="2031295280">
                                                      <w:marLeft w:val="0"/>
                                                      <w:marRight w:val="0"/>
                                                      <w:marTop w:val="0"/>
                                                      <w:marBottom w:val="0"/>
                                                      <w:divBdr>
                                                        <w:top w:val="none" w:sz="0" w:space="0" w:color="auto"/>
                                                        <w:left w:val="none" w:sz="0" w:space="0" w:color="auto"/>
                                                        <w:bottom w:val="none" w:sz="0" w:space="0" w:color="auto"/>
                                                        <w:right w:val="none" w:sz="0" w:space="0" w:color="auto"/>
                                                      </w:divBdr>
                                                      <w:divsChild>
                                                        <w:div w:id="1964387237">
                                                          <w:marLeft w:val="0"/>
                                                          <w:marRight w:val="0"/>
                                                          <w:marTop w:val="0"/>
                                                          <w:marBottom w:val="0"/>
                                                          <w:divBdr>
                                                            <w:top w:val="none" w:sz="0" w:space="0" w:color="auto"/>
                                                            <w:left w:val="none" w:sz="0" w:space="0" w:color="auto"/>
                                                            <w:bottom w:val="none" w:sz="0" w:space="0" w:color="auto"/>
                                                            <w:right w:val="none" w:sz="0" w:space="0" w:color="auto"/>
                                                          </w:divBdr>
                                                          <w:divsChild>
                                                            <w:div w:id="768235249">
                                                              <w:marLeft w:val="0"/>
                                                              <w:marRight w:val="0"/>
                                                              <w:marTop w:val="0"/>
                                                              <w:marBottom w:val="0"/>
                                                              <w:divBdr>
                                                                <w:top w:val="none" w:sz="0" w:space="0" w:color="auto"/>
                                                                <w:left w:val="none" w:sz="0" w:space="0" w:color="auto"/>
                                                                <w:bottom w:val="none" w:sz="0" w:space="0" w:color="auto"/>
                                                                <w:right w:val="none" w:sz="0" w:space="0" w:color="auto"/>
                                                              </w:divBdr>
                                                              <w:divsChild>
                                                                <w:div w:id="765230754">
                                                                  <w:marLeft w:val="0"/>
                                                                  <w:marRight w:val="0"/>
                                                                  <w:marTop w:val="0"/>
                                                                  <w:marBottom w:val="0"/>
                                                                  <w:divBdr>
                                                                    <w:top w:val="none" w:sz="0" w:space="0" w:color="auto"/>
                                                                    <w:left w:val="none" w:sz="0" w:space="0" w:color="auto"/>
                                                                    <w:bottom w:val="none" w:sz="0" w:space="0" w:color="auto"/>
                                                                    <w:right w:val="none" w:sz="0" w:space="0" w:color="auto"/>
                                                                  </w:divBdr>
                                                                  <w:divsChild>
                                                                    <w:div w:id="989940392">
                                                                      <w:marLeft w:val="0"/>
                                                                      <w:marRight w:val="0"/>
                                                                      <w:marTop w:val="0"/>
                                                                      <w:marBottom w:val="0"/>
                                                                      <w:divBdr>
                                                                        <w:top w:val="none" w:sz="0" w:space="0" w:color="auto"/>
                                                                        <w:left w:val="none" w:sz="0" w:space="0" w:color="auto"/>
                                                                        <w:bottom w:val="none" w:sz="0" w:space="0" w:color="auto"/>
                                                                        <w:right w:val="none" w:sz="0" w:space="0" w:color="auto"/>
                                                                      </w:divBdr>
                                                                      <w:divsChild>
                                                                        <w:div w:id="1387951821">
                                                                          <w:marLeft w:val="0"/>
                                                                          <w:marRight w:val="450"/>
                                                                          <w:marTop w:val="0"/>
                                                                          <w:marBottom w:val="0"/>
                                                                          <w:divBdr>
                                                                            <w:top w:val="none" w:sz="0" w:space="0" w:color="auto"/>
                                                                            <w:left w:val="none" w:sz="0" w:space="0" w:color="auto"/>
                                                                            <w:bottom w:val="none" w:sz="0" w:space="0" w:color="auto"/>
                                                                            <w:right w:val="none" w:sz="0" w:space="0" w:color="auto"/>
                                                                          </w:divBdr>
                                                                          <w:divsChild>
                                                                            <w:div w:id="2036227978">
                                                                              <w:marLeft w:val="0"/>
                                                                              <w:marRight w:val="0"/>
                                                                              <w:marTop w:val="0"/>
                                                                              <w:marBottom w:val="0"/>
                                                                              <w:divBdr>
                                                                                <w:top w:val="none" w:sz="0" w:space="0" w:color="auto"/>
                                                                                <w:left w:val="none" w:sz="0" w:space="0" w:color="auto"/>
                                                                                <w:bottom w:val="none" w:sz="0" w:space="0" w:color="auto"/>
                                                                                <w:right w:val="none" w:sz="0" w:space="0" w:color="auto"/>
                                                                              </w:divBdr>
                                                                              <w:divsChild>
                                                                                <w:div w:id="38474810">
                                                                                  <w:marLeft w:val="0"/>
                                                                                  <w:marRight w:val="0"/>
                                                                                  <w:marTop w:val="0"/>
                                                                                  <w:marBottom w:val="0"/>
                                                                                  <w:divBdr>
                                                                                    <w:top w:val="none" w:sz="0" w:space="0" w:color="auto"/>
                                                                                    <w:left w:val="none" w:sz="0" w:space="0" w:color="auto"/>
                                                                                    <w:bottom w:val="none" w:sz="0" w:space="0" w:color="auto"/>
                                                                                    <w:right w:val="none" w:sz="0" w:space="0" w:color="auto"/>
                                                                                  </w:divBdr>
                                                                                  <w:divsChild>
                                                                                    <w:div w:id="550269043">
                                                                                      <w:marLeft w:val="0"/>
                                                                                      <w:marRight w:val="0"/>
                                                                                      <w:marTop w:val="0"/>
                                                                                      <w:marBottom w:val="0"/>
                                                                                      <w:divBdr>
                                                                                        <w:top w:val="none" w:sz="0" w:space="0" w:color="auto"/>
                                                                                        <w:left w:val="none" w:sz="0" w:space="0" w:color="auto"/>
                                                                                        <w:bottom w:val="none" w:sz="0" w:space="0" w:color="auto"/>
                                                                                        <w:right w:val="none" w:sz="0" w:space="0" w:color="auto"/>
                                                                                      </w:divBdr>
                                                                                      <w:divsChild>
                                                                                        <w:div w:id="1237856343">
                                                                                          <w:marLeft w:val="0"/>
                                                                                          <w:marRight w:val="0"/>
                                                                                          <w:marTop w:val="0"/>
                                                                                          <w:marBottom w:val="0"/>
                                                                                          <w:divBdr>
                                                                                            <w:top w:val="none" w:sz="0" w:space="0" w:color="auto"/>
                                                                                            <w:left w:val="none" w:sz="0" w:space="0" w:color="auto"/>
                                                                                            <w:bottom w:val="none" w:sz="0" w:space="0" w:color="auto"/>
                                                                                            <w:right w:val="none" w:sz="0" w:space="0" w:color="auto"/>
                                                                                          </w:divBdr>
                                                                                          <w:divsChild>
                                                                                            <w:div w:id="1992637259">
                                                                                              <w:marLeft w:val="0"/>
                                                                                              <w:marRight w:val="0"/>
                                                                                              <w:marTop w:val="0"/>
                                                                                              <w:marBottom w:val="0"/>
                                                                                              <w:divBdr>
                                                                                                <w:top w:val="single" w:sz="2" w:space="0" w:color="EFEFEF"/>
                                                                                                <w:left w:val="none" w:sz="0" w:space="0" w:color="auto"/>
                                                                                                <w:bottom w:val="none" w:sz="0" w:space="0" w:color="auto"/>
                                                                                                <w:right w:val="none" w:sz="0" w:space="0" w:color="auto"/>
                                                                                              </w:divBdr>
                                                                                              <w:divsChild>
                                                                                                <w:div w:id="2031251360">
                                                                                                  <w:marLeft w:val="0"/>
                                                                                                  <w:marRight w:val="0"/>
                                                                                                  <w:marTop w:val="0"/>
                                                                                                  <w:marBottom w:val="0"/>
                                                                                                  <w:divBdr>
                                                                                                    <w:top w:val="single" w:sz="6" w:space="0" w:color="D8D8D8"/>
                                                                                                    <w:left w:val="none" w:sz="0" w:space="0" w:color="auto"/>
                                                                                                    <w:bottom w:val="none" w:sz="0" w:space="0" w:color="D8D8D8"/>
                                                                                                    <w:right w:val="none" w:sz="0" w:space="0" w:color="auto"/>
                                                                                                  </w:divBdr>
                                                                                                  <w:divsChild>
                                                                                                    <w:div w:id="437145625">
                                                                                                      <w:marLeft w:val="0"/>
                                                                                                      <w:marRight w:val="0"/>
                                                                                                      <w:marTop w:val="0"/>
                                                                                                      <w:marBottom w:val="0"/>
                                                                                                      <w:divBdr>
                                                                                                        <w:top w:val="none" w:sz="0" w:space="0" w:color="auto"/>
                                                                                                        <w:left w:val="none" w:sz="0" w:space="0" w:color="auto"/>
                                                                                                        <w:bottom w:val="none" w:sz="0" w:space="0" w:color="auto"/>
                                                                                                        <w:right w:val="none" w:sz="0" w:space="0" w:color="auto"/>
                                                                                                      </w:divBdr>
                                                                                                      <w:divsChild>
                                                                                                        <w:div w:id="1454514329">
                                                                                                          <w:marLeft w:val="0"/>
                                                                                                          <w:marRight w:val="0"/>
                                                                                                          <w:marTop w:val="0"/>
                                                                                                          <w:marBottom w:val="0"/>
                                                                                                          <w:divBdr>
                                                                                                            <w:top w:val="none" w:sz="0" w:space="0" w:color="auto"/>
                                                                                                            <w:left w:val="none" w:sz="0" w:space="0" w:color="auto"/>
                                                                                                            <w:bottom w:val="none" w:sz="0" w:space="0" w:color="auto"/>
                                                                                                            <w:right w:val="none" w:sz="0" w:space="0" w:color="auto"/>
                                                                                                          </w:divBdr>
                                                                                                          <w:divsChild>
                                                                                                            <w:div w:id="2132163544">
                                                                                                              <w:marLeft w:val="0"/>
                                                                                                              <w:marRight w:val="0"/>
                                                                                                              <w:marTop w:val="0"/>
                                                                                                              <w:marBottom w:val="0"/>
                                                                                                              <w:divBdr>
                                                                                                                <w:top w:val="none" w:sz="0" w:space="0" w:color="auto"/>
                                                                                                                <w:left w:val="none" w:sz="0" w:space="0" w:color="auto"/>
                                                                                                                <w:bottom w:val="none" w:sz="0" w:space="0" w:color="auto"/>
                                                                                                                <w:right w:val="none" w:sz="0" w:space="0" w:color="auto"/>
                                                                                                              </w:divBdr>
                                                                                                              <w:divsChild>
                                                                                                                <w:div w:id="1359115569">
                                                                                                                  <w:marLeft w:val="660"/>
                                                                                                                  <w:marRight w:val="0"/>
                                                                                                                  <w:marTop w:val="0"/>
                                                                                                                  <w:marBottom w:val="0"/>
                                                                                                                  <w:divBdr>
                                                                                                                    <w:top w:val="none" w:sz="0" w:space="0" w:color="auto"/>
                                                                                                                    <w:left w:val="none" w:sz="0" w:space="0" w:color="auto"/>
                                                                                                                    <w:bottom w:val="none" w:sz="0" w:space="0" w:color="auto"/>
                                                                                                                    <w:right w:val="none" w:sz="0" w:space="0" w:color="auto"/>
                                                                                                                  </w:divBdr>
                                                                                                                  <w:divsChild>
                                                                                                                    <w:div w:id="1058239094">
                                                                                                                      <w:marLeft w:val="0"/>
                                                                                                                      <w:marRight w:val="225"/>
                                                                                                                      <w:marTop w:val="75"/>
                                                                                                                      <w:marBottom w:val="0"/>
                                                                                                                      <w:divBdr>
                                                                                                                        <w:top w:val="none" w:sz="0" w:space="0" w:color="auto"/>
                                                                                                                        <w:left w:val="none" w:sz="0" w:space="0" w:color="auto"/>
                                                                                                                        <w:bottom w:val="none" w:sz="0" w:space="0" w:color="auto"/>
                                                                                                                        <w:right w:val="none" w:sz="0" w:space="0" w:color="auto"/>
                                                                                                                      </w:divBdr>
                                                                                                                      <w:divsChild>
                                                                                                                        <w:div w:id="1250624998">
                                                                                                                          <w:marLeft w:val="0"/>
                                                                                                                          <w:marRight w:val="0"/>
                                                                                                                          <w:marTop w:val="0"/>
                                                                                                                          <w:marBottom w:val="0"/>
                                                                                                                          <w:divBdr>
                                                                                                                            <w:top w:val="none" w:sz="0" w:space="0" w:color="auto"/>
                                                                                                                            <w:left w:val="none" w:sz="0" w:space="0" w:color="auto"/>
                                                                                                                            <w:bottom w:val="none" w:sz="0" w:space="0" w:color="auto"/>
                                                                                                                            <w:right w:val="none" w:sz="0" w:space="0" w:color="auto"/>
                                                                                                                          </w:divBdr>
                                                                                                                          <w:divsChild>
                                                                                                                            <w:div w:id="1627351459">
                                                                                                                              <w:marLeft w:val="0"/>
                                                                                                                              <w:marRight w:val="0"/>
                                                                                                                              <w:marTop w:val="0"/>
                                                                                                                              <w:marBottom w:val="0"/>
                                                                                                                              <w:divBdr>
                                                                                                                                <w:top w:val="none" w:sz="0" w:space="0" w:color="auto"/>
                                                                                                                                <w:left w:val="none" w:sz="0" w:space="0" w:color="auto"/>
                                                                                                                                <w:bottom w:val="none" w:sz="0" w:space="0" w:color="auto"/>
                                                                                                                                <w:right w:val="none" w:sz="0" w:space="0" w:color="auto"/>
                                                                                                                              </w:divBdr>
                                                                                                                              <w:divsChild>
                                                                                                                                <w:div w:id="1557743393">
                                                                                                                                  <w:marLeft w:val="0"/>
                                                                                                                                  <w:marRight w:val="0"/>
                                                                                                                                  <w:marTop w:val="0"/>
                                                                                                                                  <w:marBottom w:val="0"/>
                                                                                                                                  <w:divBdr>
                                                                                                                                    <w:top w:val="none" w:sz="0" w:space="0" w:color="auto"/>
                                                                                                                                    <w:left w:val="none" w:sz="0" w:space="0" w:color="auto"/>
                                                                                                                                    <w:bottom w:val="none" w:sz="0" w:space="0" w:color="auto"/>
                                                                                                                                    <w:right w:val="none" w:sz="0" w:space="0" w:color="auto"/>
                                                                                                                                  </w:divBdr>
                                                                                                                                  <w:divsChild>
                                                                                                                                    <w:div w:id="14413334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5435053">
                                                                                                                                          <w:marLeft w:val="0"/>
                                                                                                                                          <w:marRight w:val="0"/>
                                                                                                                                          <w:marTop w:val="0"/>
                                                                                                                                          <w:marBottom w:val="0"/>
                                                                                                                                          <w:divBdr>
                                                                                                                                            <w:top w:val="none" w:sz="0" w:space="0" w:color="auto"/>
                                                                                                                                            <w:left w:val="none" w:sz="0" w:space="0" w:color="auto"/>
                                                                                                                                            <w:bottom w:val="none" w:sz="0" w:space="0" w:color="auto"/>
                                                                                                                                            <w:right w:val="none" w:sz="0" w:space="0" w:color="auto"/>
                                                                                                                                          </w:divBdr>
                                                                                                                                          <w:divsChild>
                                                                                                                                            <w:div w:id="1308508610">
                                                                                                                                              <w:marLeft w:val="0"/>
                                                                                                                                              <w:marRight w:val="0"/>
                                                                                                                                              <w:marTop w:val="0"/>
                                                                                                                                              <w:marBottom w:val="0"/>
                                                                                                                                              <w:divBdr>
                                                                                                                                                <w:top w:val="none" w:sz="0" w:space="0" w:color="auto"/>
                                                                                                                                                <w:left w:val="none" w:sz="0" w:space="0" w:color="auto"/>
                                                                                                                                                <w:bottom w:val="none" w:sz="0" w:space="0" w:color="auto"/>
                                                                                                                                                <w:right w:val="none" w:sz="0" w:space="0" w:color="auto"/>
                                                                                                                                              </w:divBdr>
                                                                                                                                              <w:divsChild>
                                                                                                                                                <w:div w:id="1038823449">
                                                                                                                                                  <w:marLeft w:val="0"/>
                                                                                                                                                  <w:marRight w:val="0"/>
                                                                                                                                                  <w:marTop w:val="0"/>
                                                                                                                                                  <w:marBottom w:val="0"/>
                                                                                                                                                  <w:divBdr>
                                                                                                                                                    <w:top w:val="none" w:sz="0" w:space="0" w:color="auto"/>
                                                                                                                                                    <w:left w:val="none" w:sz="0" w:space="0" w:color="auto"/>
                                                                                                                                                    <w:bottom w:val="none" w:sz="0" w:space="0" w:color="auto"/>
                                                                                                                                                    <w:right w:val="none" w:sz="0" w:space="0" w:color="auto"/>
                                                                                                                                                  </w:divBdr>
                                                                                                                                                  <w:divsChild>
                                                                                                                                                    <w:div w:id="1295331877">
                                                                                                                                                      <w:marLeft w:val="0"/>
                                                                                                                                                      <w:marRight w:val="0"/>
                                                                                                                                                      <w:marTop w:val="0"/>
                                                                                                                                                      <w:marBottom w:val="0"/>
                                                                                                                                                      <w:divBdr>
                                                                                                                                                        <w:top w:val="none" w:sz="0" w:space="0" w:color="auto"/>
                                                                                                                                                        <w:left w:val="none" w:sz="0" w:space="0" w:color="auto"/>
                                                                                                                                                        <w:bottom w:val="none" w:sz="0" w:space="0" w:color="auto"/>
                                                                                                                                                        <w:right w:val="none" w:sz="0" w:space="0" w:color="auto"/>
                                                                                                                                                      </w:divBdr>
                                                                                                                                                      <w:divsChild>
                                                                                                                                                        <w:div w:id="17103782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6529436">
                                                                                                                                                              <w:marLeft w:val="0"/>
                                                                                                                                                              <w:marRight w:val="0"/>
                                                                                                                                                              <w:marTop w:val="0"/>
                                                                                                                                                              <w:marBottom w:val="0"/>
                                                                                                                                                              <w:divBdr>
                                                                                                                                                                <w:top w:val="none" w:sz="0" w:space="0" w:color="auto"/>
                                                                                                                                                                <w:left w:val="none" w:sz="0" w:space="0" w:color="auto"/>
                                                                                                                                                                <w:bottom w:val="none" w:sz="0" w:space="0" w:color="auto"/>
                                                                                                                                                                <w:right w:val="none" w:sz="0" w:space="0" w:color="auto"/>
                                                                                                                                                              </w:divBdr>
                                                                                                                                                              <w:divsChild>
                                                                                                                                                                <w:div w:id="1266114050">
                                                                                                                                                                  <w:marLeft w:val="0"/>
                                                                                                                                                                  <w:marRight w:val="0"/>
                                                                                                                                                                  <w:marTop w:val="0"/>
                                                                                                                                                                  <w:marBottom w:val="0"/>
                                                                                                                                                                  <w:divBdr>
                                                                                                                                                                    <w:top w:val="none" w:sz="0" w:space="0" w:color="auto"/>
                                                                                                                                                                    <w:left w:val="none" w:sz="0" w:space="0" w:color="auto"/>
                                                                                                                                                                    <w:bottom w:val="none" w:sz="0" w:space="0" w:color="auto"/>
                                                                                                                                                                    <w:right w:val="none" w:sz="0" w:space="0" w:color="auto"/>
                                                                                                                                                                  </w:divBdr>
                                                                                                                                                                  <w:divsChild>
                                                                                                                                                                    <w:div w:id="765465350">
                                                                                                                                                                      <w:marLeft w:val="0"/>
                                                                                                                                                                      <w:marRight w:val="0"/>
                                                                                                                                                                      <w:marTop w:val="0"/>
                                                                                                                                                                      <w:marBottom w:val="0"/>
                                                                                                                                                                      <w:divBdr>
                                                                                                                                                                        <w:top w:val="none" w:sz="0" w:space="0" w:color="auto"/>
                                                                                                                                                                        <w:left w:val="none" w:sz="0" w:space="0" w:color="auto"/>
                                                                                                                                                                        <w:bottom w:val="none" w:sz="0" w:space="0" w:color="auto"/>
                                                                                                                                                                        <w:right w:val="none" w:sz="0" w:space="0" w:color="auto"/>
                                                                                                                                                                      </w:divBdr>
                                                                                                                                                                      <w:divsChild>
                                                                                                                                                                        <w:div w:id="37820652">
                                                                                                                                                                          <w:marLeft w:val="0"/>
                                                                                                                                                                          <w:marRight w:val="0"/>
                                                                                                                                                                          <w:marTop w:val="0"/>
                                                                                                                                                                          <w:marBottom w:val="0"/>
                                                                                                                                                                          <w:divBdr>
                                                                                                                                                                            <w:top w:val="none" w:sz="0" w:space="0" w:color="auto"/>
                                                                                                                                                                            <w:left w:val="none" w:sz="0" w:space="0" w:color="auto"/>
                                                                                                                                                                            <w:bottom w:val="none" w:sz="0" w:space="0" w:color="auto"/>
                                                                                                                                                                            <w:right w:val="none" w:sz="0" w:space="0" w:color="auto"/>
                                                                                                                                                                          </w:divBdr>
                                                                                                                                                                          <w:divsChild>
                                                                                                                                                                            <w:div w:id="372199293">
                                                                                                                                                                              <w:marLeft w:val="0"/>
                                                                                                                                                                              <w:marRight w:val="0"/>
                                                                                                                                                                              <w:marTop w:val="0"/>
                                                                                                                                                                              <w:marBottom w:val="0"/>
                                                                                                                                                                              <w:divBdr>
                                                                                                                                                                                <w:top w:val="none" w:sz="0" w:space="0" w:color="auto"/>
                                                                                                                                                                                <w:left w:val="none" w:sz="0" w:space="0" w:color="auto"/>
                                                                                                                                                                                <w:bottom w:val="none" w:sz="0" w:space="0" w:color="auto"/>
                                                                                                                                                                                <w:right w:val="none" w:sz="0" w:space="0" w:color="auto"/>
                                                                                                                                                                              </w:divBdr>
                                                                                                                                                                              <w:divsChild>
                                                                                                                                                                                <w:div w:id="42631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1670845">
                                                                                                                                                                                      <w:marLeft w:val="0"/>
                                                                                                                                                                                      <w:marRight w:val="0"/>
                                                                                                                                                                                      <w:marTop w:val="0"/>
                                                                                                                                                                                      <w:marBottom w:val="0"/>
                                                                                                                                                                                      <w:divBdr>
                                                                                                                                                                                        <w:top w:val="none" w:sz="0" w:space="0" w:color="auto"/>
                                                                                                                                                                                        <w:left w:val="none" w:sz="0" w:space="0" w:color="auto"/>
                                                                                                                                                                                        <w:bottom w:val="none" w:sz="0" w:space="0" w:color="auto"/>
                                                                                                                                                                                        <w:right w:val="none" w:sz="0" w:space="0" w:color="auto"/>
                                                                                                                                                                                      </w:divBdr>
                                                                                                                                                                                      <w:divsChild>
                                                                                                                                                                                        <w:div w:id="1711880546">
                                                                                                                                                                                          <w:marLeft w:val="0"/>
                                                                                                                                                                                          <w:marRight w:val="0"/>
                                                                                                                                                                                          <w:marTop w:val="0"/>
                                                                                                                                                                                          <w:marBottom w:val="0"/>
                                                                                                                                                                                          <w:divBdr>
                                                                                                                                                                                            <w:top w:val="none" w:sz="0" w:space="0" w:color="auto"/>
                                                                                                                                                                                            <w:left w:val="none" w:sz="0" w:space="0" w:color="auto"/>
                                                                                                                                                                                            <w:bottom w:val="none" w:sz="0" w:space="0" w:color="auto"/>
                                                                                                                                                                                            <w:right w:val="none" w:sz="0" w:space="0" w:color="auto"/>
                                                                                                                                                                                          </w:divBdr>
                                                                                                                                                                                          <w:divsChild>
                                                                                                                                                                                            <w:div w:id="20820946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7321456">
                                                                                                                                                                                                  <w:marLeft w:val="0"/>
                                                                                                                                                                                                  <w:marRight w:val="0"/>
                                                                                                                                                                                                  <w:marTop w:val="0"/>
                                                                                                                                                                                                  <w:marBottom w:val="0"/>
                                                                                                                                                                                                  <w:divBdr>
                                                                                                                                                                                                    <w:top w:val="none" w:sz="0" w:space="0" w:color="auto"/>
                                                                                                                                                                                                    <w:left w:val="none" w:sz="0" w:space="0" w:color="auto"/>
                                                                                                                                                                                                    <w:bottom w:val="none" w:sz="0" w:space="0" w:color="auto"/>
                                                                                                                                                                                                    <w:right w:val="none" w:sz="0" w:space="0" w:color="auto"/>
                                                                                                                                                                                                  </w:divBdr>
                                                                                                                                                                                                  <w:divsChild>
                                                                                                                                                                                                    <w:div w:id="342367499">
                                                                                                                                                                                                      <w:marLeft w:val="0"/>
                                                                                                                                                                                                      <w:marRight w:val="0"/>
                                                                                                                                                                                                      <w:marTop w:val="0"/>
                                                                                                                                                                                                      <w:marBottom w:val="0"/>
                                                                                                                                                                                                      <w:divBdr>
                                                                                                                                                                                                        <w:top w:val="none" w:sz="0" w:space="0" w:color="auto"/>
                                                                                                                                                                                                        <w:left w:val="none" w:sz="0" w:space="0" w:color="auto"/>
                                                                                                                                                                                                        <w:bottom w:val="none" w:sz="0" w:space="0" w:color="auto"/>
                                                                                                                                                                                                        <w:right w:val="none" w:sz="0" w:space="0" w:color="auto"/>
                                                                                                                                                                                                      </w:divBdr>
                                                                                                                                                                                                      <w:divsChild>
                                                                                                                                                                                                        <w:div w:id="428238786">
                                                                                                                                                                                                          <w:marLeft w:val="0"/>
                                                                                                                                                                                                          <w:marRight w:val="0"/>
                                                                                                                                                                                                          <w:marTop w:val="0"/>
                                                                                                                                                                                                          <w:marBottom w:val="0"/>
                                                                                                                                                                                                          <w:divBdr>
                                                                                                                                                                                                            <w:top w:val="none" w:sz="0" w:space="0" w:color="auto"/>
                                                                                                                                                                                                            <w:left w:val="none" w:sz="0" w:space="0" w:color="auto"/>
                                                                                                                                                                                                            <w:bottom w:val="none" w:sz="0" w:space="0" w:color="auto"/>
                                                                                                                                                                                                            <w:right w:val="none" w:sz="0" w:space="0" w:color="auto"/>
                                                                                                                                                                                                          </w:divBdr>
                                                                                                                                                                                                          <w:divsChild>
                                                                                                                                                                                                            <w:div w:id="493376041">
                                                                                                                                                                                                              <w:marLeft w:val="0"/>
                                                                                                                                                                                                              <w:marRight w:val="0"/>
                                                                                                                                                                                                              <w:marTop w:val="0"/>
                                                                                                                                                                                                              <w:marBottom w:val="0"/>
                                                                                                                                                                                                              <w:divBdr>
                                                                                                                                                                                                                <w:top w:val="none" w:sz="0" w:space="0" w:color="auto"/>
                                                                                                                                                                                                                <w:left w:val="none" w:sz="0" w:space="0" w:color="auto"/>
                                                                                                                                                                                                                <w:bottom w:val="none" w:sz="0" w:space="0" w:color="auto"/>
                                                                                                                                                                                                                <w:right w:val="none" w:sz="0" w:space="0" w:color="auto"/>
                                                                                                                                                                                                              </w:divBdr>
                                                                                                                                                                                                              <w:divsChild>
                                                                                                                                                                                                                <w:div w:id="557404203">
                                                                                                                                                                                                                  <w:marLeft w:val="0"/>
                                                                                                                                                                                                                  <w:marRight w:val="0"/>
                                                                                                                                                                                                                  <w:marTop w:val="0"/>
                                                                                                                                                                                                                  <w:marBottom w:val="0"/>
                                                                                                                                                                                                                  <w:divBdr>
                                                                                                                                                                                                                    <w:top w:val="none" w:sz="0" w:space="0" w:color="auto"/>
                                                                                                                                                                                                                    <w:left w:val="none" w:sz="0" w:space="0" w:color="auto"/>
                                                                                                                                                                                                                    <w:bottom w:val="none" w:sz="0" w:space="0" w:color="auto"/>
                                                                                                                                                                                                                    <w:right w:val="none" w:sz="0" w:space="0" w:color="auto"/>
                                                                                                                                                                                                                  </w:divBdr>
                                                                                                                                                                                                                  <w:divsChild>
                                                                                                                                                                                                                    <w:div w:id="228924212">
                                                                                                                                                                                                                      <w:marLeft w:val="0"/>
                                                                                                                                                                                                                      <w:marRight w:val="0"/>
                                                                                                                                                                                                                      <w:marTop w:val="0"/>
                                                                                                                                                                                                                      <w:marBottom w:val="0"/>
                                                                                                                                                                                                                      <w:divBdr>
                                                                                                                                                                                                                        <w:top w:val="none" w:sz="0" w:space="0" w:color="auto"/>
                                                                                                                                                                                                                        <w:left w:val="none" w:sz="0" w:space="0" w:color="auto"/>
                                                                                                                                                                                                                        <w:bottom w:val="none" w:sz="0" w:space="0" w:color="auto"/>
                                                                                                                                                                                                                        <w:right w:val="none" w:sz="0" w:space="0" w:color="auto"/>
                                                                                                                                                                                                                      </w:divBdr>
                                                                                                                                                                                                                      <w:divsChild>
                                                                                                                                                                                                                        <w:div w:id="1321037817">
                                                                                                                                                                                                                          <w:marLeft w:val="0"/>
                                                                                                                                                                                                                          <w:marRight w:val="0"/>
                                                                                                                                                                                                                          <w:marTop w:val="0"/>
                                                                                                                                                                                                                          <w:marBottom w:val="0"/>
                                                                                                                                                                                                                          <w:divBdr>
                                                                                                                                                                                                                            <w:top w:val="none" w:sz="0" w:space="0" w:color="auto"/>
                                                                                                                                                                                                                            <w:left w:val="none" w:sz="0" w:space="0" w:color="auto"/>
                                                                                                                                                                                                                            <w:bottom w:val="none" w:sz="0" w:space="0" w:color="auto"/>
                                                                                                                                                                                                                            <w:right w:val="none" w:sz="0" w:space="0" w:color="auto"/>
                                                                                                                                                                                                                          </w:divBdr>
                                                                                                                                                                                                                        </w:div>
                                                                                                                                                                                                                        <w:div w:id="151587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4299893">
                                                                                                                                                                                  <w:marLeft w:val="0"/>
                                                                                                                                                                                  <w:marRight w:val="0"/>
                                                                                                                                                                                  <w:marTop w:val="0"/>
                                                                                                                                                                                  <w:marBottom w:val="0"/>
                                                                                                                                                                                  <w:divBdr>
                                                                                                                                                                                    <w:top w:val="none" w:sz="0" w:space="0" w:color="auto"/>
                                                                                                                                                                                    <w:left w:val="none" w:sz="0" w:space="0" w:color="auto"/>
                                                                                                                                                                                    <w:bottom w:val="none" w:sz="0" w:space="0" w:color="auto"/>
                                                                                                                                                                                    <w:right w:val="none" w:sz="0" w:space="0" w:color="auto"/>
                                                                                                                                                                                  </w:divBdr>
                                                                                                                                                                                  <w:divsChild>
                                                                                                                                                                                    <w:div w:id="903175926">
                                                                                                                                                                                      <w:marLeft w:val="0"/>
                                                                                                                                                                                      <w:marRight w:val="0"/>
                                                                                                                                                                                      <w:marTop w:val="0"/>
                                                                                                                                                                                      <w:marBottom w:val="0"/>
                                                                                                                                                                                      <w:divBdr>
                                                                                                                                                                                        <w:top w:val="none" w:sz="0" w:space="0" w:color="auto"/>
                                                                                                                                                                                        <w:left w:val="none" w:sz="0" w:space="0" w:color="auto"/>
                                                                                                                                                                                        <w:bottom w:val="none" w:sz="0" w:space="0" w:color="auto"/>
                                                                                                                                                                                        <w:right w:val="none" w:sz="0" w:space="0" w:color="auto"/>
                                                                                                                                                                                      </w:divBdr>
                                                                                                                                                                                      <w:divsChild>
                                                                                                                                                                                        <w:div w:id="233971849">
                                                                                                                                                                                          <w:marLeft w:val="0"/>
                                                                                                                                                                                          <w:marRight w:val="0"/>
                                                                                                                                                                                          <w:marTop w:val="0"/>
                                                                                                                                                                                          <w:marBottom w:val="0"/>
                                                                                                                                                                                          <w:divBdr>
                                                                                                                                                                                            <w:top w:val="none" w:sz="0" w:space="0" w:color="auto"/>
                                                                                                                                                                                            <w:left w:val="none" w:sz="0" w:space="0" w:color="auto"/>
                                                                                                                                                                                            <w:bottom w:val="none" w:sz="0" w:space="0" w:color="auto"/>
                                                                                                                                                                                            <w:right w:val="none" w:sz="0" w:space="0" w:color="auto"/>
                                                                                                                                                                                          </w:divBdr>
                                                                                                                                                                                          <w:divsChild>
                                                                                                                                                                                            <w:div w:id="367292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40740939">
                                                                                                                                                                                                  <w:marLeft w:val="0"/>
                                                                                                                                                                                                  <w:marRight w:val="0"/>
                                                                                                                                                                                                  <w:marTop w:val="0"/>
                                                                                                                                                                                                  <w:marBottom w:val="0"/>
                                                                                                                                                                                                  <w:divBdr>
                                                                                                                                                                                                    <w:top w:val="none" w:sz="0" w:space="0" w:color="auto"/>
                                                                                                                                                                                                    <w:left w:val="none" w:sz="0" w:space="0" w:color="auto"/>
                                                                                                                                                                                                    <w:bottom w:val="none" w:sz="0" w:space="0" w:color="auto"/>
                                                                                                                                                                                                    <w:right w:val="none" w:sz="0" w:space="0" w:color="auto"/>
                                                                                                                                                                                                  </w:divBdr>
                                                                                                                                                                                                  <w:divsChild>
                                                                                                                                                                                                    <w:div w:id="1240290713">
                                                                                                                                                                                                      <w:marLeft w:val="0"/>
                                                                                                                                                                                                      <w:marRight w:val="0"/>
                                                                                                                                                                                                      <w:marTop w:val="0"/>
                                                                                                                                                                                                      <w:marBottom w:val="0"/>
                                                                                                                                                                                                      <w:divBdr>
                                                                                                                                                                                                        <w:top w:val="none" w:sz="0" w:space="0" w:color="auto"/>
                                                                                                                                                                                                        <w:left w:val="none" w:sz="0" w:space="0" w:color="auto"/>
                                                                                                                                                                                                        <w:bottom w:val="none" w:sz="0" w:space="0" w:color="auto"/>
                                                                                                                                                                                                        <w:right w:val="none" w:sz="0" w:space="0" w:color="auto"/>
                                                                                                                                                                                                      </w:divBdr>
                                                                                                                                                                                                      <w:divsChild>
                                                                                                                                                                                                        <w:div w:id="2007586654">
                                                                                                                                                                                                          <w:marLeft w:val="0"/>
                                                                                                                                                                                                          <w:marRight w:val="0"/>
                                                                                                                                                                                                          <w:marTop w:val="0"/>
                                                                                                                                                                                                          <w:marBottom w:val="0"/>
                                                                                                                                                                                                          <w:divBdr>
                                                                                                                                                                                                            <w:top w:val="none" w:sz="0" w:space="0" w:color="auto"/>
                                                                                                                                                                                                            <w:left w:val="none" w:sz="0" w:space="0" w:color="auto"/>
                                                                                                                                                                                                            <w:bottom w:val="none" w:sz="0" w:space="0" w:color="auto"/>
                                                                                                                                                                                                            <w:right w:val="none" w:sz="0" w:space="0" w:color="auto"/>
                                                                                                                                                                                                          </w:divBdr>
                                                                                                                                                                                                          <w:divsChild>
                                                                                                                                                                                                            <w:div w:id="740100316">
                                                                                                                                                                                                              <w:marLeft w:val="0"/>
                                                                                                                                                                                                              <w:marRight w:val="0"/>
                                                                                                                                                                                                              <w:marTop w:val="0"/>
                                                                                                                                                                                                              <w:marBottom w:val="0"/>
                                                                                                                                                                                                              <w:divBdr>
                                                                                                                                                                                                                <w:top w:val="none" w:sz="0" w:space="0" w:color="auto"/>
                                                                                                                                                                                                                <w:left w:val="none" w:sz="0" w:space="0" w:color="auto"/>
                                                                                                                                                                                                                <w:bottom w:val="none" w:sz="0" w:space="0" w:color="auto"/>
                                                                                                                                                                                                                <w:right w:val="none" w:sz="0" w:space="0" w:color="auto"/>
                                                                                                                                                                                                              </w:divBdr>
                                                                                                                                                                                                              <w:divsChild>
                                                                                                                                                                                                                <w:div w:id="1090003304">
                                                                                                                                                                                                                  <w:marLeft w:val="0"/>
                                                                                                                                                                                                                  <w:marRight w:val="0"/>
                                                                                                                                                                                                                  <w:marTop w:val="0"/>
                                                                                                                                                                                                                  <w:marBottom w:val="0"/>
                                                                                                                                                                                                                  <w:divBdr>
                                                                                                                                                                                                                    <w:top w:val="none" w:sz="0" w:space="0" w:color="auto"/>
                                                                                                                                                                                                                    <w:left w:val="none" w:sz="0" w:space="0" w:color="auto"/>
                                                                                                                                                                                                                    <w:bottom w:val="none" w:sz="0" w:space="0" w:color="auto"/>
                                                                                                                                                                                                                    <w:right w:val="none" w:sz="0" w:space="0" w:color="auto"/>
                                                                                                                                                                                                                  </w:divBdr>
                                                                                                                                                                                                                  <w:divsChild>
                                                                                                                                                                                                                    <w:div w:id="737214816">
                                                                                                                                                                                                                      <w:marLeft w:val="0"/>
                                                                                                                                                                                                                      <w:marRight w:val="0"/>
                                                                                                                                                                                                                      <w:marTop w:val="0"/>
                                                                                                                                                                                                                      <w:marBottom w:val="0"/>
                                                                                                                                                                                                                      <w:divBdr>
                                                                                                                                                                                                                        <w:top w:val="none" w:sz="0" w:space="0" w:color="auto"/>
                                                                                                                                                                                                                        <w:left w:val="none" w:sz="0" w:space="0" w:color="auto"/>
                                                                                                                                                                                                                        <w:bottom w:val="none" w:sz="0" w:space="0" w:color="auto"/>
                                                                                                                                                                                                                        <w:right w:val="none" w:sz="0" w:space="0" w:color="auto"/>
                                                                                                                                                                                                                      </w:divBdr>
                                                                                                                                                                                                                      <w:divsChild>
                                                                                                                                                                                                                        <w:div w:id="1073547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0372938">
                                                                                                                                                                                                                              <w:marLeft w:val="0"/>
                                                                                                                                                                                                                              <w:marRight w:val="0"/>
                                                                                                                                                                                                                              <w:marTop w:val="0"/>
                                                                                                                                                                                                                              <w:marBottom w:val="0"/>
                                                                                                                                                                                                                              <w:divBdr>
                                                                                                                                                                                                                                <w:top w:val="none" w:sz="0" w:space="0" w:color="auto"/>
                                                                                                                                                                                                                                <w:left w:val="none" w:sz="0" w:space="0" w:color="auto"/>
                                                                                                                                                                                                                                <w:bottom w:val="none" w:sz="0" w:space="0" w:color="auto"/>
                                                                                                                                                                                                                                <w:right w:val="none" w:sz="0" w:space="0" w:color="auto"/>
                                                                                                                                                                                                                              </w:divBdr>
                                                                                                                                                                                                                              <w:divsChild>
                                                                                                                                                                                                                                <w:div w:id="159665052">
                                                                                                                                                                                                                                  <w:marLeft w:val="0"/>
                                                                                                                                                                                                                                  <w:marRight w:val="0"/>
                                                                                                                                                                                                                                  <w:marTop w:val="0"/>
                                                                                                                                                                                                                                  <w:marBottom w:val="0"/>
                                                                                                                                                                                                                                  <w:divBdr>
                                                                                                                                                                                                                                    <w:top w:val="none" w:sz="0" w:space="0" w:color="auto"/>
                                                                                                                                                                                                                                    <w:left w:val="none" w:sz="0" w:space="0" w:color="auto"/>
                                                                                                                                                                                                                                    <w:bottom w:val="none" w:sz="0" w:space="0" w:color="auto"/>
                                                                                                                                                                                                                                    <w:right w:val="none" w:sz="0" w:space="0" w:color="auto"/>
                                                                                                                                                                                                                                  </w:divBdr>
                                                                                                                                                                                                                                  <w:divsChild>
                                                                                                                                                                                                                                    <w:div w:id="1209535532">
                                                                                                                                                                                                                                      <w:marLeft w:val="0"/>
                                                                                                                                                                                                                                      <w:marRight w:val="0"/>
                                                                                                                                                                                                                                      <w:marTop w:val="0"/>
                                                                                                                                                                                                                                      <w:marBottom w:val="0"/>
                                                                                                                                                                                                                                      <w:divBdr>
                                                                                                                                                                                                                                        <w:top w:val="none" w:sz="0" w:space="0" w:color="auto"/>
                                                                                                                                                                                                                                        <w:left w:val="none" w:sz="0" w:space="0" w:color="auto"/>
                                                                                                                                                                                                                                        <w:bottom w:val="none" w:sz="0" w:space="0" w:color="auto"/>
                                                                                                                                                                                                                                        <w:right w:val="none" w:sz="0" w:space="0" w:color="auto"/>
                                                                                                                                                                                                                                      </w:divBdr>
                                                                                                                                                                                                                                    </w:div>
                                                                                                                                                                                                                                  </w:divsChild>
                                                                                                                                                                                                                                </w:div>
                                                                                                                                                                                                                                <w:div w:id="329869207">
                                                                                                                                                                                                                                  <w:marLeft w:val="0"/>
                                                                                                                                                                                                                                  <w:marRight w:val="0"/>
                                                                                                                                                                                                                                  <w:marTop w:val="0"/>
                                                                                                                                                                                                                                  <w:marBottom w:val="0"/>
                                                                                                                                                                                                                                  <w:divBdr>
                                                                                                                                                                                                                                    <w:top w:val="none" w:sz="0" w:space="0" w:color="auto"/>
                                                                                                                                                                                                                                    <w:left w:val="none" w:sz="0" w:space="0" w:color="auto"/>
                                                                                                                                                                                                                                    <w:bottom w:val="none" w:sz="0" w:space="0" w:color="auto"/>
                                                                                                                                                                                                                                    <w:right w:val="none" w:sz="0" w:space="0" w:color="auto"/>
                                                                                                                                                                                                                                  </w:divBdr>
                                                                                                                                                                                                                                </w:div>
                                                                                                                                                                                                                                <w:div w:id="514878943">
                                                                                                                                                                                                                                  <w:marLeft w:val="0"/>
                                                                                                                                                                                                                                  <w:marRight w:val="0"/>
                                                                                                                                                                                                                                  <w:marTop w:val="0"/>
                                                                                                                                                                                                                                  <w:marBottom w:val="0"/>
                                                                                                                                                                                                                                  <w:divBdr>
                                                                                                                                                                                                                                    <w:top w:val="none" w:sz="0" w:space="0" w:color="auto"/>
                                                                                                                                                                                                                                    <w:left w:val="none" w:sz="0" w:space="0" w:color="auto"/>
                                                                                                                                                                                                                                    <w:bottom w:val="none" w:sz="0" w:space="0" w:color="auto"/>
                                                                                                                                                                                                                                    <w:right w:val="none" w:sz="0" w:space="0" w:color="auto"/>
                                                                                                                                                                                                                                  </w:divBdr>
                                                                                                                                                                                                                                </w:div>
                                                                                                                                                                                                                                <w:div w:id="874973771">
                                                                                                                                                                                                                                  <w:marLeft w:val="0"/>
                                                                                                                                                                                                                                  <w:marRight w:val="0"/>
                                                                                                                                                                                                                                  <w:marTop w:val="0"/>
                                                                                                                                                                                                                                  <w:marBottom w:val="0"/>
                                                                                                                                                                                                                                  <w:divBdr>
                                                                                                                                                                                                                                    <w:top w:val="none" w:sz="0" w:space="0" w:color="auto"/>
                                                                                                                                                                                                                                    <w:left w:val="none" w:sz="0" w:space="0" w:color="auto"/>
                                                                                                                                                                                                                                    <w:bottom w:val="none" w:sz="0" w:space="0" w:color="auto"/>
                                                                                                                                                                                                                                    <w:right w:val="none" w:sz="0" w:space="0" w:color="auto"/>
                                                                                                                                                                                                                                  </w:divBdr>
                                                                                                                                                                                                                                </w:div>
                                                                                                                                                                                                                                <w:div w:id="883715661">
                                                                                                                                                                                                                                  <w:marLeft w:val="0"/>
                                                                                                                                                                                                                                  <w:marRight w:val="0"/>
                                                                                                                                                                                                                                  <w:marTop w:val="0"/>
                                                                                                                                                                                                                                  <w:marBottom w:val="0"/>
                                                                                                                                                                                                                                  <w:divBdr>
                                                                                                                                                                                                                                    <w:top w:val="none" w:sz="0" w:space="0" w:color="auto"/>
                                                                                                                                                                                                                                    <w:left w:val="none" w:sz="0" w:space="0" w:color="auto"/>
                                                                                                                                                                                                                                    <w:bottom w:val="none" w:sz="0" w:space="0" w:color="auto"/>
                                                                                                                                                                                                                                    <w:right w:val="none" w:sz="0" w:space="0" w:color="auto"/>
                                                                                                                                                                                                                                  </w:divBdr>
                                                                                                                                                                                                                                </w:div>
                                                                                                                                                                                                                                <w:div w:id="1045644158">
                                                                                                                                                                                                                                  <w:marLeft w:val="0"/>
                                                                                                                                                                                                                                  <w:marRight w:val="0"/>
                                                                                                                                                                                                                                  <w:marTop w:val="0"/>
                                                                                                                                                                                                                                  <w:marBottom w:val="0"/>
                                                                                                                                                                                                                                  <w:divBdr>
                                                                                                                                                                                                                                    <w:top w:val="none" w:sz="0" w:space="0" w:color="auto"/>
                                                                                                                                                                                                                                    <w:left w:val="none" w:sz="0" w:space="0" w:color="auto"/>
                                                                                                                                                                                                                                    <w:bottom w:val="none" w:sz="0" w:space="0" w:color="auto"/>
                                                                                                                                                                                                                                    <w:right w:val="none" w:sz="0" w:space="0" w:color="auto"/>
                                                                                                                                                                                                                                  </w:divBdr>
                                                                                                                                                                                                                                </w:div>
                                                                                                                                                                                                                                <w:div w:id="159608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717400">
      <w:bodyDiv w:val="1"/>
      <w:marLeft w:val="0"/>
      <w:marRight w:val="0"/>
      <w:marTop w:val="0"/>
      <w:marBottom w:val="0"/>
      <w:divBdr>
        <w:top w:val="none" w:sz="0" w:space="0" w:color="auto"/>
        <w:left w:val="none" w:sz="0" w:space="0" w:color="auto"/>
        <w:bottom w:val="none" w:sz="0" w:space="0" w:color="auto"/>
        <w:right w:val="none" w:sz="0" w:space="0" w:color="auto"/>
      </w:divBdr>
      <w:divsChild>
        <w:div w:id="335037763">
          <w:marLeft w:val="0"/>
          <w:marRight w:val="0"/>
          <w:marTop w:val="0"/>
          <w:marBottom w:val="0"/>
          <w:divBdr>
            <w:top w:val="none" w:sz="0" w:space="0" w:color="auto"/>
            <w:left w:val="none" w:sz="0" w:space="0" w:color="auto"/>
            <w:bottom w:val="none" w:sz="0" w:space="0" w:color="auto"/>
            <w:right w:val="none" w:sz="0" w:space="0" w:color="auto"/>
          </w:divBdr>
          <w:divsChild>
            <w:div w:id="1275137332">
              <w:marLeft w:val="0"/>
              <w:marRight w:val="0"/>
              <w:marTop w:val="0"/>
              <w:marBottom w:val="0"/>
              <w:divBdr>
                <w:top w:val="none" w:sz="0" w:space="0" w:color="auto"/>
                <w:left w:val="none" w:sz="0" w:space="0" w:color="auto"/>
                <w:bottom w:val="none" w:sz="0" w:space="0" w:color="auto"/>
                <w:right w:val="none" w:sz="0" w:space="0" w:color="auto"/>
              </w:divBdr>
              <w:divsChild>
                <w:div w:id="1935939492">
                  <w:marLeft w:val="0"/>
                  <w:marRight w:val="0"/>
                  <w:marTop w:val="0"/>
                  <w:marBottom w:val="0"/>
                  <w:divBdr>
                    <w:top w:val="none" w:sz="0" w:space="0" w:color="auto"/>
                    <w:left w:val="none" w:sz="0" w:space="0" w:color="auto"/>
                    <w:bottom w:val="none" w:sz="0" w:space="0" w:color="auto"/>
                    <w:right w:val="none" w:sz="0" w:space="0" w:color="auto"/>
                  </w:divBdr>
                </w:div>
                <w:div w:id="2253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570451">
          <w:marLeft w:val="0"/>
          <w:marRight w:val="0"/>
          <w:marTop w:val="0"/>
          <w:marBottom w:val="0"/>
          <w:divBdr>
            <w:top w:val="none" w:sz="0" w:space="0" w:color="auto"/>
            <w:left w:val="none" w:sz="0" w:space="0" w:color="auto"/>
            <w:bottom w:val="none" w:sz="0" w:space="0" w:color="auto"/>
            <w:right w:val="none" w:sz="0" w:space="0" w:color="auto"/>
          </w:divBdr>
          <w:divsChild>
            <w:div w:id="1116024997">
              <w:marLeft w:val="0"/>
              <w:marRight w:val="0"/>
              <w:marTop w:val="0"/>
              <w:marBottom w:val="0"/>
              <w:divBdr>
                <w:top w:val="none" w:sz="0" w:space="0" w:color="auto"/>
                <w:left w:val="none" w:sz="0" w:space="0" w:color="auto"/>
                <w:bottom w:val="none" w:sz="0" w:space="0" w:color="auto"/>
                <w:right w:val="none" w:sz="0" w:space="0" w:color="auto"/>
              </w:divBdr>
              <w:divsChild>
                <w:div w:id="1107892003">
                  <w:marLeft w:val="0"/>
                  <w:marRight w:val="0"/>
                  <w:marTop w:val="0"/>
                  <w:marBottom w:val="0"/>
                  <w:divBdr>
                    <w:top w:val="none" w:sz="0" w:space="0" w:color="auto"/>
                    <w:left w:val="none" w:sz="0" w:space="0" w:color="auto"/>
                    <w:bottom w:val="none" w:sz="0" w:space="0" w:color="auto"/>
                    <w:right w:val="none" w:sz="0" w:space="0" w:color="auto"/>
                  </w:divBdr>
                </w:div>
                <w:div w:id="7787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3157">
          <w:marLeft w:val="0"/>
          <w:marRight w:val="0"/>
          <w:marTop w:val="0"/>
          <w:marBottom w:val="0"/>
          <w:divBdr>
            <w:top w:val="none" w:sz="0" w:space="0" w:color="auto"/>
            <w:left w:val="none" w:sz="0" w:space="0" w:color="auto"/>
            <w:bottom w:val="none" w:sz="0" w:space="0" w:color="auto"/>
            <w:right w:val="none" w:sz="0" w:space="0" w:color="auto"/>
          </w:divBdr>
          <w:divsChild>
            <w:div w:id="1696030974">
              <w:marLeft w:val="0"/>
              <w:marRight w:val="0"/>
              <w:marTop w:val="0"/>
              <w:marBottom w:val="0"/>
              <w:divBdr>
                <w:top w:val="none" w:sz="0" w:space="0" w:color="auto"/>
                <w:left w:val="none" w:sz="0" w:space="0" w:color="auto"/>
                <w:bottom w:val="none" w:sz="0" w:space="0" w:color="auto"/>
                <w:right w:val="none" w:sz="0" w:space="0" w:color="auto"/>
              </w:divBdr>
              <w:divsChild>
                <w:div w:id="960114616">
                  <w:marLeft w:val="0"/>
                  <w:marRight w:val="0"/>
                  <w:marTop w:val="0"/>
                  <w:marBottom w:val="0"/>
                  <w:divBdr>
                    <w:top w:val="none" w:sz="0" w:space="0" w:color="auto"/>
                    <w:left w:val="none" w:sz="0" w:space="0" w:color="auto"/>
                    <w:bottom w:val="none" w:sz="0" w:space="0" w:color="auto"/>
                    <w:right w:val="none" w:sz="0" w:space="0" w:color="auto"/>
                  </w:divBdr>
                </w:div>
                <w:div w:id="7019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3971">
          <w:marLeft w:val="0"/>
          <w:marRight w:val="0"/>
          <w:marTop w:val="0"/>
          <w:marBottom w:val="0"/>
          <w:divBdr>
            <w:top w:val="none" w:sz="0" w:space="0" w:color="auto"/>
            <w:left w:val="none" w:sz="0" w:space="0" w:color="auto"/>
            <w:bottom w:val="none" w:sz="0" w:space="0" w:color="auto"/>
            <w:right w:val="none" w:sz="0" w:space="0" w:color="auto"/>
          </w:divBdr>
          <w:divsChild>
            <w:div w:id="973561576">
              <w:marLeft w:val="0"/>
              <w:marRight w:val="0"/>
              <w:marTop w:val="0"/>
              <w:marBottom w:val="0"/>
              <w:divBdr>
                <w:top w:val="none" w:sz="0" w:space="0" w:color="auto"/>
                <w:left w:val="none" w:sz="0" w:space="0" w:color="auto"/>
                <w:bottom w:val="none" w:sz="0" w:space="0" w:color="auto"/>
                <w:right w:val="none" w:sz="0" w:space="0" w:color="auto"/>
              </w:divBdr>
              <w:divsChild>
                <w:div w:id="1753509298">
                  <w:marLeft w:val="0"/>
                  <w:marRight w:val="0"/>
                  <w:marTop w:val="0"/>
                  <w:marBottom w:val="0"/>
                  <w:divBdr>
                    <w:top w:val="none" w:sz="0" w:space="0" w:color="auto"/>
                    <w:left w:val="none" w:sz="0" w:space="0" w:color="auto"/>
                    <w:bottom w:val="none" w:sz="0" w:space="0" w:color="auto"/>
                    <w:right w:val="none" w:sz="0" w:space="0" w:color="auto"/>
                  </w:divBdr>
                </w:div>
                <w:div w:id="1993828544">
                  <w:marLeft w:val="0"/>
                  <w:marRight w:val="0"/>
                  <w:marTop w:val="0"/>
                  <w:marBottom w:val="0"/>
                  <w:divBdr>
                    <w:top w:val="none" w:sz="0" w:space="0" w:color="auto"/>
                    <w:left w:val="none" w:sz="0" w:space="0" w:color="auto"/>
                    <w:bottom w:val="none" w:sz="0" w:space="0" w:color="auto"/>
                    <w:right w:val="none" w:sz="0" w:space="0" w:color="auto"/>
                  </w:divBdr>
                </w:div>
              </w:divsChild>
            </w:div>
            <w:div w:id="1199392229">
              <w:marLeft w:val="0"/>
              <w:marRight w:val="0"/>
              <w:marTop w:val="0"/>
              <w:marBottom w:val="0"/>
              <w:divBdr>
                <w:top w:val="none" w:sz="0" w:space="0" w:color="auto"/>
                <w:left w:val="none" w:sz="0" w:space="0" w:color="auto"/>
                <w:bottom w:val="none" w:sz="0" w:space="0" w:color="auto"/>
                <w:right w:val="none" w:sz="0" w:space="0" w:color="auto"/>
              </w:divBdr>
              <w:divsChild>
                <w:div w:id="689526735">
                  <w:marLeft w:val="0"/>
                  <w:marRight w:val="0"/>
                  <w:marTop w:val="0"/>
                  <w:marBottom w:val="0"/>
                  <w:divBdr>
                    <w:top w:val="none" w:sz="0" w:space="0" w:color="auto"/>
                    <w:left w:val="none" w:sz="0" w:space="0" w:color="auto"/>
                    <w:bottom w:val="none" w:sz="0" w:space="0" w:color="auto"/>
                    <w:right w:val="none" w:sz="0" w:space="0" w:color="auto"/>
                  </w:divBdr>
                  <w:divsChild>
                    <w:div w:id="2791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9672">
              <w:marLeft w:val="0"/>
              <w:marRight w:val="0"/>
              <w:marTop w:val="0"/>
              <w:marBottom w:val="0"/>
              <w:divBdr>
                <w:top w:val="none" w:sz="0" w:space="0" w:color="auto"/>
                <w:left w:val="none" w:sz="0" w:space="0" w:color="auto"/>
                <w:bottom w:val="none" w:sz="0" w:space="0" w:color="auto"/>
                <w:right w:val="none" w:sz="0" w:space="0" w:color="auto"/>
              </w:divBdr>
              <w:divsChild>
                <w:div w:id="1385981050">
                  <w:marLeft w:val="0"/>
                  <w:marRight w:val="0"/>
                  <w:marTop w:val="0"/>
                  <w:marBottom w:val="0"/>
                  <w:divBdr>
                    <w:top w:val="none" w:sz="0" w:space="0" w:color="auto"/>
                    <w:left w:val="none" w:sz="0" w:space="0" w:color="auto"/>
                    <w:bottom w:val="none" w:sz="0" w:space="0" w:color="auto"/>
                    <w:right w:val="none" w:sz="0" w:space="0" w:color="auto"/>
                  </w:divBdr>
                  <w:divsChild>
                    <w:div w:id="21367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7864">
              <w:marLeft w:val="0"/>
              <w:marRight w:val="0"/>
              <w:marTop w:val="0"/>
              <w:marBottom w:val="0"/>
              <w:divBdr>
                <w:top w:val="none" w:sz="0" w:space="0" w:color="auto"/>
                <w:left w:val="none" w:sz="0" w:space="0" w:color="auto"/>
                <w:bottom w:val="none" w:sz="0" w:space="0" w:color="auto"/>
                <w:right w:val="none" w:sz="0" w:space="0" w:color="auto"/>
              </w:divBdr>
              <w:divsChild>
                <w:div w:id="1075543805">
                  <w:marLeft w:val="0"/>
                  <w:marRight w:val="0"/>
                  <w:marTop w:val="0"/>
                  <w:marBottom w:val="0"/>
                  <w:divBdr>
                    <w:top w:val="none" w:sz="0" w:space="0" w:color="auto"/>
                    <w:left w:val="none" w:sz="0" w:space="0" w:color="auto"/>
                    <w:bottom w:val="none" w:sz="0" w:space="0" w:color="auto"/>
                    <w:right w:val="none" w:sz="0" w:space="0" w:color="auto"/>
                  </w:divBdr>
                  <w:divsChild>
                    <w:div w:id="21033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4458">
              <w:marLeft w:val="0"/>
              <w:marRight w:val="0"/>
              <w:marTop w:val="0"/>
              <w:marBottom w:val="0"/>
              <w:divBdr>
                <w:top w:val="none" w:sz="0" w:space="0" w:color="auto"/>
                <w:left w:val="none" w:sz="0" w:space="0" w:color="auto"/>
                <w:bottom w:val="none" w:sz="0" w:space="0" w:color="auto"/>
                <w:right w:val="none" w:sz="0" w:space="0" w:color="auto"/>
              </w:divBdr>
              <w:divsChild>
                <w:div w:id="1532262881">
                  <w:marLeft w:val="0"/>
                  <w:marRight w:val="0"/>
                  <w:marTop w:val="0"/>
                  <w:marBottom w:val="0"/>
                  <w:divBdr>
                    <w:top w:val="none" w:sz="0" w:space="0" w:color="auto"/>
                    <w:left w:val="none" w:sz="0" w:space="0" w:color="auto"/>
                    <w:bottom w:val="none" w:sz="0" w:space="0" w:color="auto"/>
                    <w:right w:val="none" w:sz="0" w:space="0" w:color="auto"/>
                  </w:divBdr>
                  <w:divsChild>
                    <w:div w:id="1573849228">
                      <w:marLeft w:val="0"/>
                      <w:marRight w:val="0"/>
                      <w:marTop w:val="0"/>
                      <w:marBottom w:val="0"/>
                      <w:divBdr>
                        <w:top w:val="none" w:sz="0" w:space="0" w:color="auto"/>
                        <w:left w:val="none" w:sz="0" w:space="0" w:color="auto"/>
                        <w:bottom w:val="none" w:sz="0" w:space="0" w:color="auto"/>
                        <w:right w:val="none" w:sz="0" w:space="0" w:color="auto"/>
                      </w:divBdr>
                    </w:div>
                  </w:divsChild>
                </w:div>
                <w:div w:id="103497548">
                  <w:marLeft w:val="0"/>
                  <w:marRight w:val="0"/>
                  <w:marTop w:val="0"/>
                  <w:marBottom w:val="0"/>
                  <w:divBdr>
                    <w:top w:val="none" w:sz="0" w:space="0" w:color="auto"/>
                    <w:left w:val="none" w:sz="0" w:space="0" w:color="auto"/>
                    <w:bottom w:val="none" w:sz="0" w:space="0" w:color="auto"/>
                    <w:right w:val="none" w:sz="0" w:space="0" w:color="auto"/>
                  </w:divBdr>
                  <w:divsChild>
                    <w:div w:id="263389261">
                      <w:marLeft w:val="0"/>
                      <w:marRight w:val="0"/>
                      <w:marTop w:val="0"/>
                      <w:marBottom w:val="0"/>
                      <w:divBdr>
                        <w:top w:val="none" w:sz="0" w:space="0" w:color="auto"/>
                        <w:left w:val="none" w:sz="0" w:space="0" w:color="auto"/>
                        <w:bottom w:val="none" w:sz="0" w:space="0" w:color="auto"/>
                        <w:right w:val="none" w:sz="0" w:space="0" w:color="auto"/>
                      </w:divBdr>
                      <w:divsChild>
                        <w:div w:id="1780905405">
                          <w:marLeft w:val="0"/>
                          <w:marRight w:val="0"/>
                          <w:marTop w:val="0"/>
                          <w:marBottom w:val="0"/>
                          <w:divBdr>
                            <w:top w:val="none" w:sz="0" w:space="0" w:color="auto"/>
                            <w:left w:val="none" w:sz="0" w:space="0" w:color="auto"/>
                            <w:bottom w:val="none" w:sz="0" w:space="0" w:color="auto"/>
                            <w:right w:val="none" w:sz="0" w:space="0" w:color="auto"/>
                          </w:divBdr>
                        </w:div>
                        <w:div w:id="210426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21893">
                  <w:marLeft w:val="0"/>
                  <w:marRight w:val="0"/>
                  <w:marTop w:val="0"/>
                  <w:marBottom w:val="0"/>
                  <w:divBdr>
                    <w:top w:val="none" w:sz="0" w:space="0" w:color="auto"/>
                    <w:left w:val="none" w:sz="0" w:space="0" w:color="auto"/>
                    <w:bottom w:val="none" w:sz="0" w:space="0" w:color="auto"/>
                    <w:right w:val="none" w:sz="0" w:space="0" w:color="auto"/>
                  </w:divBdr>
                  <w:divsChild>
                    <w:div w:id="105199040">
                      <w:marLeft w:val="0"/>
                      <w:marRight w:val="0"/>
                      <w:marTop w:val="0"/>
                      <w:marBottom w:val="0"/>
                      <w:divBdr>
                        <w:top w:val="none" w:sz="0" w:space="0" w:color="auto"/>
                        <w:left w:val="none" w:sz="0" w:space="0" w:color="auto"/>
                        <w:bottom w:val="none" w:sz="0" w:space="0" w:color="auto"/>
                        <w:right w:val="none" w:sz="0" w:space="0" w:color="auto"/>
                      </w:divBdr>
                      <w:divsChild>
                        <w:div w:id="1423992507">
                          <w:marLeft w:val="0"/>
                          <w:marRight w:val="0"/>
                          <w:marTop w:val="0"/>
                          <w:marBottom w:val="0"/>
                          <w:divBdr>
                            <w:top w:val="none" w:sz="0" w:space="0" w:color="auto"/>
                            <w:left w:val="none" w:sz="0" w:space="0" w:color="auto"/>
                            <w:bottom w:val="none" w:sz="0" w:space="0" w:color="auto"/>
                            <w:right w:val="none" w:sz="0" w:space="0" w:color="auto"/>
                          </w:divBdr>
                        </w:div>
                        <w:div w:id="9094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79505">
                  <w:marLeft w:val="0"/>
                  <w:marRight w:val="0"/>
                  <w:marTop w:val="0"/>
                  <w:marBottom w:val="0"/>
                  <w:divBdr>
                    <w:top w:val="none" w:sz="0" w:space="0" w:color="auto"/>
                    <w:left w:val="none" w:sz="0" w:space="0" w:color="auto"/>
                    <w:bottom w:val="none" w:sz="0" w:space="0" w:color="auto"/>
                    <w:right w:val="none" w:sz="0" w:space="0" w:color="auto"/>
                  </w:divBdr>
                  <w:divsChild>
                    <w:div w:id="556624447">
                      <w:marLeft w:val="0"/>
                      <w:marRight w:val="0"/>
                      <w:marTop w:val="0"/>
                      <w:marBottom w:val="0"/>
                      <w:divBdr>
                        <w:top w:val="none" w:sz="0" w:space="0" w:color="auto"/>
                        <w:left w:val="none" w:sz="0" w:space="0" w:color="auto"/>
                        <w:bottom w:val="none" w:sz="0" w:space="0" w:color="auto"/>
                        <w:right w:val="none" w:sz="0" w:space="0" w:color="auto"/>
                      </w:divBdr>
                      <w:divsChild>
                        <w:div w:id="1214267082">
                          <w:marLeft w:val="0"/>
                          <w:marRight w:val="0"/>
                          <w:marTop w:val="0"/>
                          <w:marBottom w:val="0"/>
                          <w:divBdr>
                            <w:top w:val="none" w:sz="0" w:space="0" w:color="auto"/>
                            <w:left w:val="none" w:sz="0" w:space="0" w:color="auto"/>
                            <w:bottom w:val="none" w:sz="0" w:space="0" w:color="auto"/>
                            <w:right w:val="none" w:sz="0" w:space="0" w:color="auto"/>
                          </w:divBdr>
                        </w:div>
                        <w:div w:id="175173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58275">
                  <w:marLeft w:val="0"/>
                  <w:marRight w:val="0"/>
                  <w:marTop w:val="0"/>
                  <w:marBottom w:val="0"/>
                  <w:divBdr>
                    <w:top w:val="none" w:sz="0" w:space="0" w:color="auto"/>
                    <w:left w:val="none" w:sz="0" w:space="0" w:color="auto"/>
                    <w:bottom w:val="none" w:sz="0" w:space="0" w:color="auto"/>
                    <w:right w:val="none" w:sz="0" w:space="0" w:color="auto"/>
                  </w:divBdr>
                  <w:divsChild>
                    <w:div w:id="1366907105">
                      <w:marLeft w:val="0"/>
                      <w:marRight w:val="0"/>
                      <w:marTop w:val="0"/>
                      <w:marBottom w:val="0"/>
                      <w:divBdr>
                        <w:top w:val="none" w:sz="0" w:space="0" w:color="auto"/>
                        <w:left w:val="none" w:sz="0" w:space="0" w:color="auto"/>
                        <w:bottom w:val="none" w:sz="0" w:space="0" w:color="auto"/>
                        <w:right w:val="none" w:sz="0" w:space="0" w:color="auto"/>
                      </w:divBdr>
                      <w:divsChild>
                        <w:div w:id="842017042">
                          <w:marLeft w:val="0"/>
                          <w:marRight w:val="0"/>
                          <w:marTop w:val="0"/>
                          <w:marBottom w:val="0"/>
                          <w:divBdr>
                            <w:top w:val="none" w:sz="0" w:space="0" w:color="auto"/>
                            <w:left w:val="none" w:sz="0" w:space="0" w:color="auto"/>
                            <w:bottom w:val="none" w:sz="0" w:space="0" w:color="auto"/>
                            <w:right w:val="none" w:sz="0" w:space="0" w:color="auto"/>
                          </w:divBdr>
                        </w:div>
                        <w:div w:id="6391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01963">
              <w:marLeft w:val="0"/>
              <w:marRight w:val="0"/>
              <w:marTop w:val="0"/>
              <w:marBottom w:val="0"/>
              <w:divBdr>
                <w:top w:val="none" w:sz="0" w:space="0" w:color="auto"/>
                <w:left w:val="none" w:sz="0" w:space="0" w:color="auto"/>
                <w:bottom w:val="none" w:sz="0" w:space="0" w:color="auto"/>
                <w:right w:val="none" w:sz="0" w:space="0" w:color="auto"/>
              </w:divBdr>
              <w:divsChild>
                <w:div w:id="1599023322">
                  <w:marLeft w:val="0"/>
                  <w:marRight w:val="0"/>
                  <w:marTop w:val="0"/>
                  <w:marBottom w:val="0"/>
                  <w:divBdr>
                    <w:top w:val="none" w:sz="0" w:space="0" w:color="auto"/>
                    <w:left w:val="none" w:sz="0" w:space="0" w:color="auto"/>
                    <w:bottom w:val="none" w:sz="0" w:space="0" w:color="auto"/>
                    <w:right w:val="none" w:sz="0" w:space="0" w:color="auto"/>
                  </w:divBdr>
                  <w:divsChild>
                    <w:div w:id="18160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6723">
              <w:marLeft w:val="0"/>
              <w:marRight w:val="0"/>
              <w:marTop w:val="0"/>
              <w:marBottom w:val="0"/>
              <w:divBdr>
                <w:top w:val="none" w:sz="0" w:space="0" w:color="auto"/>
                <w:left w:val="none" w:sz="0" w:space="0" w:color="auto"/>
                <w:bottom w:val="none" w:sz="0" w:space="0" w:color="auto"/>
                <w:right w:val="none" w:sz="0" w:space="0" w:color="auto"/>
              </w:divBdr>
              <w:divsChild>
                <w:div w:id="1238595887">
                  <w:marLeft w:val="0"/>
                  <w:marRight w:val="0"/>
                  <w:marTop w:val="0"/>
                  <w:marBottom w:val="0"/>
                  <w:divBdr>
                    <w:top w:val="none" w:sz="0" w:space="0" w:color="auto"/>
                    <w:left w:val="none" w:sz="0" w:space="0" w:color="auto"/>
                    <w:bottom w:val="none" w:sz="0" w:space="0" w:color="auto"/>
                    <w:right w:val="none" w:sz="0" w:space="0" w:color="auto"/>
                  </w:divBdr>
                  <w:divsChild>
                    <w:div w:id="9917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1098">
              <w:marLeft w:val="0"/>
              <w:marRight w:val="0"/>
              <w:marTop w:val="0"/>
              <w:marBottom w:val="0"/>
              <w:divBdr>
                <w:top w:val="none" w:sz="0" w:space="0" w:color="auto"/>
                <w:left w:val="none" w:sz="0" w:space="0" w:color="auto"/>
                <w:bottom w:val="none" w:sz="0" w:space="0" w:color="auto"/>
                <w:right w:val="none" w:sz="0" w:space="0" w:color="auto"/>
              </w:divBdr>
              <w:divsChild>
                <w:div w:id="1152989041">
                  <w:marLeft w:val="0"/>
                  <w:marRight w:val="0"/>
                  <w:marTop w:val="0"/>
                  <w:marBottom w:val="0"/>
                  <w:divBdr>
                    <w:top w:val="none" w:sz="0" w:space="0" w:color="auto"/>
                    <w:left w:val="none" w:sz="0" w:space="0" w:color="auto"/>
                    <w:bottom w:val="none" w:sz="0" w:space="0" w:color="auto"/>
                    <w:right w:val="none" w:sz="0" w:space="0" w:color="auto"/>
                  </w:divBdr>
                  <w:divsChild>
                    <w:div w:id="15235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7767">
              <w:marLeft w:val="0"/>
              <w:marRight w:val="0"/>
              <w:marTop w:val="0"/>
              <w:marBottom w:val="0"/>
              <w:divBdr>
                <w:top w:val="none" w:sz="0" w:space="0" w:color="auto"/>
                <w:left w:val="none" w:sz="0" w:space="0" w:color="auto"/>
                <w:bottom w:val="none" w:sz="0" w:space="0" w:color="auto"/>
                <w:right w:val="none" w:sz="0" w:space="0" w:color="auto"/>
              </w:divBdr>
              <w:divsChild>
                <w:div w:id="1338078695">
                  <w:marLeft w:val="0"/>
                  <w:marRight w:val="0"/>
                  <w:marTop w:val="0"/>
                  <w:marBottom w:val="0"/>
                  <w:divBdr>
                    <w:top w:val="none" w:sz="0" w:space="0" w:color="auto"/>
                    <w:left w:val="none" w:sz="0" w:space="0" w:color="auto"/>
                    <w:bottom w:val="none" w:sz="0" w:space="0" w:color="auto"/>
                    <w:right w:val="none" w:sz="0" w:space="0" w:color="auto"/>
                  </w:divBdr>
                  <w:divsChild>
                    <w:div w:id="17237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336955">
          <w:marLeft w:val="0"/>
          <w:marRight w:val="0"/>
          <w:marTop w:val="0"/>
          <w:marBottom w:val="0"/>
          <w:divBdr>
            <w:top w:val="none" w:sz="0" w:space="0" w:color="auto"/>
            <w:left w:val="none" w:sz="0" w:space="0" w:color="auto"/>
            <w:bottom w:val="none" w:sz="0" w:space="0" w:color="auto"/>
            <w:right w:val="none" w:sz="0" w:space="0" w:color="auto"/>
          </w:divBdr>
          <w:divsChild>
            <w:div w:id="454328129">
              <w:marLeft w:val="0"/>
              <w:marRight w:val="0"/>
              <w:marTop w:val="0"/>
              <w:marBottom w:val="0"/>
              <w:divBdr>
                <w:top w:val="none" w:sz="0" w:space="0" w:color="auto"/>
                <w:left w:val="none" w:sz="0" w:space="0" w:color="auto"/>
                <w:bottom w:val="none" w:sz="0" w:space="0" w:color="auto"/>
                <w:right w:val="none" w:sz="0" w:space="0" w:color="auto"/>
              </w:divBdr>
              <w:divsChild>
                <w:div w:id="1469277073">
                  <w:marLeft w:val="0"/>
                  <w:marRight w:val="0"/>
                  <w:marTop w:val="0"/>
                  <w:marBottom w:val="0"/>
                  <w:divBdr>
                    <w:top w:val="none" w:sz="0" w:space="0" w:color="auto"/>
                    <w:left w:val="none" w:sz="0" w:space="0" w:color="auto"/>
                    <w:bottom w:val="none" w:sz="0" w:space="0" w:color="auto"/>
                    <w:right w:val="none" w:sz="0" w:space="0" w:color="auto"/>
                  </w:divBdr>
                </w:div>
                <w:div w:id="17848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2177">
          <w:marLeft w:val="0"/>
          <w:marRight w:val="0"/>
          <w:marTop w:val="0"/>
          <w:marBottom w:val="0"/>
          <w:divBdr>
            <w:top w:val="none" w:sz="0" w:space="0" w:color="auto"/>
            <w:left w:val="none" w:sz="0" w:space="0" w:color="auto"/>
            <w:bottom w:val="none" w:sz="0" w:space="0" w:color="auto"/>
            <w:right w:val="none" w:sz="0" w:space="0" w:color="auto"/>
          </w:divBdr>
          <w:divsChild>
            <w:div w:id="1755470050">
              <w:marLeft w:val="0"/>
              <w:marRight w:val="0"/>
              <w:marTop w:val="0"/>
              <w:marBottom w:val="0"/>
              <w:divBdr>
                <w:top w:val="none" w:sz="0" w:space="0" w:color="auto"/>
                <w:left w:val="none" w:sz="0" w:space="0" w:color="auto"/>
                <w:bottom w:val="none" w:sz="0" w:space="0" w:color="auto"/>
                <w:right w:val="none" w:sz="0" w:space="0" w:color="auto"/>
              </w:divBdr>
              <w:divsChild>
                <w:div w:id="1318025797">
                  <w:marLeft w:val="0"/>
                  <w:marRight w:val="0"/>
                  <w:marTop w:val="0"/>
                  <w:marBottom w:val="0"/>
                  <w:divBdr>
                    <w:top w:val="none" w:sz="0" w:space="0" w:color="auto"/>
                    <w:left w:val="none" w:sz="0" w:space="0" w:color="auto"/>
                    <w:bottom w:val="none" w:sz="0" w:space="0" w:color="auto"/>
                    <w:right w:val="none" w:sz="0" w:space="0" w:color="auto"/>
                  </w:divBdr>
                </w:div>
                <w:div w:id="154170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keele.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B2B1A-6F62-44B3-874A-409285D8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F4685926.dotm</Template>
  <TotalTime>1</TotalTime>
  <Pages>15</Pages>
  <Words>5352</Words>
  <Characters>28126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CONTENTS</vt:lpstr>
    </vt:vector>
  </TitlesOfParts>
  <Company>Keele University</Company>
  <LinksUpToDate>false</LinksUpToDate>
  <CharactersWithSpaces>33412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Sutton</dc:creator>
  <cp:lastModifiedBy>Rachel Barentt-Turner</cp:lastModifiedBy>
  <cp:revision>3</cp:revision>
  <cp:lastPrinted>2019-03-08T10:00:00Z</cp:lastPrinted>
  <dcterms:created xsi:type="dcterms:W3CDTF">2019-05-22T10:58:00Z</dcterms:created>
  <dcterms:modified xsi:type="dcterms:W3CDTF">2019-05-22T10:59:00Z</dcterms:modified>
</cp:coreProperties>
</file>